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69" w:rsidRDefault="00BA3969" w:rsidP="00BA3969"/>
    <w:p w:rsidR="00BA3969" w:rsidRPr="00B31AF6" w:rsidRDefault="00BA3969" w:rsidP="006507F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9452D6" w:rsidRPr="001A7F38" w:rsidTr="00971A70">
        <w:tc>
          <w:tcPr>
            <w:tcW w:w="5778" w:type="dxa"/>
          </w:tcPr>
          <w:p w:rsidR="009452D6" w:rsidRPr="001A7F38" w:rsidRDefault="009452D6" w:rsidP="001A02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9452D6" w:rsidRPr="001A7F38" w:rsidRDefault="009452D6" w:rsidP="006507F9">
            <w:pPr>
              <w:jc w:val="both"/>
              <w:rPr>
                <w:sz w:val="20"/>
                <w:szCs w:val="20"/>
              </w:rPr>
            </w:pPr>
            <w:r w:rsidRPr="001A7F38">
              <w:rPr>
                <w:sz w:val="20"/>
                <w:szCs w:val="20"/>
              </w:rPr>
              <w:t>Приложение 1 к  постановлению</w:t>
            </w:r>
          </w:p>
          <w:p w:rsidR="009452D6" w:rsidRPr="001A7F38" w:rsidRDefault="009452D6" w:rsidP="006507F9">
            <w:pPr>
              <w:jc w:val="both"/>
              <w:rPr>
                <w:sz w:val="20"/>
                <w:szCs w:val="20"/>
              </w:rPr>
            </w:pPr>
            <w:r w:rsidRPr="001A7F38">
              <w:rPr>
                <w:sz w:val="20"/>
                <w:szCs w:val="20"/>
              </w:rPr>
              <w:t>администрации Богучанского района</w:t>
            </w:r>
          </w:p>
          <w:p w:rsidR="009452D6" w:rsidRPr="001A7F38" w:rsidRDefault="009452D6" w:rsidP="006507F9">
            <w:pPr>
              <w:jc w:val="both"/>
              <w:rPr>
                <w:sz w:val="20"/>
                <w:szCs w:val="20"/>
              </w:rPr>
            </w:pPr>
            <w:r w:rsidRPr="001A7F38">
              <w:rPr>
                <w:sz w:val="20"/>
                <w:szCs w:val="20"/>
              </w:rPr>
              <w:t>от «_</w:t>
            </w:r>
            <w:r w:rsidR="007E435B">
              <w:rPr>
                <w:sz w:val="20"/>
                <w:szCs w:val="20"/>
              </w:rPr>
              <w:t>29</w:t>
            </w:r>
            <w:r w:rsidRPr="001A7F38">
              <w:rPr>
                <w:sz w:val="20"/>
                <w:szCs w:val="20"/>
              </w:rPr>
              <w:t>» _</w:t>
            </w:r>
            <w:r w:rsidR="007E435B">
              <w:rPr>
                <w:sz w:val="20"/>
                <w:szCs w:val="20"/>
              </w:rPr>
              <w:t>12</w:t>
            </w:r>
            <w:r w:rsidRPr="001A7F38">
              <w:rPr>
                <w:sz w:val="20"/>
                <w:szCs w:val="20"/>
              </w:rPr>
              <w:t>_2021 г. №_</w:t>
            </w:r>
            <w:r w:rsidR="007E435B">
              <w:rPr>
                <w:sz w:val="20"/>
                <w:szCs w:val="20"/>
              </w:rPr>
              <w:t>1177-п</w:t>
            </w:r>
            <w:r w:rsidRPr="001A7F38">
              <w:rPr>
                <w:sz w:val="20"/>
                <w:szCs w:val="20"/>
              </w:rPr>
              <w:t>_</w:t>
            </w:r>
          </w:p>
          <w:p w:rsidR="009452D6" w:rsidRPr="001A7F38" w:rsidRDefault="009452D6" w:rsidP="001A0243">
            <w:pPr>
              <w:jc w:val="right"/>
              <w:rPr>
                <w:sz w:val="20"/>
                <w:szCs w:val="20"/>
              </w:rPr>
            </w:pPr>
          </w:p>
        </w:tc>
      </w:tr>
    </w:tbl>
    <w:p w:rsidR="001A0243" w:rsidRPr="00B31AF6" w:rsidRDefault="001A0243" w:rsidP="006507F9">
      <w:pPr>
        <w:rPr>
          <w:b/>
        </w:rPr>
      </w:pPr>
    </w:p>
    <w:p w:rsidR="00BF4CAE" w:rsidRPr="001E0960" w:rsidRDefault="00B65CDE" w:rsidP="001E0960">
      <w:pPr>
        <w:pStyle w:val="a4"/>
        <w:jc w:val="center"/>
        <w:rPr>
          <w:rFonts w:ascii="Times New Roman" w:hAnsi="Times New Roman" w:cs="Times New Roman"/>
          <w:b/>
        </w:rPr>
      </w:pPr>
      <w:r w:rsidRPr="001E0960">
        <w:rPr>
          <w:rFonts w:ascii="Times New Roman" w:hAnsi="Times New Roman" w:cs="Times New Roman"/>
          <w:b/>
        </w:rPr>
        <w:t>ПРИМЕРНОЕ ПОЛОЖЕНИЕ  ОБ ОПЛАТЕ ТРУДА  РАБОТНИКОВ  МУНИЦИПАЛЬНЫХ</w:t>
      </w:r>
      <w:r w:rsidR="00971A70">
        <w:rPr>
          <w:rFonts w:ascii="Times New Roman" w:hAnsi="Times New Roman" w:cs="Times New Roman"/>
          <w:b/>
        </w:rPr>
        <w:t xml:space="preserve"> </w:t>
      </w:r>
      <w:r w:rsidRPr="001E0960">
        <w:rPr>
          <w:rFonts w:ascii="Times New Roman" w:hAnsi="Times New Roman" w:cs="Times New Roman"/>
          <w:b/>
        </w:rPr>
        <w:t xml:space="preserve">УЧРЕЖДЕНИЙ, ПОДВЕДОМСТВЕННЫХ УПРАВЛЕНИЮ ОБРАЗОВАНИЯ АДМИНИСТРАЦИИ БОГУЧАНСКОГО РАЙОНА </w:t>
      </w:r>
      <w:r w:rsidRPr="001E0960">
        <w:rPr>
          <w:rFonts w:ascii="Times New Roman" w:hAnsi="Times New Roman" w:cs="Times New Roman"/>
          <w:b/>
        </w:rPr>
        <w:br/>
      </w:r>
    </w:p>
    <w:p w:rsidR="000154B7" w:rsidRPr="00327239" w:rsidRDefault="00327239" w:rsidP="001D197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327239">
        <w:rPr>
          <w:rFonts w:ascii="Times New Roman" w:hAnsi="Times New Roman" w:cs="Times New Roman"/>
          <w:b/>
        </w:rPr>
        <w:t xml:space="preserve">ОБЩИЕ ПОЛОЖЕНИЯ </w:t>
      </w:r>
    </w:p>
    <w:p w:rsidR="00496823" w:rsidRPr="00850452" w:rsidRDefault="007D12AE" w:rsidP="001D197C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proofErr w:type="gramStart"/>
      <w:r w:rsidRPr="00B31AF6">
        <w:t>Примерное П</w:t>
      </w:r>
      <w:r w:rsidR="000154B7" w:rsidRPr="00B31AF6">
        <w:t xml:space="preserve">оложение </w:t>
      </w:r>
      <w:r w:rsidR="009E72BB" w:rsidRPr="00B31AF6">
        <w:t>об оплате труда работников муниципальных учреждений, подведомственных управлению образования администрации Богучанского района</w:t>
      </w:r>
      <w:r w:rsidR="00BF4CAE" w:rsidRPr="00B31AF6">
        <w:t>,</w:t>
      </w:r>
      <w:r w:rsidR="000154B7" w:rsidRPr="00B31AF6">
        <w:t xml:space="preserve"> (далее - Примерное положение</w:t>
      </w:r>
      <w:r w:rsidR="00BF4CAE" w:rsidRPr="00B31AF6">
        <w:t>)</w:t>
      </w:r>
      <w:r w:rsidR="00195B84" w:rsidRPr="00B31AF6">
        <w:t xml:space="preserve"> разработано на основании постановления Правительства Кра</w:t>
      </w:r>
      <w:r w:rsidR="00742704" w:rsidRPr="00B31AF6">
        <w:t>сноярского края от 15.12.2009 №</w:t>
      </w:r>
      <w:r w:rsidR="00195B84" w:rsidRPr="00B31AF6">
        <w:t>648-п «Об утверждении примерного положения об оплате труда работников краевых государственных бюджетных и казенных учреждений, подведомственных минист</w:t>
      </w:r>
      <w:r w:rsidR="008E353D" w:rsidRPr="00B31AF6">
        <w:t>ерству образования К</w:t>
      </w:r>
      <w:r w:rsidR="00195B84" w:rsidRPr="00B31AF6">
        <w:t>расноярского края», приказа министерства образования и науки Кра</w:t>
      </w:r>
      <w:r w:rsidR="00742704" w:rsidRPr="00B31AF6">
        <w:t>сноярского края от 15.12.2009 №</w:t>
      </w:r>
      <w:r w:rsidR="00195B84" w:rsidRPr="00B31AF6">
        <w:t>987 «Об утверждении условий, при</w:t>
      </w:r>
      <w:proofErr w:type="gramEnd"/>
      <w:r w:rsidR="00195B84" w:rsidRPr="00B31AF6">
        <w:t xml:space="preserve"> </w:t>
      </w:r>
      <w:proofErr w:type="gramStart"/>
      <w:r w:rsidR="00195B84" w:rsidRPr="00B31AF6">
        <w:t>которых</w:t>
      </w:r>
      <w:r w:rsidR="009962EB" w:rsidRPr="00B31AF6">
        <w:t xml:space="preserve">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и науки Красноярского края, могут устанавливаться выше минимальных размеров окладов (должностных окладов), ставок заработной платы»</w:t>
      </w:r>
      <w:r w:rsidR="004F13F3" w:rsidRPr="00B31AF6">
        <w:t>, приказа министерства образования и науки Красноярского края от 15.12.2009 №988 "Об утверждении видов, условий, размера и порядка установления выплат стимулирующего характера, в том числе критериев оценки</w:t>
      </w:r>
      <w:proofErr w:type="gramEnd"/>
      <w:r w:rsidR="004F13F3" w:rsidRPr="00B31AF6">
        <w:t xml:space="preserve"> </w:t>
      </w:r>
      <w:proofErr w:type="gramStart"/>
      <w:r w:rsidR="004F13F3" w:rsidRPr="00B31AF6">
        <w:t>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</w:t>
      </w:r>
      <w:r w:rsidR="008E0479" w:rsidRPr="00B31AF6">
        <w:t>»</w:t>
      </w:r>
      <w:r w:rsidR="009962EB" w:rsidRPr="00B31AF6">
        <w:t xml:space="preserve"> и </w:t>
      </w:r>
      <w:r w:rsidR="00BF4CAE" w:rsidRPr="00B31AF6">
        <w:t xml:space="preserve">регулирует порядок оплаты труда работников </w:t>
      </w:r>
      <w:r w:rsidR="009E72BB" w:rsidRPr="00B31AF6">
        <w:t xml:space="preserve">муниципальных учреждений, находящихся на территории Муниципального образования Богучанский район, подведомственных управлению образования администрации Богучанского района </w:t>
      </w:r>
      <w:r w:rsidR="00BF4CAE" w:rsidRPr="00850452">
        <w:t xml:space="preserve">(далее </w:t>
      </w:r>
      <w:r w:rsidR="00E7685E" w:rsidRPr="00850452">
        <w:t>–</w:t>
      </w:r>
      <w:r w:rsidR="009E72BB" w:rsidRPr="00850452">
        <w:t xml:space="preserve"> учреждения</w:t>
      </w:r>
      <w:r w:rsidR="00BF4CAE" w:rsidRPr="00850452">
        <w:t>) по виду экономической деятельности "Образование"</w:t>
      </w:r>
      <w:r w:rsidR="0092027A" w:rsidRPr="00850452">
        <w:t xml:space="preserve">, </w:t>
      </w:r>
      <w:r w:rsidR="0092027A" w:rsidRPr="00850452">
        <w:rPr>
          <w:rFonts w:eastAsiaTheme="minorHAnsi"/>
          <w:lang w:eastAsia="en-US"/>
        </w:rPr>
        <w:t>"Деятельность в области спорта, отдыха и развлечений", "Деятельность в области права и бухгалтерского учета"</w:t>
      </w:r>
      <w:r w:rsidR="00BF4CAE" w:rsidRPr="00850452">
        <w:t>.</w:t>
      </w:r>
      <w:r w:rsidR="009E72BB" w:rsidRPr="00850452">
        <w:t xml:space="preserve"> </w:t>
      </w:r>
      <w:proofErr w:type="gramEnd"/>
    </w:p>
    <w:p w:rsidR="009E72BB" w:rsidRPr="00B31AF6" w:rsidRDefault="009E72BB" w:rsidP="001D197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</w:pPr>
      <w:r w:rsidRPr="00B31AF6">
        <w:t>Учреждения</w:t>
      </w:r>
      <w:r w:rsidR="00991A38" w:rsidRPr="00B31AF6">
        <w:t xml:space="preserve"> разрабатывают положения об оплате труда в конкретной организации, руководствуясь примерным Положением </w:t>
      </w:r>
      <w:r w:rsidRPr="00B31AF6">
        <w:t xml:space="preserve">об оплате труда работников муниципальных учреждений, подведомственных управлению образования администрации Богучанского района. </w:t>
      </w:r>
    </w:p>
    <w:p w:rsidR="00496823" w:rsidRPr="00B31AF6" w:rsidRDefault="009E72BB" w:rsidP="009E72BB">
      <w:pPr>
        <w:widowControl w:val="0"/>
        <w:autoSpaceDE w:val="0"/>
        <w:autoSpaceDN w:val="0"/>
        <w:adjustRightInd w:val="0"/>
        <w:ind w:firstLine="567"/>
        <w:jc w:val="both"/>
      </w:pPr>
      <w:r w:rsidRPr="00B31AF6">
        <w:t>Учреждения</w:t>
      </w:r>
      <w:r w:rsidR="002A18AC" w:rsidRPr="00B31AF6">
        <w:t xml:space="preserve"> имеют право детализировать, конкретизировать, дополнять и уточнять содержание критериев оценки результативности</w:t>
      </w:r>
      <w:r w:rsidR="00DD30BA" w:rsidRPr="00B31AF6">
        <w:t xml:space="preserve"> </w:t>
      </w:r>
      <w:r w:rsidR="002A18AC" w:rsidRPr="00B31AF6">
        <w:t xml:space="preserve"> и</w:t>
      </w:r>
      <w:r w:rsidR="00DD30BA" w:rsidRPr="00B31AF6">
        <w:t xml:space="preserve"> </w:t>
      </w:r>
      <w:r w:rsidR="002A18AC" w:rsidRPr="00B31AF6">
        <w:t xml:space="preserve"> качества </w:t>
      </w:r>
      <w:r w:rsidR="00DD30BA" w:rsidRPr="00B31AF6">
        <w:t xml:space="preserve"> </w:t>
      </w:r>
      <w:r w:rsidR="002A18AC" w:rsidRPr="00B31AF6">
        <w:t>труда работников</w:t>
      </w:r>
      <w:r w:rsidR="001437B2" w:rsidRPr="00B31AF6">
        <w:t xml:space="preserve">, </w:t>
      </w:r>
      <w:r w:rsidR="002A18AC" w:rsidRPr="00B31AF6">
        <w:t xml:space="preserve">определенные </w:t>
      </w:r>
      <w:r w:rsidR="00DD30BA" w:rsidRPr="001E0960">
        <w:t xml:space="preserve">приложением </w:t>
      </w:r>
      <w:r w:rsidR="001E0960" w:rsidRPr="001E0960">
        <w:t>4</w:t>
      </w:r>
      <w:r w:rsidR="001437B2" w:rsidRPr="001E0960">
        <w:t>,</w:t>
      </w:r>
      <w:r w:rsidR="001437B2" w:rsidRPr="00B31AF6">
        <w:t xml:space="preserve"> исходя из </w:t>
      </w:r>
      <w:r w:rsidR="006E3880" w:rsidRPr="00B31AF6">
        <w:t>объема финансирования, распределенного</w:t>
      </w:r>
      <w:r w:rsidR="001437B2" w:rsidRPr="00B31AF6">
        <w:t xml:space="preserve"> на выплату стимулирующего характера.</w:t>
      </w:r>
    </w:p>
    <w:p w:rsidR="001E6614" w:rsidRPr="00B31AF6" w:rsidRDefault="00991A38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1.3. </w:t>
      </w:r>
      <w:r w:rsidR="001E6614" w:rsidRPr="00B31AF6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</w:t>
      </w:r>
      <w:r w:rsidR="009E72BB" w:rsidRPr="00B31AF6">
        <w:rPr>
          <w:rFonts w:ascii="Times New Roman" w:hAnsi="Times New Roman" w:cs="Times New Roman"/>
          <w:sz w:val="24"/>
          <w:szCs w:val="24"/>
        </w:rPr>
        <w:t>учреждений</w:t>
      </w:r>
      <w:r w:rsidR="001E6614" w:rsidRPr="00B31AF6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1E6614" w:rsidRPr="00B31AF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E6614" w:rsidRPr="00B31AF6">
        <w:rPr>
          <w:rFonts w:ascii="Times New Roman" w:hAnsi="Times New Roman" w:cs="Times New Roman"/>
          <w:sz w:val="24"/>
          <w:szCs w:val="24"/>
        </w:rPr>
        <w:t xml:space="preserve"> система оплаты труда) включает в себя следующие элементы оплаты труда:</w:t>
      </w:r>
    </w:p>
    <w:p w:rsidR="001E6614" w:rsidRPr="00B31AF6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</w:t>
      </w:r>
      <w:r w:rsidR="001214BA">
        <w:rPr>
          <w:rFonts w:ascii="Times New Roman" w:hAnsi="Times New Roman" w:cs="Times New Roman"/>
          <w:sz w:val="24"/>
          <w:szCs w:val="24"/>
        </w:rPr>
        <w:t xml:space="preserve"> </w:t>
      </w:r>
      <w:r w:rsidRPr="00B31AF6">
        <w:rPr>
          <w:rFonts w:ascii="Times New Roman" w:hAnsi="Times New Roman" w:cs="Times New Roman"/>
          <w:sz w:val="24"/>
          <w:szCs w:val="24"/>
        </w:rPr>
        <w:t>оклады (должностные оклады), ставки заработной платы;</w:t>
      </w:r>
    </w:p>
    <w:p w:rsidR="001E6614" w:rsidRPr="00B31AF6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</w:t>
      </w:r>
      <w:r w:rsidR="001214BA">
        <w:rPr>
          <w:rFonts w:ascii="Times New Roman" w:hAnsi="Times New Roman" w:cs="Times New Roman"/>
          <w:sz w:val="24"/>
          <w:szCs w:val="24"/>
        </w:rPr>
        <w:t xml:space="preserve"> </w:t>
      </w:r>
      <w:r w:rsidRPr="00B31AF6">
        <w:rPr>
          <w:rFonts w:ascii="Times New Roman" w:hAnsi="Times New Roman" w:cs="Times New Roman"/>
          <w:sz w:val="24"/>
          <w:szCs w:val="24"/>
        </w:rPr>
        <w:t>выплаты компенсационного характера;</w:t>
      </w:r>
    </w:p>
    <w:p w:rsidR="00496823" w:rsidRDefault="001E6614" w:rsidP="00BC4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</w:t>
      </w:r>
      <w:r w:rsidR="001214BA">
        <w:rPr>
          <w:rFonts w:ascii="Times New Roman" w:hAnsi="Times New Roman" w:cs="Times New Roman"/>
          <w:sz w:val="24"/>
          <w:szCs w:val="24"/>
        </w:rPr>
        <w:t xml:space="preserve"> </w:t>
      </w:r>
      <w:r w:rsidRPr="00B31AF6">
        <w:rPr>
          <w:rFonts w:ascii="Times New Roman" w:hAnsi="Times New Roman" w:cs="Times New Roman"/>
          <w:sz w:val="24"/>
          <w:szCs w:val="24"/>
        </w:rPr>
        <w:t>в</w:t>
      </w:r>
      <w:r w:rsidR="001214BA">
        <w:rPr>
          <w:rFonts w:ascii="Times New Roman" w:hAnsi="Times New Roman" w:cs="Times New Roman"/>
          <w:sz w:val="24"/>
          <w:szCs w:val="24"/>
        </w:rPr>
        <w:t>ыплаты стимулирующего характера;</w:t>
      </w:r>
    </w:p>
    <w:p w:rsidR="001214BA" w:rsidRPr="00B31AF6" w:rsidRDefault="001214BA" w:rsidP="00BC4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повышающий  коэффициент.</w:t>
      </w:r>
    </w:p>
    <w:p w:rsidR="00496823" w:rsidRPr="00B31AF6" w:rsidRDefault="001E6614" w:rsidP="00BC4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1.</w:t>
      </w:r>
      <w:r w:rsidR="00991A38" w:rsidRPr="00B31AF6">
        <w:rPr>
          <w:rFonts w:ascii="Times New Roman" w:hAnsi="Times New Roman" w:cs="Times New Roman"/>
          <w:sz w:val="24"/>
          <w:szCs w:val="24"/>
        </w:rPr>
        <w:t>4</w:t>
      </w:r>
      <w:r w:rsidRPr="00B31AF6">
        <w:rPr>
          <w:rFonts w:ascii="Times New Roman" w:hAnsi="Times New Roman" w:cs="Times New Roman"/>
          <w:sz w:val="24"/>
          <w:szCs w:val="24"/>
        </w:rPr>
        <w:t xml:space="preserve">. Система оплаты труда, включая размеры окладов (должностных окладов), ставок заработной платы, выплат компенсационного и стимулирующего характера, для работников </w:t>
      </w:r>
      <w:r w:rsidR="009E72BB" w:rsidRPr="00B31AF6">
        <w:rPr>
          <w:rFonts w:ascii="Times New Roman" w:hAnsi="Times New Roman" w:cs="Times New Roman"/>
          <w:sz w:val="24"/>
          <w:szCs w:val="24"/>
        </w:rPr>
        <w:t>учреждений</w:t>
      </w:r>
      <w:r w:rsidRPr="00B31AF6">
        <w:rPr>
          <w:rFonts w:ascii="Times New Roman" w:hAnsi="Times New Roman" w:cs="Times New Roman"/>
          <w:sz w:val="24"/>
          <w:szCs w:val="24"/>
        </w:rPr>
        <w:t xml:space="preserve"> устанавливается коллективными договорами, соглашениями, локальными нормативными актами в соответствии с трудовым законодательством, иными </w:t>
      </w:r>
      <w:r w:rsidRPr="00B31AF6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:rsidR="001E6614" w:rsidRPr="00B31AF6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1.</w:t>
      </w:r>
      <w:r w:rsidR="00991A38" w:rsidRPr="00B31AF6">
        <w:rPr>
          <w:rFonts w:ascii="Times New Roman" w:hAnsi="Times New Roman" w:cs="Times New Roman"/>
          <w:sz w:val="24"/>
          <w:szCs w:val="24"/>
        </w:rPr>
        <w:t>5</w:t>
      </w:r>
      <w:r w:rsidRPr="00B31AF6">
        <w:rPr>
          <w:rFonts w:ascii="Times New Roman" w:hAnsi="Times New Roman" w:cs="Times New Roman"/>
          <w:sz w:val="24"/>
          <w:szCs w:val="24"/>
        </w:rPr>
        <w:t>. Система оплаты труда устанавливается с учетом:</w:t>
      </w:r>
    </w:p>
    <w:p w:rsidR="001E6614" w:rsidRPr="00B31AF6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а) единого тарифно-квалификационного справочника работ и профессий рабочих;</w:t>
      </w:r>
    </w:p>
    <w:p w:rsidR="001E6614" w:rsidRPr="00B31AF6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б) единого квалификационного справочника должностей руководителей, специалистов и служащих;</w:t>
      </w:r>
    </w:p>
    <w:p w:rsidR="001E6614" w:rsidRPr="00B31AF6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в) государственных гарантий по оплате труда;</w:t>
      </w:r>
    </w:p>
    <w:p w:rsidR="001E6614" w:rsidRPr="00B31AF6" w:rsidRDefault="001E6614" w:rsidP="001E661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г) примерных положений об оплате труда работников учреждений по ведомственной принадлежности с учетом видов экономической деятельности;</w:t>
      </w:r>
    </w:p>
    <w:p w:rsidR="001E6614" w:rsidRPr="00B31AF6" w:rsidRDefault="001E6614" w:rsidP="00381C7F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AF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31AF6">
        <w:rPr>
          <w:rFonts w:ascii="Times New Roman" w:hAnsi="Times New Roman" w:cs="Times New Roman"/>
          <w:sz w:val="24"/>
          <w:szCs w:val="24"/>
        </w:rPr>
        <w:t>) рекомендаций Российской трехсторонней комиссии по регулированию социально-трудовых отношений;</w:t>
      </w:r>
    </w:p>
    <w:p w:rsidR="00496823" w:rsidRPr="00B31AF6" w:rsidRDefault="001E6614" w:rsidP="00BC46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е) мнения представительного органа работников.</w:t>
      </w:r>
    </w:p>
    <w:p w:rsidR="00C96DE4" w:rsidRPr="00B31AF6" w:rsidRDefault="00C96DE4" w:rsidP="00C96DE4">
      <w:pPr>
        <w:autoSpaceDE w:val="0"/>
        <w:autoSpaceDN w:val="0"/>
        <w:adjustRightInd w:val="0"/>
        <w:ind w:firstLine="540"/>
        <w:jc w:val="both"/>
      </w:pPr>
      <w:r w:rsidRPr="00B31AF6">
        <w:t>1.</w:t>
      </w:r>
      <w:r w:rsidR="0082417E">
        <w:t>6</w:t>
      </w:r>
      <w:r w:rsidRPr="00B31AF6">
        <w:t>. Заработная плата работников учреждений увеличивается (индексируется) с учетом уровня потребительских цен на товары и услуги.</w:t>
      </w:r>
    </w:p>
    <w:p w:rsidR="009E72BB" w:rsidRPr="001E0960" w:rsidRDefault="009E72BB" w:rsidP="009E72B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18"/>
          <w:szCs w:val="18"/>
          <w:lang w:eastAsia="en-US"/>
        </w:rPr>
      </w:pPr>
      <w:r w:rsidRPr="001E0960">
        <w:rPr>
          <w:rFonts w:eastAsiaTheme="minorHAnsi"/>
          <w:bCs/>
          <w:lang w:eastAsia="en-US"/>
        </w:rPr>
        <w:t>Размеры и ср</w:t>
      </w:r>
      <w:r w:rsidR="009761A6">
        <w:rPr>
          <w:rFonts w:eastAsiaTheme="minorHAnsi"/>
          <w:bCs/>
          <w:lang w:eastAsia="en-US"/>
        </w:rPr>
        <w:t>оки индексации устанавливаются Законом К</w:t>
      </w:r>
      <w:r w:rsidRPr="001E0960">
        <w:rPr>
          <w:rFonts w:eastAsiaTheme="minorHAnsi"/>
          <w:bCs/>
          <w:lang w:eastAsia="en-US"/>
        </w:rPr>
        <w:t>ра</w:t>
      </w:r>
      <w:r w:rsidR="009761A6">
        <w:rPr>
          <w:rFonts w:eastAsiaTheme="minorHAnsi"/>
          <w:bCs/>
          <w:lang w:eastAsia="en-US"/>
        </w:rPr>
        <w:t>сноярского края</w:t>
      </w:r>
      <w:r w:rsidRPr="001E0960">
        <w:rPr>
          <w:rFonts w:eastAsiaTheme="minorHAnsi"/>
          <w:bCs/>
          <w:lang w:eastAsia="en-US"/>
        </w:rPr>
        <w:t xml:space="preserve"> о краевом бюджете</w:t>
      </w:r>
      <w:proofErr w:type="gramStart"/>
      <w:r w:rsidRPr="001E0960">
        <w:rPr>
          <w:rFonts w:eastAsiaTheme="minorHAnsi"/>
          <w:bCs/>
          <w:lang w:eastAsia="en-US"/>
        </w:rPr>
        <w:t>.</w:t>
      </w:r>
      <w:proofErr w:type="gramEnd"/>
      <w:r w:rsidRPr="00B31AF6">
        <w:rPr>
          <w:rFonts w:eastAsiaTheme="minorHAnsi"/>
          <w:bCs/>
          <w:lang w:eastAsia="en-US"/>
        </w:rPr>
        <w:t xml:space="preserve"> (</w:t>
      </w:r>
      <w:proofErr w:type="gramStart"/>
      <w:r w:rsidR="00D118E1" w:rsidRPr="001E0960">
        <w:rPr>
          <w:rFonts w:eastAsiaTheme="minorHAnsi"/>
          <w:bCs/>
          <w:sz w:val="18"/>
          <w:szCs w:val="18"/>
          <w:lang w:eastAsia="en-US"/>
        </w:rPr>
        <w:t>п</w:t>
      </w:r>
      <w:proofErr w:type="gramEnd"/>
      <w:r w:rsidR="00D118E1" w:rsidRPr="001E0960">
        <w:rPr>
          <w:rFonts w:eastAsiaTheme="minorHAnsi"/>
          <w:bCs/>
          <w:sz w:val="18"/>
          <w:szCs w:val="18"/>
          <w:lang w:eastAsia="en-US"/>
        </w:rPr>
        <w:t xml:space="preserve">.9 ст.1 </w:t>
      </w:r>
      <w:r w:rsidRPr="001E0960">
        <w:rPr>
          <w:rFonts w:eastAsiaTheme="minorHAnsi"/>
          <w:bCs/>
          <w:sz w:val="18"/>
          <w:szCs w:val="18"/>
          <w:lang w:eastAsia="en-US"/>
        </w:rPr>
        <w:t>Закон Красноярского края от 29.10.2009 N 9-3864 (ред. от 24.12.2020) "О системах оплаты труда работников краевых государственных учреждений" )</w:t>
      </w:r>
    </w:p>
    <w:p w:rsidR="001E6614" w:rsidRPr="00B31AF6" w:rsidRDefault="001E6614" w:rsidP="00BC4609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327239" w:rsidRPr="00327239" w:rsidRDefault="00327239" w:rsidP="001E0960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ind w:left="142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239">
        <w:rPr>
          <w:rFonts w:ascii="Times New Roman" w:hAnsi="Times New Roman" w:cs="Times New Roman"/>
          <w:b/>
        </w:rPr>
        <w:t xml:space="preserve">ОКЛАДЫ (ДОЛЖНОСТНЫЕ ОКЛАДЫ), СТАВКИ ЗАРАБОТНОЙ ПЛАТЫ </w:t>
      </w:r>
      <w:r w:rsidRPr="00327239">
        <w:rPr>
          <w:rFonts w:ascii="Times New Roman" w:hAnsi="Times New Roman" w:cs="Times New Roman"/>
          <w:b/>
          <w:bCs/>
        </w:rPr>
        <w:t>РАБОТНИКОВ</w:t>
      </w:r>
      <w:r>
        <w:rPr>
          <w:rFonts w:ascii="Times New Roman" w:hAnsi="Times New Roman" w:cs="Times New Roman"/>
          <w:b/>
          <w:bCs/>
        </w:rPr>
        <w:t xml:space="preserve"> МУНИЦИПАЛЬНЫХ УЧРЕЖДЕНИЙ, ПОДВЕДОМСТВЕННЫХ УПРАВЛЕНИЮ ОБРАЗОВАНИЯ АДМИНИСТРАЦИИ БОГУЧАНСКОГО РАЙОНА</w:t>
      </w:r>
    </w:p>
    <w:p w:rsidR="00B50BFC" w:rsidRPr="001214BA" w:rsidRDefault="00F50C9A" w:rsidP="001D197C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31AF6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локальных  нормативных  актах.</w:t>
      </w:r>
      <w:r w:rsidR="007B2A25" w:rsidRPr="00B31A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B2A25" w:rsidRPr="001214BA">
        <w:rPr>
          <w:rFonts w:ascii="Times New Roman" w:hAnsi="Times New Roman" w:cs="Times New Roman"/>
          <w:bCs/>
          <w:sz w:val="18"/>
          <w:szCs w:val="18"/>
        </w:rPr>
        <w:t>Закон Красноярского края от 29.10.2009 N 9-3864 (ред. от 24.12.2020) "О системах оплаты труда работников краевых государственных учреждений"</w:t>
      </w:r>
      <w:proofErr w:type="gramStart"/>
      <w:r w:rsidR="007B2A25" w:rsidRPr="001214BA">
        <w:rPr>
          <w:rFonts w:ascii="Times New Roman" w:hAnsi="Times New Roman" w:cs="Times New Roman"/>
          <w:bCs/>
          <w:sz w:val="18"/>
          <w:szCs w:val="18"/>
        </w:rPr>
        <w:t xml:space="preserve"> )</w:t>
      </w:r>
      <w:proofErr w:type="gramEnd"/>
    </w:p>
    <w:p w:rsidR="000039F3" w:rsidRPr="001E0960" w:rsidRDefault="000154B7" w:rsidP="001D197C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Минимальные размеры </w:t>
      </w:r>
      <w:hyperlink w:anchor="P208" w:history="1">
        <w:r w:rsidRPr="00B31AF6">
          <w:rPr>
            <w:rFonts w:ascii="Times New Roman" w:hAnsi="Times New Roman" w:cs="Times New Roman"/>
            <w:sz w:val="24"/>
            <w:szCs w:val="24"/>
          </w:rPr>
          <w:t>окладов</w:t>
        </w:r>
      </w:hyperlink>
      <w:r w:rsidRPr="00B31AF6">
        <w:rPr>
          <w:rFonts w:ascii="Times New Roman" w:hAnsi="Times New Roman" w:cs="Times New Roman"/>
          <w:sz w:val="24"/>
          <w:szCs w:val="24"/>
        </w:rPr>
        <w:t xml:space="preserve"> (должностных окладов), ставок заработной платы работников </w:t>
      </w:r>
      <w:r w:rsidR="00381C7F" w:rsidRPr="00B31AF6">
        <w:rPr>
          <w:rFonts w:ascii="Times New Roman" w:hAnsi="Times New Roman" w:cs="Times New Roman"/>
          <w:sz w:val="24"/>
          <w:szCs w:val="24"/>
        </w:rPr>
        <w:t>учреждений</w:t>
      </w:r>
      <w:r w:rsidRPr="00B31AF6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</w:t>
      </w:r>
      <w:r w:rsidRPr="001E0960">
        <w:rPr>
          <w:rFonts w:ascii="Times New Roman" w:hAnsi="Times New Roman" w:cs="Times New Roman"/>
          <w:sz w:val="24"/>
          <w:szCs w:val="24"/>
        </w:rPr>
        <w:t xml:space="preserve">с </w:t>
      </w:r>
      <w:r w:rsidR="00D84AB0" w:rsidRPr="001E0960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1E0960">
        <w:rPr>
          <w:rFonts w:ascii="Times New Roman" w:hAnsi="Times New Roman" w:cs="Times New Roman"/>
          <w:sz w:val="24"/>
          <w:szCs w:val="24"/>
        </w:rPr>
        <w:t>1 к настоящему Примерному положению.</w:t>
      </w:r>
      <w:bookmarkStart w:id="0" w:name="P69"/>
      <w:bookmarkEnd w:id="0"/>
    </w:p>
    <w:p w:rsidR="007B2A25" w:rsidRDefault="007B2A25" w:rsidP="001D197C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0960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работников учреждений </w:t>
      </w:r>
      <w:r w:rsidR="000039F3" w:rsidRPr="001E0960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1E0960">
        <w:rPr>
          <w:rFonts w:ascii="Times New Roman" w:hAnsi="Times New Roman" w:cs="Times New Roman"/>
          <w:sz w:val="24"/>
          <w:szCs w:val="24"/>
        </w:rPr>
        <w:t>увеличива</w:t>
      </w:r>
      <w:r w:rsidR="000039F3" w:rsidRPr="001E0960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1E0960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0039F3" w:rsidRPr="001E0960">
        <w:rPr>
          <w:rFonts w:ascii="Times New Roman" w:hAnsi="Times New Roman" w:cs="Times New Roman"/>
          <w:sz w:val="24"/>
          <w:szCs w:val="24"/>
        </w:rPr>
        <w:t xml:space="preserve">условий определенных  приложением 2 к настоящему Примерному положению. </w:t>
      </w:r>
      <w:r w:rsidR="000039F3" w:rsidRPr="000701A5">
        <w:rPr>
          <w:rFonts w:ascii="Times New Roman" w:hAnsi="Times New Roman" w:cs="Times New Roman"/>
          <w:sz w:val="16"/>
          <w:szCs w:val="16"/>
        </w:rPr>
        <w:t>(Приказ министерства образования и науки Красноярского края от 15.12.2009 N 987 (ред. от 21.11.2016) "Об утверждении условий, при которых размеры окладов (должностных окладов), ставок заработной платы работникам краевых государственных бюджетных и казенных образовательных учреждений, подведомственных министерству образования Красноярского края, могут устанавливаться выше минимальных размеров окладов (должностных окладов), ставок заработной платы")</w:t>
      </w:r>
      <w:r w:rsidR="000701A5">
        <w:rPr>
          <w:rFonts w:ascii="Times New Roman" w:hAnsi="Times New Roman" w:cs="Times New Roman"/>
          <w:sz w:val="16"/>
          <w:szCs w:val="16"/>
        </w:rPr>
        <w:t>.</w:t>
      </w:r>
    </w:p>
    <w:p w:rsidR="00496823" w:rsidRPr="00B31AF6" w:rsidRDefault="00496823" w:rsidP="00A642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Pr="00327239" w:rsidRDefault="00327239" w:rsidP="00327239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ind w:left="142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239">
        <w:rPr>
          <w:rFonts w:ascii="Times New Roman" w:hAnsi="Times New Roman" w:cs="Times New Roman"/>
          <w:b/>
        </w:rPr>
        <w:t>ВЫПЛАТЫ КОМПЕНСАЦИОННОГО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РАБОТНИКАМ  МУНИЦИПАЛЬНЫХ УЧРЕЖДЕНИЙ, ПОДВЕДОМСТВЕННЫХ УПРАВЛЕНИЮ ОБРАЗОВАНИЯ АДМИНИСТРАЦИИ БОГУЧАНСКОГО РАЙОНА </w:t>
      </w:r>
    </w:p>
    <w:p w:rsidR="00037F61" w:rsidRPr="00B31AF6" w:rsidRDefault="00037F61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bCs/>
          <w:sz w:val="24"/>
          <w:szCs w:val="24"/>
        </w:rPr>
        <w:t xml:space="preserve">Компенсационные выплаты - </w:t>
      </w:r>
      <w:r w:rsidR="000039F3" w:rsidRPr="00B31AF6">
        <w:rPr>
          <w:rFonts w:ascii="Times New Roman" w:hAnsi="Times New Roman" w:cs="Times New Roman"/>
          <w:bCs/>
          <w:sz w:val="24"/>
          <w:szCs w:val="24"/>
        </w:rPr>
        <w:t>денежные выплаты, установленные в целях возмещения работникам затрат, связанных с исполнением ими трудовых или иных обязанностей, предусмотренных</w:t>
      </w:r>
      <w:r w:rsidR="00962288" w:rsidRPr="00B31AF6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 (далее по текст</w:t>
      </w:r>
      <w:proofErr w:type="gramStart"/>
      <w:r w:rsidR="00962288" w:rsidRPr="00B31AF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962288" w:rsidRPr="00B31AF6">
        <w:rPr>
          <w:rFonts w:ascii="Times New Roman" w:hAnsi="Times New Roman" w:cs="Times New Roman"/>
          <w:sz w:val="24"/>
          <w:szCs w:val="24"/>
        </w:rPr>
        <w:t xml:space="preserve"> </w:t>
      </w:r>
      <w:r w:rsidRPr="00B31AF6">
        <w:rPr>
          <w:rFonts w:ascii="Times New Roman" w:hAnsi="Times New Roman" w:cs="Times New Roman"/>
          <w:bCs/>
          <w:sz w:val="24"/>
          <w:szCs w:val="24"/>
        </w:rPr>
        <w:t>ТК РФ</w:t>
      </w:r>
      <w:r w:rsidR="00962288" w:rsidRPr="00B31AF6">
        <w:rPr>
          <w:rFonts w:ascii="Times New Roman" w:hAnsi="Times New Roman" w:cs="Times New Roman"/>
          <w:bCs/>
          <w:sz w:val="24"/>
          <w:szCs w:val="24"/>
        </w:rPr>
        <w:t>)</w:t>
      </w:r>
      <w:r w:rsidR="000039F3" w:rsidRPr="00B31AF6">
        <w:rPr>
          <w:rFonts w:ascii="Times New Roman" w:hAnsi="Times New Roman" w:cs="Times New Roman"/>
          <w:bCs/>
          <w:sz w:val="24"/>
          <w:szCs w:val="24"/>
        </w:rPr>
        <w:t xml:space="preserve"> и другими федеральными законами.</w:t>
      </w:r>
    </w:p>
    <w:p w:rsidR="00037F61" w:rsidRPr="00B31AF6" w:rsidRDefault="00037F61" w:rsidP="001D197C">
      <w:pPr>
        <w:pStyle w:val="a4"/>
        <w:numPr>
          <w:ilvl w:val="1"/>
          <w:numId w:val="3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Порядок установления выплат компенсационного характера, их виды и размеры определяются в соответствии с трудовым </w:t>
      </w:r>
      <w:hyperlink r:id="rId8" w:history="1">
        <w:r w:rsidRPr="00B31AF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31AF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 и Красноярского края, содержащими нормы трудового права.</w:t>
      </w:r>
    </w:p>
    <w:p w:rsidR="000154B7" w:rsidRPr="00B31AF6" w:rsidRDefault="000154B7" w:rsidP="001D197C">
      <w:pPr>
        <w:pStyle w:val="a4"/>
        <w:numPr>
          <w:ilvl w:val="1"/>
          <w:numId w:val="3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DB56B3" w:rsidRPr="00B31AF6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B31AF6">
        <w:rPr>
          <w:rFonts w:ascii="Times New Roman" w:hAnsi="Times New Roman" w:cs="Times New Roman"/>
          <w:sz w:val="24"/>
          <w:szCs w:val="24"/>
        </w:rPr>
        <w:t>устанавливаются следующие выплаты компенсационного характера:</w:t>
      </w:r>
    </w:p>
    <w:p w:rsidR="000154B7" w:rsidRPr="00B31AF6" w:rsidRDefault="004846E5" w:rsidP="000C0DFB">
      <w:pPr>
        <w:pStyle w:val="a4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154B7" w:rsidRPr="00B31AF6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</w:t>
      </w:r>
      <w:r w:rsidR="002A2D92" w:rsidRPr="00B31AF6">
        <w:rPr>
          <w:rFonts w:ascii="Times New Roman" w:hAnsi="Times New Roman" w:cs="Times New Roman"/>
          <w:sz w:val="24"/>
          <w:szCs w:val="24"/>
        </w:rPr>
        <w:t xml:space="preserve">, устанавливаются на основании </w:t>
      </w:r>
      <w:hyperlink r:id="rId9" w:history="1">
        <w:r w:rsidR="002A2D92" w:rsidRPr="00B31AF6">
          <w:rPr>
            <w:rFonts w:ascii="Times New Roman" w:hAnsi="Times New Roman" w:cs="Times New Roman"/>
            <w:sz w:val="24"/>
            <w:szCs w:val="24"/>
          </w:rPr>
          <w:t>статьи 147</w:t>
        </w:r>
      </w:hyperlink>
      <w:r w:rsidR="002A2D92" w:rsidRPr="00B31AF6">
        <w:rPr>
          <w:rFonts w:ascii="Times New Roman" w:hAnsi="Times New Roman" w:cs="Times New Roman"/>
          <w:sz w:val="24"/>
          <w:szCs w:val="24"/>
        </w:rPr>
        <w:t xml:space="preserve"> ТК РФ</w:t>
      </w:r>
      <w:proofErr w:type="gramStart"/>
      <w:r w:rsidR="002A2D92" w:rsidRPr="00B31AF6">
        <w:rPr>
          <w:rFonts w:ascii="Times New Roman" w:hAnsi="Times New Roman" w:cs="Times New Roman"/>
          <w:sz w:val="24"/>
          <w:szCs w:val="24"/>
        </w:rPr>
        <w:t xml:space="preserve"> </w:t>
      </w:r>
      <w:r w:rsidR="000154B7" w:rsidRPr="00B31A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54B7" w:rsidRPr="00B31AF6" w:rsidRDefault="004846E5" w:rsidP="004B3C9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</w:t>
      </w:r>
      <w:r w:rsidR="000154B7" w:rsidRPr="00B31AF6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</w:t>
      </w:r>
      <w:r w:rsidR="002A2D92" w:rsidRPr="00B31AF6">
        <w:rPr>
          <w:rFonts w:ascii="Times New Roman" w:hAnsi="Times New Roman" w:cs="Times New Roman"/>
          <w:sz w:val="24"/>
          <w:szCs w:val="24"/>
        </w:rPr>
        <w:t xml:space="preserve">, производятся на основании </w:t>
      </w:r>
      <w:hyperlink r:id="rId10" w:history="1">
        <w:r w:rsidR="002A2D92" w:rsidRPr="00B31AF6">
          <w:rPr>
            <w:rFonts w:ascii="Times New Roman" w:hAnsi="Times New Roman" w:cs="Times New Roman"/>
            <w:sz w:val="24"/>
            <w:szCs w:val="24"/>
          </w:rPr>
          <w:t>статьи 148</w:t>
        </w:r>
      </w:hyperlink>
      <w:r w:rsidR="002A2D92" w:rsidRPr="00B31AF6">
        <w:rPr>
          <w:rFonts w:ascii="Times New Roman" w:hAnsi="Times New Roman" w:cs="Times New Roman"/>
          <w:sz w:val="24"/>
          <w:szCs w:val="24"/>
        </w:rPr>
        <w:t xml:space="preserve"> </w:t>
      </w:r>
      <w:r w:rsidR="004B3C9F" w:rsidRPr="00B31AF6">
        <w:rPr>
          <w:rFonts w:ascii="Times New Roman" w:hAnsi="Times New Roman" w:cs="Times New Roman"/>
          <w:sz w:val="24"/>
          <w:szCs w:val="24"/>
        </w:rPr>
        <w:t>ТК РФ</w:t>
      </w:r>
      <w:r w:rsidR="000154B7" w:rsidRPr="00B31AF6">
        <w:rPr>
          <w:rFonts w:ascii="Times New Roman" w:hAnsi="Times New Roman" w:cs="Times New Roman"/>
          <w:sz w:val="24"/>
          <w:szCs w:val="24"/>
        </w:rPr>
        <w:t>;</w:t>
      </w:r>
    </w:p>
    <w:p w:rsidR="006B71C4" w:rsidRPr="00B31AF6" w:rsidRDefault="006B71C4" w:rsidP="006B71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1AF6">
        <w:rPr>
          <w:rFonts w:eastAsiaTheme="minorHAnsi"/>
          <w:lang w:eastAsia="en-US"/>
        </w:rPr>
        <w:t>- выплаты при направлении в служебные командировки;</w:t>
      </w:r>
    </w:p>
    <w:p w:rsidR="006B71C4" w:rsidRPr="00B31AF6" w:rsidRDefault="006B71C4" w:rsidP="006B71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1AF6">
        <w:rPr>
          <w:rFonts w:eastAsiaTheme="minorHAnsi"/>
          <w:lang w:eastAsia="en-US"/>
        </w:rPr>
        <w:t xml:space="preserve">- выплаты  при переезде на работу в </w:t>
      </w:r>
      <w:hyperlink r:id="rId11" w:history="1">
        <w:r w:rsidRPr="00B31AF6">
          <w:rPr>
            <w:rFonts w:eastAsiaTheme="minorHAnsi"/>
            <w:lang w:eastAsia="en-US"/>
          </w:rPr>
          <w:t>другую местность</w:t>
        </w:r>
      </w:hyperlink>
      <w:r w:rsidRPr="00B31AF6">
        <w:rPr>
          <w:rFonts w:eastAsiaTheme="minorHAnsi"/>
          <w:lang w:eastAsia="en-US"/>
        </w:rPr>
        <w:t>;</w:t>
      </w:r>
    </w:p>
    <w:p w:rsidR="006B71C4" w:rsidRPr="00B31AF6" w:rsidRDefault="006B71C4" w:rsidP="006B71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1AF6">
        <w:rPr>
          <w:rFonts w:eastAsiaTheme="minorHAnsi"/>
          <w:lang w:eastAsia="en-US"/>
        </w:rPr>
        <w:t>- выплаты при совмещении работы с получением образования;</w:t>
      </w:r>
    </w:p>
    <w:p w:rsidR="006B71C4" w:rsidRPr="00B31AF6" w:rsidRDefault="006B71C4" w:rsidP="006B71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1AF6">
        <w:rPr>
          <w:rFonts w:eastAsiaTheme="minorHAnsi"/>
          <w:lang w:eastAsia="en-US"/>
        </w:rPr>
        <w:t>- выплаты в связи с задержкой по вине работодателя выдачи трудовой книжки или предоставления сведений о трудовой деятельности (</w:t>
      </w:r>
      <w:hyperlink r:id="rId12" w:history="1">
        <w:r w:rsidRPr="00B31AF6">
          <w:rPr>
            <w:rFonts w:eastAsiaTheme="minorHAnsi"/>
            <w:lang w:eastAsia="en-US"/>
          </w:rPr>
          <w:t>статья 66.1</w:t>
        </w:r>
      </w:hyperlink>
      <w:r w:rsidRPr="00B31AF6">
        <w:rPr>
          <w:rFonts w:eastAsiaTheme="minorHAnsi"/>
          <w:lang w:eastAsia="en-US"/>
        </w:rPr>
        <w:t xml:space="preserve"> ТК РФ) при увольнении работника;</w:t>
      </w:r>
    </w:p>
    <w:p w:rsidR="006B71C4" w:rsidRPr="00B31AF6" w:rsidRDefault="006B71C4" w:rsidP="006B71C4">
      <w:pPr>
        <w:autoSpaceDE w:val="0"/>
        <w:autoSpaceDN w:val="0"/>
        <w:adjustRightInd w:val="0"/>
        <w:ind w:firstLine="709"/>
      </w:pPr>
      <w:r w:rsidRPr="00B31AF6">
        <w:t>- выплаты за работу в сельской местности;</w:t>
      </w:r>
    </w:p>
    <w:p w:rsidR="009756F1" w:rsidRPr="00B31AF6" w:rsidRDefault="004846E5" w:rsidP="000C0DFB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</w:t>
      </w:r>
      <w:r w:rsidR="000154B7" w:rsidRPr="00B31AF6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9756F1" w:rsidRPr="00B31AF6">
        <w:rPr>
          <w:rFonts w:ascii="Times New Roman" w:hAnsi="Times New Roman" w:cs="Times New Roman"/>
          <w:sz w:val="24"/>
          <w:szCs w:val="24"/>
        </w:rPr>
        <w:t>х, отклоняющихся от нормальных);</w:t>
      </w:r>
    </w:p>
    <w:p w:rsidR="00411F89" w:rsidRPr="00B31AF6" w:rsidRDefault="00411F89" w:rsidP="00411F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1AF6">
        <w:rPr>
          <w:rFonts w:eastAsiaTheme="minorHAnsi"/>
          <w:lang w:eastAsia="en-US"/>
        </w:rPr>
        <w:t xml:space="preserve">- в других случаях, предусмотренных трудовым законодательством  и иными федеральными </w:t>
      </w:r>
      <w:hyperlink r:id="rId13" w:history="1">
        <w:r w:rsidRPr="00B31AF6">
          <w:rPr>
            <w:rFonts w:eastAsiaTheme="minorHAnsi"/>
            <w:lang w:eastAsia="en-US"/>
          </w:rPr>
          <w:t>законами</w:t>
        </w:r>
      </w:hyperlink>
      <w:r w:rsidRPr="00B31AF6">
        <w:rPr>
          <w:rFonts w:eastAsiaTheme="minorHAnsi"/>
          <w:lang w:eastAsia="en-US"/>
        </w:rPr>
        <w:t>.</w:t>
      </w:r>
    </w:p>
    <w:p w:rsidR="007B3F89" w:rsidRPr="00B31AF6" w:rsidRDefault="007B3F89" w:rsidP="007B3F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14" w:history="1">
        <w:r w:rsidRPr="00B31AF6">
          <w:rPr>
            <w:rFonts w:ascii="Times New Roman" w:hAnsi="Times New Roman" w:cs="Times New Roman"/>
            <w:sz w:val="24"/>
            <w:szCs w:val="24"/>
          </w:rPr>
          <w:t>статьи 153</w:t>
        </w:r>
      </w:hyperlink>
      <w:r w:rsidRPr="00B31AF6">
        <w:rPr>
          <w:rFonts w:ascii="Times New Roman" w:hAnsi="Times New Roman" w:cs="Times New Roman"/>
          <w:sz w:val="24"/>
          <w:szCs w:val="24"/>
        </w:rPr>
        <w:t xml:space="preserve"> ТК РФ. </w:t>
      </w:r>
    </w:p>
    <w:p w:rsidR="007B3F89" w:rsidRPr="00B31AF6" w:rsidRDefault="007B3F89" w:rsidP="007B3F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</w:p>
    <w:p w:rsidR="002A2D92" w:rsidRPr="00B31AF6" w:rsidRDefault="002A2D92" w:rsidP="000C0DF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5" w:history="1">
        <w:r w:rsidRPr="00B31AF6">
          <w:rPr>
            <w:rFonts w:ascii="Times New Roman" w:hAnsi="Times New Roman" w:cs="Times New Roman"/>
            <w:sz w:val="24"/>
            <w:szCs w:val="24"/>
          </w:rPr>
          <w:t>статьи 149</w:t>
        </w:r>
      </w:hyperlink>
      <w:r w:rsidRPr="00B31AF6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6F1048" w:rsidRDefault="00A90B71" w:rsidP="006F1048">
      <w:pPr>
        <w:autoSpaceDE w:val="0"/>
        <w:autoSpaceDN w:val="0"/>
        <w:adjustRightInd w:val="0"/>
        <w:ind w:firstLine="567"/>
        <w:jc w:val="both"/>
      </w:pPr>
      <w:hyperlink w:anchor="P468" w:history="1">
        <w:r w:rsidR="0007691B" w:rsidRPr="00B31AF6">
          <w:t>Виды</w:t>
        </w:r>
      </w:hyperlink>
      <w:r w:rsidR="0007691B" w:rsidRPr="00B31AF6">
        <w:t xml:space="preserve"> и размеры выплат при выполнении работ в других условиях, отклоняющихся </w:t>
      </w:r>
      <w:proofErr w:type="gramStart"/>
      <w:r w:rsidR="0007691B" w:rsidRPr="00B31AF6">
        <w:t>от</w:t>
      </w:r>
      <w:proofErr w:type="gramEnd"/>
      <w:r w:rsidR="0007691B" w:rsidRPr="00B31AF6">
        <w:t xml:space="preserve"> нормальных, устанавливаются согласно </w:t>
      </w:r>
      <w:r w:rsidR="0007691B" w:rsidRPr="006C2949">
        <w:t>приложению 3</w:t>
      </w:r>
      <w:r w:rsidR="0007691B" w:rsidRPr="00B31AF6">
        <w:t xml:space="preserve"> к настоящему Примерному положению.</w:t>
      </w:r>
    </w:p>
    <w:p w:rsidR="00757F24" w:rsidRDefault="00757F24" w:rsidP="00757F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18"/>
          <w:szCs w:val="18"/>
          <w:lang w:eastAsia="en-US"/>
        </w:rPr>
      </w:pPr>
      <w:r w:rsidRPr="00B31AF6">
        <w:rPr>
          <w:rFonts w:eastAsiaTheme="minorHAnsi"/>
          <w:lang w:eastAsia="en-US"/>
        </w:rPr>
        <w:t xml:space="preserve">3.4. В случаях, </w:t>
      </w:r>
      <w:r w:rsidRPr="00971A70">
        <w:rPr>
          <w:rFonts w:eastAsiaTheme="minorHAnsi"/>
          <w:lang w:eastAsia="en-US"/>
        </w:rPr>
        <w:t xml:space="preserve">определенных </w:t>
      </w:r>
      <w:hyperlink r:id="rId16" w:history="1">
        <w:r w:rsidRPr="00971A70">
          <w:rPr>
            <w:rFonts w:eastAsiaTheme="minorHAnsi"/>
            <w:lang w:eastAsia="en-US"/>
          </w:rPr>
          <w:t>законодательством</w:t>
        </w:r>
      </w:hyperlink>
      <w:r w:rsidRPr="00B31AF6">
        <w:rPr>
          <w:rFonts w:eastAsiaTheme="minorHAnsi"/>
          <w:lang w:eastAsia="en-US"/>
        </w:rPr>
        <w:t xml:space="preserve"> Российской Федерации и Красноярского края,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proofErr w:type="gramStart"/>
      <w:r w:rsidRPr="00B31AF6">
        <w:rPr>
          <w:rFonts w:eastAsiaTheme="minorHAnsi"/>
          <w:lang w:eastAsia="en-US"/>
        </w:rPr>
        <w:t>.</w:t>
      </w:r>
      <w:proofErr w:type="gramEnd"/>
      <w:r w:rsidR="006310B7" w:rsidRPr="00B31AF6">
        <w:t xml:space="preserve"> </w:t>
      </w:r>
      <w:r w:rsidR="006310B7" w:rsidRPr="003D48F5">
        <w:rPr>
          <w:rFonts w:eastAsiaTheme="minorHAnsi"/>
          <w:bCs/>
          <w:sz w:val="18"/>
          <w:szCs w:val="18"/>
          <w:lang w:eastAsia="en-US"/>
        </w:rPr>
        <w:t>(</w:t>
      </w:r>
      <w:proofErr w:type="gramStart"/>
      <w:r w:rsidR="006310B7" w:rsidRPr="003D48F5">
        <w:rPr>
          <w:rFonts w:eastAsiaTheme="minorHAnsi"/>
          <w:bCs/>
          <w:sz w:val="18"/>
          <w:szCs w:val="18"/>
          <w:lang w:eastAsia="en-US"/>
        </w:rPr>
        <w:t>п</w:t>
      </w:r>
      <w:proofErr w:type="gramEnd"/>
      <w:r w:rsidR="006310B7" w:rsidRPr="003D48F5">
        <w:rPr>
          <w:rFonts w:eastAsiaTheme="minorHAnsi"/>
          <w:bCs/>
          <w:sz w:val="18"/>
          <w:szCs w:val="18"/>
          <w:lang w:eastAsia="en-US"/>
        </w:rPr>
        <w:t>4 ст.3 Закон Красноярского края от 29.10.2009 N 9-3864 (ред. от 24.12.2020) "О системах оплаты труда работников краевых государственных учреждений"</w:t>
      </w:r>
      <w:proofErr w:type="gramStart"/>
      <w:r w:rsidR="006310B7" w:rsidRPr="003D48F5">
        <w:rPr>
          <w:rFonts w:eastAsiaTheme="minorHAnsi"/>
          <w:bCs/>
          <w:sz w:val="18"/>
          <w:szCs w:val="18"/>
          <w:lang w:eastAsia="en-US"/>
        </w:rPr>
        <w:t xml:space="preserve"> )</w:t>
      </w:r>
      <w:proofErr w:type="gramEnd"/>
    </w:p>
    <w:p w:rsidR="002A1AF7" w:rsidRPr="001330DB" w:rsidRDefault="00A73CB0" w:rsidP="00CC398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30DB">
        <w:rPr>
          <w:rFonts w:eastAsiaTheme="minorHAnsi"/>
          <w:lang w:eastAsia="en-US"/>
        </w:rPr>
        <w:t xml:space="preserve">3.5. </w:t>
      </w:r>
      <w:r w:rsidR="002A1AF7" w:rsidRPr="001330DB">
        <w:rPr>
          <w:rFonts w:eastAsiaTheme="minorHAnsi"/>
          <w:lang w:eastAsia="en-US"/>
        </w:rPr>
        <w:t>Оплата труда лиц, работающих</w:t>
      </w:r>
      <w:r w:rsidR="001330DB" w:rsidRPr="001330DB">
        <w:rPr>
          <w:rFonts w:eastAsiaTheme="minorHAnsi"/>
          <w:lang w:eastAsia="en-US"/>
        </w:rPr>
        <w:t xml:space="preserve"> в муниципальных образовательных учреждениях Богучанского района,</w:t>
      </w:r>
      <w:r w:rsidR="002A1AF7" w:rsidRPr="001330DB">
        <w:rPr>
          <w:rFonts w:eastAsiaTheme="minorHAnsi"/>
          <w:lang w:eastAsia="en-US"/>
        </w:rPr>
        <w:t xml:space="preserve"> по совместительству</w:t>
      </w:r>
      <w:r w:rsidR="00A5284C" w:rsidRPr="001330DB">
        <w:rPr>
          <w:rFonts w:eastAsiaTheme="minorHAnsi"/>
          <w:lang w:eastAsia="en-US"/>
        </w:rPr>
        <w:t xml:space="preserve"> внутреннему или внешнему,  </w:t>
      </w:r>
      <w:r w:rsidR="002A1AF7" w:rsidRPr="001330DB">
        <w:rPr>
          <w:rFonts w:eastAsiaTheme="minorHAnsi"/>
          <w:lang w:eastAsia="en-US"/>
        </w:rPr>
        <w:t xml:space="preserve">производится пропорционально отработанному времени, в зависимости от выработки либо на других условиях, </w:t>
      </w:r>
      <w:r w:rsidR="00A5284C" w:rsidRPr="001330DB">
        <w:rPr>
          <w:rFonts w:eastAsiaTheme="minorHAnsi"/>
          <w:lang w:eastAsia="en-US"/>
        </w:rPr>
        <w:t>определенных трудовым договором, в соответствии с действующ</w:t>
      </w:r>
      <w:r w:rsidR="001330DB">
        <w:rPr>
          <w:rFonts w:eastAsiaTheme="minorHAnsi"/>
          <w:lang w:eastAsia="en-US"/>
        </w:rPr>
        <w:t>ей</w:t>
      </w:r>
      <w:r w:rsidR="00A5284C" w:rsidRPr="001330DB">
        <w:rPr>
          <w:rFonts w:eastAsiaTheme="minorHAnsi"/>
          <w:lang w:eastAsia="en-US"/>
        </w:rPr>
        <w:t xml:space="preserve"> систем</w:t>
      </w:r>
      <w:r w:rsidR="00692211">
        <w:rPr>
          <w:rFonts w:eastAsiaTheme="minorHAnsi"/>
          <w:lang w:eastAsia="en-US"/>
        </w:rPr>
        <w:t xml:space="preserve">ой </w:t>
      </w:r>
      <w:r w:rsidR="00A5284C" w:rsidRPr="001330DB">
        <w:rPr>
          <w:rFonts w:eastAsiaTheme="minorHAnsi"/>
          <w:lang w:eastAsia="en-US"/>
        </w:rPr>
        <w:t xml:space="preserve"> оплаты труда</w:t>
      </w:r>
      <w:r w:rsidR="00692211">
        <w:rPr>
          <w:rFonts w:eastAsiaTheme="minorHAnsi"/>
          <w:lang w:eastAsia="en-US"/>
        </w:rPr>
        <w:t xml:space="preserve"> и </w:t>
      </w:r>
      <w:r w:rsidR="00692211" w:rsidRPr="001330DB">
        <w:rPr>
          <w:rFonts w:eastAsiaTheme="minorHAnsi"/>
          <w:lang w:eastAsia="en-US"/>
        </w:rPr>
        <w:t xml:space="preserve"> производится с учетом районного коэффициента и надбавок</w:t>
      </w:r>
      <w:proofErr w:type="gramStart"/>
      <w:r w:rsidR="00692211" w:rsidRPr="001330DB">
        <w:rPr>
          <w:rFonts w:eastAsiaTheme="minorHAnsi"/>
          <w:lang w:eastAsia="en-US"/>
        </w:rPr>
        <w:t>.</w:t>
      </w:r>
      <w:proofErr w:type="gramEnd"/>
      <w:r w:rsidR="00A5284C" w:rsidRPr="001330DB">
        <w:rPr>
          <w:rFonts w:eastAsiaTheme="minorHAnsi"/>
          <w:lang w:eastAsia="en-US"/>
        </w:rPr>
        <w:t xml:space="preserve"> </w:t>
      </w:r>
      <w:r w:rsidR="00A5284C" w:rsidRPr="00201488">
        <w:rPr>
          <w:rFonts w:eastAsiaTheme="minorHAnsi"/>
          <w:lang w:eastAsia="en-US"/>
        </w:rPr>
        <w:t>(</w:t>
      </w:r>
      <w:proofErr w:type="gramStart"/>
      <w:r w:rsidR="00A5284C" w:rsidRPr="00201488">
        <w:rPr>
          <w:rFonts w:eastAsiaTheme="minorHAnsi"/>
          <w:lang w:eastAsia="en-US"/>
        </w:rPr>
        <w:t>ч</w:t>
      </w:r>
      <w:proofErr w:type="gramEnd"/>
      <w:r w:rsidR="00A5284C" w:rsidRPr="00201488">
        <w:rPr>
          <w:rFonts w:eastAsiaTheme="minorHAnsi"/>
          <w:lang w:eastAsia="en-US"/>
        </w:rPr>
        <w:t xml:space="preserve">. </w:t>
      </w:r>
      <w:r w:rsidR="001330DB" w:rsidRPr="00201488">
        <w:rPr>
          <w:rFonts w:eastAsiaTheme="minorHAnsi"/>
          <w:lang w:eastAsia="en-US"/>
        </w:rPr>
        <w:t>1 ст.135 ТК РФ, ст. 285 ТК РФ)</w:t>
      </w:r>
    </w:p>
    <w:p w:rsidR="002A1AF7" w:rsidRPr="001330DB" w:rsidRDefault="002A1AF7" w:rsidP="00CC398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30DB">
        <w:rPr>
          <w:rFonts w:eastAsiaTheme="minorHAnsi"/>
          <w:lang w:eastAsia="en-US"/>
        </w:rPr>
        <w:t>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A73CB0" w:rsidRPr="00B31AF6" w:rsidRDefault="00A73CB0" w:rsidP="009761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7681" w:rsidRPr="00E4531D" w:rsidRDefault="00327239" w:rsidP="001D197C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ind w:left="142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ВЫПЛАТЫ  СТИМУЛИРУЮЩЕГО ХАРАКТЕРА РАБОТНИКАМ  МУНИЦИПАЛЬНЫХ УЧРЕЖДЕНИЙ, ПОДВЕДОМСТВЕННЫХ УПРАВЛЕНИЮ ОБРАЗОВАНИЯ АДМИНИСТРАЦИИ БОГУЧАНСКОГО РАЙОНА </w:t>
      </w:r>
    </w:p>
    <w:p w:rsidR="00C872C4" w:rsidRPr="00B31AF6" w:rsidRDefault="00C872C4" w:rsidP="001D197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B31AF6">
        <w:rPr>
          <w:rFonts w:eastAsiaTheme="minorHAnsi"/>
          <w:lang w:eastAsia="en-US"/>
        </w:rPr>
        <w:t>К выплатам стимулирующего характера относятся выплаты, направленные на стимулирование работников учреждений за качественные результаты труда, а также поощрение за выполненную работу.</w:t>
      </w:r>
    </w:p>
    <w:p w:rsidR="00B31AF6" w:rsidRPr="00B31AF6" w:rsidRDefault="00B31AF6" w:rsidP="001D197C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Работникам Учреждений по решению руководителя в пределах бюджетных ассигнований на оплату труда работников Учреждения, а также средств от приносящей </w:t>
      </w:r>
      <w:r w:rsidRPr="00B31AF6">
        <w:rPr>
          <w:rFonts w:ascii="Times New Roman" w:hAnsi="Times New Roman" w:cs="Times New Roman"/>
          <w:sz w:val="24"/>
          <w:szCs w:val="24"/>
        </w:rPr>
        <w:lastRenderedPageBreak/>
        <w:t>доход деятельности, направленных Учреждениями на оплату труда работников, могут устанавливаться следующие виды выплат стимулирующего характера:</w:t>
      </w:r>
    </w:p>
    <w:p w:rsidR="00B31AF6" w:rsidRPr="00B31AF6" w:rsidRDefault="00B31AF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B31AF6" w:rsidRPr="00B31AF6" w:rsidRDefault="00B31AF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 выплаты за интенсивность и высокие результаты работы;</w:t>
      </w:r>
    </w:p>
    <w:p w:rsidR="00B31AF6" w:rsidRPr="00B31AF6" w:rsidRDefault="00B31AF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 выплаты за качество выполняемых работ;</w:t>
      </w:r>
    </w:p>
    <w:p w:rsidR="00B31AF6" w:rsidRPr="00B31AF6" w:rsidRDefault="00B31AF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- персональные выплаты (с учетом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B31AF6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B31AF6">
        <w:rPr>
          <w:rFonts w:ascii="Times New Roman" w:hAnsi="Times New Roman" w:cs="Times New Roman"/>
          <w:sz w:val="24"/>
          <w:szCs w:val="24"/>
        </w:rPr>
        <w:t>), обеспечения региональной выплаты;</w:t>
      </w:r>
    </w:p>
    <w:p w:rsidR="00B31AF6" w:rsidRPr="00B31AF6" w:rsidRDefault="009761A6" w:rsidP="00B31A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по итогам работы</w:t>
      </w:r>
    </w:p>
    <w:p w:rsidR="00B31AF6" w:rsidRPr="00B31AF6" w:rsidRDefault="00B31AF6" w:rsidP="00B31A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Виды, условия, размер и критерии оценки результативности и качества труда работников организации устанавливаются в соответствии с </w:t>
      </w:r>
      <w:hyperlink w:anchor="P172" w:history="1">
        <w:r w:rsidRPr="006C294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приложением </w:t>
        </w:r>
        <w:r w:rsidR="003910DF" w:rsidRPr="006C2949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B31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Примерному положению.</w:t>
      </w:r>
    </w:p>
    <w:p w:rsidR="00524865" w:rsidRDefault="00B31AF6" w:rsidP="005248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31AF6">
        <w:rPr>
          <w:rFonts w:eastAsiaTheme="minorHAnsi"/>
          <w:lang w:eastAsia="en-US"/>
        </w:rPr>
        <w:t xml:space="preserve">При осуществлении выплат, предусмотренных настоящим пунктом, Учреждениями могут применяться иные </w:t>
      </w:r>
      <w:r w:rsidRPr="006C2949">
        <w:rPr>
          <w:rFonts w:eastAsiaTheme="minorHAnsi"/>
          <w:lang w:eastAsia="en-US"/>
        </w:rPr>
        <w:t xml:space="preserve">критерии оценки результативности и качества труда работников, не предусмотренные </w:t>
      </w:r>
      <w:hyperlink r:id="rId17" w:history="1">
        <w:r w:rsidRPr="00971A70">
          <w:rPr>
            <w:rFonts w:eastAsiaTheme="minorHAnsi"/>
            <w:lang w:eastAsia="en-US"/>
          </w:rPr>
          <w:t xml:space="preserve">приложениями N </w:t>
        </w:r>
        <w:r w:rsidR="003910DF" w:rsidRPr="00971A70">
          <w:rPr>
            <w:rFonts w:eastAsiaTheme="minorHAnsi"/>
            <w:lang w:eastAsia="en-US"/>
          </w:rPr>
          <w:t>4</w:t>
        </w:r>
      </w:hyperlink>
      <w:r w:rsidRPr="00971A70">
        <w:rPr>
          <w:rFonts w:eastAsiaTheme="minorHAnsi"/>
          <w:lang w:eastAsia="en-US"/>
        </w:rPr>
        <w:t xml:space="preserve">, </w:t>
      </w:r>
      <w:hyperlink r:id="rId18" w:history="1">
        <w:r w:rsidRPr="00971A70">
          <w:rPr>
            <w:rFonts w:eastAsiaTheme="minorHAnsi"/>
            <w:lang w:eastAsia="en-US"/>
          </w:rPr>
          <w:t>9</w:t>
        </w:r>
      </w:hyperlink>
      <w:r w:rsidRPr="00971A70">
        <w:rPr>
          <w:rFonts w:eastAsiaTheme="minorHAnsi"/>
          <w:lang w:eastAsia="en-US"/>
        </w:rPr>
        <w:t xml:space="preserve"> к</w:t>
      </w:r>
      <w:r w:rsidRPr="00B31AF6">
        <w:rPr>
          <w:rFonts w:eastAsiaTheme="minorHAnsi"/>
          <w:lang w:eastAsia="en-US"/>
        </w:rPr>
        <w:t xml:space="preserve"> настоящему Порядку.</w:t>
      </w:r>
    </w:p>
    <w:p w:rsidR="00B31AF6" w:rsidRPr="00524865" w:rsidRDefault="00524865" w:rsidP="001D197C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24865">
        <w:t>Виды выплат должны отвечать уставным задачам Учреждения.</w:t>
      </w:r>
    </w:p>
    <w:p w:rsidR="00594A0E" w:rsidRDefault="000154B7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Установление стимулирующих выплат в </w:t>
      </w:r>
      <w:r w:rsidR="00161FF4" w:rsidRPr="00BB6B6E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BB6B6E">
        <w:rPr>
          <w:rFonts w:ascii="Times New Roman" w:hAnsi="Times New Roman" w:cs="Times New Roman"/>
          <w:sz w:val="24"/>
          <w:szCs w:val="24"/>
        </w:rPr>
        <w:t xml:space="preserve">осуществляется на основе коллективного договора, локального нормативного акта </w:t>
      </w:r>
      <w:r w:rsidR="00161FF4" w:rsidRPr="00BB6B6E">
        <w:rPr>
          <w:rFonts w:ascii="Times New Roman" w:hAnsi="Times New Roman" w:cs="Times New Roman"/>
          <w:sz w:val="24"/>
          <w:szCs w:val="24"/>
        </w:rPr>
        <w:t>Учреждения</w:t>
      </w:r>
      <w:r w:rsidRPr="00BB6B6E">
        <w:rPr>
          <w:rFonts w:ascii="Times New Roman" w:hAnsi="Times New Roman" w:cs="Times New Roman"/>
          <w:sz w:val="24"/>
          <w:szCs w:val="24"/>
        </w:rPr>
        <w:t xml:space="preserve"> о выплатах </w:t>
      </w:r>
      <w:r w:rsidRPr="00594A0E">
        <w:rPr>
          <w:rFonts w:ascii="Times New Roman" w:hAnsi="Times New Roman" w:cs="Times New Roman"/>
          <w:sz w:val="24"/>
          <w:szCs w:val="24"/>
        </w:rPr>
        <w:t>стимулирующего характера, утверждаемого работодателем с учетом мнения пред</w:t>
      </w:r>
      <w:r w:rsidR="00525DC0" w:rsidRPr="00594A0E">
        <w:rPr>
          <w:rFonts w:ascii="Times New Roman" w:hAnsi="Times New Roman" w:cs="Times New Roman"/>
          <w:sz w:val="24"/>
          <w:szCs w:val="24"/>
        </w:rPr>
        <w:t>ставительного органа работников в пределах утвержденного фонда оплаты труда.</w:t>
      </w:r>
    </w:p>
    <w:p w:rsidR="00594A0E" w:rsidRDefault="00161FF4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A0E">
        <w:rPr>
          <w:rFonts w:ascii="Times New Roman" w:hAnsi="Times New Roman" w:cs="Times New Roman"/>
          <w:sz w:val="24"/>
          <w:szCs w:val="24"/>
        </w:rPr>
        <w:t>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учреждений, в том числе общественных советов учреждений, представительного органа работников (при наличии такого представительного органа).</w:t>
      </w:r>
      <w:r w:rsidR="00594A0E" w:rsidRPr="00594A0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4A0E" w:rsidRPr="0063292F" w:rsidRDefault="00594A0E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92F">
        <w:rPr>
          <w:rFonts w:ascii="Times New Roman" w:hAnsi="Times New Roman" w:cs="Times New Roman"/>
          <w:sz w:val="24"/>
          <w:szCs w:val="24"/>
        </w:rPr>
        <w:t xml:space="preserve">Выплаты   стимулирующего   характера   производятся    по    решению руководителя  учреждения  с  учетом  критериев  оценки  результативности  и качества труда работника. </w:t>
      </w:r>
    </w:p>
    <w:p w:rsidR="00BB6B6E" w:rsidRPr="00594A0E" w:rsidRDefault="00BB6B6E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92F">
        <w:rPr>
          <w:rFonts w:ascii="Times New Roman" w:hAnsi="Times New Roman" w:cs="Times New Roman"/>
          <w:sz w:val="24"/>
          <w:szCs w:val="24"/>
        </w:rPr>
        <w:t>Персональные выплаты определяются в процентном отношении к окладу</w:t>
      </w:r>
      <w:r w:rsidRPr="00594A0E">
        <w:rPr>
          <w:rFonts w:ascii="Times New Roman" w:hAnsi="Times New Roman" w:cs="Times New Roman"/>
          <w:sz w:val="24"/>
          <w:szCs w:val="24"/>
        </w:rPr>
        <w:t xml:space="preserve"> (должностному окладу), ставке заработной платы.</w:t>
      </w:r>
    </w:p>
    <w:p w:rsidR="00BB6B6E" w:rsidRPr="0012445B" w:rsidRDefault="00BB6B6E" w:rsidP="001244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6B6E">
        <w:rPr>
          <w:color w:val="000000" w:themeColor="text1"/>
        </w:rPr>
        <w:t xml:space="preserve">Размер персональных выплат работникам устанавливается в соответствии с </w:t>
      </w:r>
      <w:r w:rsidR="00967B5B" w:rsidRPr="006C2949">
        <w:t>приложением  5</w:t>
      </w:r>
      <w:r w:rsidR="00967B5B" w:rsidRPr="0012445B">
        <w:t xml:space="preserve"> </w:t>
      </w:r>
      <w:r w:rsidRPr="0012445B">
        <w:rPr>
          <w:color w:val="000000" w:themeColor="text1"/>
        </w:rPr>
        <w:t>к настоящему Примерному положению.</w:t>
      </w:r>
      <w:r w:rsidR="003D48F5" w:rsidRPr="0012445B">
        <w:rPr>
          <w:rFonts w:eastAsiaTheme="minorHAnsi"/>
          <w:bCs/>
          <w:lang w:eastAsia="en-US"/>
        </w:rPr>
        <w:t xml:space="preserve"> </w:t>
      </w:r>
    </w:p>
    <w:p w:rsidR="0012445B" w:rsidRPr="0012445B" w:rsidRDefault="0012445B" w:rsidP="001244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445B">
        <w:rPr>
          <w:rFonts w:eastAsiaTheme="minorHAnsi"/>
          <w:lang w:eastAsia="en-US"/>
        </w:rPr>
        <w:t>Персональная стимулирующая выплата молодым специалистам устанавливается  на срок первых пять лет работы с момента окончания учебного заведения.</w:t>
      </w:r>
    </w:p>
    <w:p w:rsidR="0012445B" w:rsidRPr="0012445B" w:rsidRDefault="0012445B" w:rsidP="001244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445B">
        <w:rPr>
          <w:rFonts w:eastAsiaTheme="minorHAnsi"/>
          <w:lang w:eastAsia="en-US"/>
        </w:rPr>
        <w:t xml:space="preserve">Право на ежемесячную персональную стимулирующую выплату </w:t>
      </w:r>
      <w:r w:rsidR="00850452">
        <w:rPr>
          <w:rFonts w:eastAsiaTheme="minorHAnsi"/>
          <w:lang w:eastAsia="en-US"/>
        </w:rPr>
        <w:t xml:space="preserve"> молодому специалисту, </w:t>
      </w:r>
      <w:r w:rsidRPr="0012445B">
        <w:rPr>
          <w:rFonts w:eastAsiaTheme="minorHAnsi"/>
          <w:lang w:eastAsia="en-US"/>
        </w:rPr>
        <w:t xml:space="preserve">имеют лица в возрасте не старше 35 лет, впервые </w:t>
      </w:r>
      <w:proofErr w:type="gramStart"/>
      <w:r w:rsidRPr="0012445B">
        <w:rPr>
          <w:rFonts w:eastAsiaTheme="minorHAnsi"/>
          <w:lang w:eastAsia="en-US"/>
        </w:rPr>
        <w:t>окончившим</w:t>
      </w:r>
      <w:proofErr w:type="gramEnd"/>
      <w:r w:rsidRPr="0012445B">
        <w:rPr>
          <w:rFonts w:eastAsiaTheme="minorHAnsi"/>
          <w:lang w:eastAsia="en-US"/>
        </w:rPr>
        <w:t xml:space="preserve">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учреждениями, осуществляющими обучения либо продолжающим работу в образовательном учреждении.</w:t>
      </w:r>
    </w:p>
    <w:p w:rsidR="00C15339" w:rsidRPr="00971A70" w:rsidRDefault="00692211" w:rsidP="00971A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70">
        <w:rPr>
          <w:rFonts w:ascii="Times New Roman" w:hAnsi="Times New Roman" w:cs="Times New Roman"/>
          <w:sz w:val="24"/>
          <w:szCs w:val="24"/>
        </w:rPr>
        <w:t xml:space="preserve">  У</w:t>
      </w:r>
      <w:r w:rsidR="00445594" w:rsidRPr="00971A70">
        <w:rPr>
          <w:rFonts w:ascii="Times New Roman" w:hAnsi="Times New Roman" w:cs="Times New Roman"/>
          <w:sz w:val="24"/>
          <w:szCs w:val="24"/>
        </w:rPr>
        <w:t xml:space="preserve">казанная надбавка предоставляется  </w:t>
      </w:r>
      <w:r w:rsidR="00971A70" w:rsidRPr="00971A70">
        <w:rPr>
          <w:rFonts w:ascii="Times New Roman" w:hAnsi="Times New Roman" w:cs="Times New Roman"/>
          <w:sz w:val="24"/>
          <w:szCs w:val="24"/>
        </w:rPr>
        <w:t>как по</w:t>
      </w:r>
      <w:r w:rsidR="00445594" w:rsidRPr="00971A70">
        <w:rPr>
          <w:rFonts w:ascii="Times New Roman" w:hAnsi="Times New Roman" w:cs="Times New Roman"/>
          <w:sz w:val="24"/>
          <w:szCs w:val="24"/>
        </w:rPr>
        <w:t xml:space="preserve"> основному  месту  работы</w:t>
      </w:r>
      <w:r w:rsidR="00971A70" w:rsidRPr="00971A70">
        <w:rPr>
          <w:rFonts w:ascii="Times New Roman" w:hAnsi="Times New Roman" w:cs="Times New Roman"/>
          <w:sz w:val="24"/>
          <w:szCs w:val="24"/>
        </w:rPr>
        <w:t>, так  и по совместительству.</w:t>
      </w:r>
    </w:p>
    <w:p w:rsidR="00C15339" w:rsidRPr="00DE0279" w:rsidRDefault="00BB1EFD" w:rsidP="00DE0279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B6E">
        <w:rPr>
          <w:rFonts w:ascii="Times New Roman" w:hAnsi="Times New Roman" w:cs="Times New Roman"/>
          <w:sz w:val="24"/>
          <w:szCs w:val="24"/>
        </w:rPr>
        <w:t xml:space="preserve">Персональные выплаты устанавливаются с учетом квалификационной категории, сложности, напряженности и особого режима работы, опыта работы, 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 </w:t>
      </w:r>
      <w:proofErr w:type="gramStart"/>
      <w:r w:rsidRPr="00BB6B6E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DE0279">
        <w:rPr>
          <w:rFonts w:ascii="Times New Roman" w:hAnsi="Times New Roman" w:cs="Times New Roman"/>
          <w:sz w:val="24"/>
          <w:szCs w:val="24"/>
        </w:rPr>
        <w:t>оплаты  труда</w:t>
      </w:r>
      <w:proofErr w:type="gramEnd"/>
      <w:r w:rsidRPr="00DE0279">
        <w:rPr>
          <w:rFonts w:ascii="Times New Roman" w:hAnsi="Times New Roman" w:cs="Times New Roman"/>
          <w:sz w:val="24"/>
          <w:szCs w:val="24"/>
        </w:rPr>
        <w:t>),</w:t>
      </w:r>
      <w:r w:rsidRPr="00DE02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0279">
        <w:rPr>
          <w:rFonts w:ascii="Times New Roman" w:hAnsi="Times New Roman" w:cs="Times New Roman"/>
          <w:sz w:val="24"/>
          <w:szCs w:val="24"/>
        </w:rPr>
        <w:t>обеспечения региональной  выплаты.</w:t>
      </w:r>
      <w:r w:rsidR="003D48F5" w:rsidRPr="00DE02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1A6" w:rsidRPr="00DE0279" w:rsidRDefault="000D62B8" w:rsidP="00DE0279">
      <w:pPr>
        <w:pStyle w:val="5"/>
        <w:shd w:val="clear" w:color="auto" w:fill="auto"/>
        <w:tabs>
          <w:tab w:val="right" w:pos="9403"/>
        </w:tabs>
        <w:spacing w:line="240" w:lineRule="auto"/>
        <w:ind w:firstLine="567"/>
        <w:rPr>
          <w:color w:val="000000"/>
          <w:sz w:val="24"/>
          <w:szCs w:val="24"/>
        </w:rPr>
      </w:pPr>
      <w:r w:rsidRPr="00DE0279">
        <w:rPr>
          <w:color w:val="000000"/>
          <w:sz w:val="24"/>
          <w:szCs w:val="24"/>
        </w:rPr>
        <w:t xml:space="preserve">4.8.1. </w:t>
      </w:r>
      <w:proofErr w:type="gramStart"/>
      <w:r w:rsidRPr="00DE0279">
        <w:rPr>
          <w:color w:val="000000"/>
          <w:sz w:val="24"/>
          <w:szCs w:val="24"/>
        </w:rPr>
        <w:t xml:space="preserve">Персональные выплаты  работникам  МКУ ЦОДУО </w:t>
      </w:r>
      <w:r w:rsidR="00DE0279">
        <w:rPr>
          <w:color w:val="000000"/>
          <w:sz w:val="24"/>
          <w:szCs w:val="24"/>
        </w:rPr>
        <w:t>з</w:t>
      </w:r>
      <w:r w:rsidR="009761A6" w:rsidRPr="00DE0279">
        <w:rPr>
          <w:color w:val="000000"/>
          <w:sz w:val="24"/>
          <w:szCs w:val="24"/>
        </w:rPr>
        <w:t>а сложность, напряженность и особый режим работы</w:t>
      </w:r>
      <w:r w:rsidR="00DE0279" w:rsidRPr="00DE0279">
        <w:rPr>
          <w:color w:val="000000"/>
          <w:sz w:val="24"/>
          <w:szCs w:val="24"/>
        </w:rPr>
        <w:t xml:space="preserve"> </w:t>
      </w:r>
      <w:r w:rsidR="009761A6" w:rsidRPr="00DE0279">
        <w:rPr>
          <w:color w:val="000000"/>
          <w:sz w:val="24"/>
          <w:szCs w:val="24"/>
        </w:rPr>
        <w:t xml:space="preserve">(осуществление контроля за ходом исполнения бюджетных смет, кассовых планов и целевым использованием бюджетных средств </w:t>
      </w:r>
      <w:r w:rsidR="009761A6" w:rsidRPr="00DE0279">
        <w:rPr>
          <w:color w:val="000000"/>
          <w:sz w:val="24"/>
          <w:szCs w:val="24"/>
        </w:rPr>
        <w:lastRenderedPageBreak/>
        <w:t>обслуживаемыми учреждениями, своевременное предоставление информации по запросам отраслевых министерств, ведомств, администрации района, контролирующих органов, обслуживаемых учреждений и других физических и юридических лиц), устанавливаются в процентах к должностному окладу к (</w:t>
      </w:r>
      <w:r w:rsidR="00DE0279">
        <w:rPr>
          <w:color w:val="000000"/>
          <w:sz w:val="24"/>
          <w:szCs w:val="24"/>
        </w:rPr>
        <w:t>ставке заработной платы) до 170</w:t>
      </w:r>
      <w:proofErr w:type="gramEnd"/>
      <w:r w:rsidR="009761A6" w:rsidRPr="00DE0279">
        <w:rPr>
          <w:color w:val="000000"/>
          <w:sz w:val="24"/>
          <w:szCs w:val="24"/>
        </w:rPr>
        <w:t>%.</w:t>
      </w:r>
    </w:p>
    <w:p w:rsidR="009761A6" w:rsidRPr="00DE0279" w:rsidRDefault="009761A6" w:rsidP="00DE0279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E0279">
        <w:rPr>
          <w:color w:val="000000"/>
          <w:sz w:val="24"/>
          <w:szCs w:val="24"/>
        </w:rPr>
        <w:t xml:space="preserve">Персональная выплата стимулирующего характера за сложность, напряженность и особый режим работы работникам </w:t>
      </w:r>
      <w:r w:rsidR="00DE0279" w:rsidRPr="00DE0279">
        <w:rPr>
          <w:color w:val="000000"/>
          <w:sz w:val="24"/>
          <w:szCs w:val="24"/>
        </w:rPr>
        <w:t>МКУ ЦОДУО</w:t>
      </w:r>
      <w:r w:rsidRPr="00DE0279">
        <w:rPr>
          <w:color w:val="000000"/>
          <w:sz w:val="24"/>
          <w:szCs w:val="24"/>
        </w:rPr>
        <w:t xml:space="preserve"> устанавливается сро</w:t>
      </w:r>
      <w:r w:rsidR="00495D35">
        <w:rPr>
          <w:color w:val="000000"/>
          <w:sz w:val="24"/>
          <w:szCs w:val="24"/>
        </w:rPr>
        <w:t>ком на один год, руководителем У</w:t>
      </w:r>
      <w:r w:rsidRPr="00DE0279">
        <w:rPr>
          <w:color w:val="000000"/>
          <w:sz w:val="24"/>
          <w:szCs w:val="24"/>
        </w:rPr>
        <w:t>чреждения с изданием приказа об установлении размера выплаты.</w:t>
      </w:r>
    </w:p>
    <w:p w:rsidR="006E4024" w:rsidRPr="00997681" w:rsidRDefault="00997681" w:rsidP="00DE027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279">
        <w:rPr>
          <w:rFonts w:ascii="Times New Roman" w:hAnsi="Times New Roman" w:cs="Times New Roman"/>
          <w:sz w:val="24"/>
          <w:szCs w:val="24"/>
        </w:rPr>
        <w:t>Персональные выплаты (региональные выплаты)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стимулирующего</w:t>
      </w:r>
      <w:r w:rsidRPr="0063292F">
        <w:rPr>
          <w:rFonts w:ascii="Times New Roman" w:hAnsi="Times New Roman" w:cs="Times New Roman"/>
          <w:sz w:val="24"/>
          <w:szCs w:val="24"/>
        </w:rPr>
        <w:t xml:space="preserve"> характера ниже размера минимальной заработной платы, установленного в Красноярском крае (минимального размера оплаты труда)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681">
        <w:rPr>
          <w:rFonts w:ascii="Times New Roman" w:hAnsi="Times New Roman" w:cs="Times New Roman"/>
          <w:sz w:val="24"/>
          <w:szCs w:val="24"/>
        </w:rPr>
        <w:t xml:space="preserve"> </w:t>
      </w:r>
      <w:r w:rsidR="006E4024" w:rsidRPr="00997681">
        <w:rPr>
          <w:rFonts w:ascii="Times New Roman" w:hAnsi="Times New Roman" w:cs="Times New Roman"/>
          <w:bCs/>
          <w:sz w:val="18"/>
          <w:szCs w:val="18"/>
        </w:rPr>
        <w:t>(</w:t>
      </w:r>
      <w:proofErr w:type="gramStart"/>
      <w:r w:rsidR="006E4024" w:rsidRPr="00997681">
        <w:rPr>
          <w:rFonts w:ascii="Times New Roman" w:hAnsi="Times New Roman" w:cs="Times New Roman"/>
          <w:bCs/>
          <w:sz w:val="18"/>
          <w:szCs w:val="18"/>
        </w:rPr>
        <w:t>п</w:t>
      </w:r>
      <w:proofErr w:type="gramEnd"/>
      <w:r w:rsidR="006E4024" w:rsidRPr="00997681">
        <w:rPr>
          <w:rFonts w:ascii="Times New Roman" w:hAnsi="Times New Roman" w:cs="Times New Roman"/>
          <w:bCs/>
          <w:sz w:val="18"/>
          <w:szCs w:val="18"/>
        </w:rPr>
        <w:t>.2 ст.4 Закон Красноярского края от 29.10.2009 N 9-3864 "О системах оплаты труда работников краевых государственных учреждений"</w:t>
      </w:r>
      <w:proofErr w:type="gramStart"/>
      <w:r w:rsidR="006E4024" w:rsidRPr="00997681">
        <w:rPr>
          <w:rFonts w:ascii="Times New Roman" w:hAnsi="Times New Roman" w:cs="Times New Roman"/>
          <w:bCs/>
          <w:sz w:val="18"/>
          <w:szCs w:val="18"/>
        </w:rPr>
        <w:t xml:space="preserve"> )</w:t>
      </w:r>
      <w:proofErr w:type="gramEnd"/>
      <w:r w:rsidRPr="00997681">
        <w:rPr>
          <w:rFonts w:ascii="Times New Roman" w:hAnsi="Times New Roman" w:cs="Times New Roman"/>
          <w:bCs/>
          <w:sz w:val="18"/>
          <w:szCs w:val="18"/>
        </w:rPr>
        <w:t>)</w:t>
      </w:r>
    </w:p>
    <w:p w:rsidR="006E4024" w:rsidRPr="00791A1D" w:rsidRDefault="006E4024" w:rsidP="001D197C">
      <w:pPr>
        <w:pStyle w:val="a4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A1D">
        <w:rPr>
          <w:rFonts w:ascii="Times New Roman" w:hAnsi="Times New Roman" w:cs="Times New Roman"/>
          <w:sz w:val="24"/>
          <w:szCs w:val="24"/>
        </w:rPr>
        <w:t>Региональная выплата для работника рассчитывается как разница между размером заработной платы, установленным настоящим 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6E4024" w:rsidRPr="00791A1D" w:rsidRDefault="006E4024" w:rsidP="001D197C">
      <w:pPr>
        <w:pStyle w:val="a4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A1D">
        <w:rPr>
          <w:rFonts w:ascii="Times New Roman" w:hAnsi="Times New Roman" w:cs="Times New Roman"/>
          <w:sz w:val="24"/>
          <w:szCs w:val="24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971A70" w:rsidRDefault="006E4024" w:rsidP="00971A70">
      <w:pPr>
        <w:pStyle w:val="a4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949">
        <w:rPr>
          <w:rFonts w:ascii="Times New Roman" w:hAnsi="Times New Roman" w:cs="Times New Roman"/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6E4024" w:rsidRPr="00971A70" w:rsidRDefault="006E4024" w:rsidP="00971A70">
      <w:pPr>
        <w:pStyle w:val="a4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A70">
        <w:rPr>
          <w:rFonts w:ascii="Times New Roman" w:hAnsi="Times New Roman" w:cs="Times New Roman"/>
          <w:sz w:val="24"/>
          <w:szCs w:val="24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</w:t>
      </w:r>
      <w:proofErr w:type="gramStart"/>
      <w:r w:rsidRPr="00971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094E" w:rsidRPr="00791A1D">
        <w:t xml:space="preserve"> </w:t>
      </w:r>
      <w:r w:rsidR="006E094E" w:rsidRPr="00971A7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6E094E" w:rsidRPr="00971A7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6E094E" w:rsidRPr="00971A70">
        <w:rPr>
          <w:rFonts w:ascii="Times New Roman" w:hAnsi="Times New Roman" w:cs="Times New Roman"/>
          <w:sz w:val="18"/>
          <w:szCs w:val="18"/>
        </w:rPr>
        <w:t>.2 ст.4 Закон Красноярского края от 29.10.2009 N 9-3864 (ред. от 24.12.2020) "О системах оплаты труда работников краевых государственных учреждений")</w:t>
      </w:r>
    </w:p>
    <w:p w:rsidR="00D3742A" w:rsidRPr="00B31AF6" w:rsidRDefault="00D3742A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При выплатах по итогам работы учитываются:</w:t>
      </w:r>
    </w:p>
    <w:p w:rsidR="00D3742A" w:rsidRPr="00B31AF6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объем освоения выделенных бюджетных средств;</w:t>
      </w:r>
    </w:p>
    <w:p w:rsidR="00D3742A" w:rsidRPr="00B31AF6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объем ввода законченных ремонтом объектов;</w:t>
      </w:r>
    </w:p>
    <w:p w:rsidR="00D3742A" w:rsidRPr="00B31AF6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D3742A" w:rsidRPr="00B31AF6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выполнение порученной работы, связанной с обеспечением рабочего процесса или уставной деятельности организации;</w:t>
      </w:r>
    </w:p>
    <w:p w:rsidR="00D3742A" w:rsidRPr="00B31AF6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достижение высоких результатов в работе за определенный период;</w:t>
      </w:r>
    </w:p>
    <w:p w:rsidR="00D3742A" w:rsidRPr="00B31AF6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участие в инновационной деятельности;</w:t>
      </w:r>
    </w:p>
    <w:p w:rsidR="00D3742A" w:rsidRPr="00B31AF6" w:rsidRDefault="00D3742A" w:rsidP="001D197C">
      <w:pPr>
        <w:pStyle w:val="a4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участие в соответствующем периоде в выполнении важных работ, мероприятий.</w:t>
      </w:r>
    </w:p>
    <w:p w:rsidR="00D3742A" w:rsidRPr="00B31AF6" w:rsidRDefault="00A90B71" w:rsidP="00D3742A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5393" w:history="1">
        <w:r w:rsidR="00D3742A" w:rsidRPr="00B31A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</w:t>
        </w:r>
      </w:hyperlink>
      <w:r w:rsidR="00D3742A" w:rsidRPr="00B31AF6">
        <w:rPr>
          <w:rFonts w:ascii="Times New Roman" w:hAnsi="Times New Roman" w:cs="Times New Roman"/>
          <w:sz w:val="24"/>
          <w:szCs w:val="24"/>
        </w:rPr>
        <w:t xml:space="preserve"> выплат по итогам работы работникам </w:t>
      </w:r>
      <w:r w:rsidR="00C87200">
        <w:rPr>
          <w:rFonts w:ascii="Times New Roman" w:hAnsi="Times New Roman" w:cs="Times New Roman"/>
          <w:sz w:val="24"/>
          <w:szCs w:val="24"/>
        </w:rPr>
        <w:t>Учреждений</w:t>
      </w:r>
      <w:r w:rsidR="00D3742A" w:rsidRPr="00B31AF6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</w:t>
      </w:r>
      <w:r w:rsidR="00D3742A" w:rsidRPr="00C87200">
        <w:rPr>
          <w:rFonts w:ascii="Times New Roman" w:hAnsi="Times New Roman" w:cs="Times New Roman"/>
          <w:sz w:val="24"/>
          <w:szCs w:val="24"/>
        </w:rPr>
        <w:t>приложением 9 к настоящему</w:t>
      </w:r>
      <w:r w:rsidR="00D3742A" w:rsidRPr="00B31AF6">
        <w:rPr>
          <w:rFonts w:ascii="Times New Roman" w:hAnsi="Times New Roman" w:cs="Times New Roman"/>
          <w:sz w:val="24"/>
          <w:szCs w:val="24"/>
        </w:rPr>
        <w:t xml:space="preserve"> Примерному положению.</w:t>
      </w:r>
    </w:p>
    <w:p w:rsidR="00D3742A" w:rsidRPr="00AD6281" w:rsidRDefault="00D3742A" w:rsidP="00AD62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Максимальным размером выплаты по итогам работы не ограничены и устанавливаются в пределах фонда оплаты труда.</w:t>
      </w:r>
    </w:p>
    <w:p w:rsidR="00624CBC" w:rsidRPr="00B31AF6" w:rsidRDefault="00624CBC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Стимулирующие выплаты, </w:t>
      </w:r>
      <w:r w:rsidRPr="00B31AF6">
        <w:rPr>
          <w:rFonts w:ascii="Times New Roman" w:hAnsi="Times New Roman" w:cs="Times New Roman"/>
          <w:sz w:val="24"/>
          <w:szCs w:val="24"/>
          <w:u w:val="single"/>
        </w:rPr>
        <w:t>за исключением выплат по итогам работы,</w:t>
      </w:r>
      <w:r w:rsidRPr="00B31AF6">
        <w:rPr>
          <w:rFonts w:ascii="Times New Roman" w:hAnsi="Times New Roman" w:cs="Times New Roman"/>
          <w:sz w:val="24"/>
          <w:szCs w:val="24"/>
        </w:rPr>
        <w:t xml:space="preserve"> устанавливаются руководителем Учреждения ежемесячно, ежеквартально или на год.</w:t>
      </w:r>
    </w:p>
    <w:p w:rsidR="00161FF4" w:rsidRPr="0012445B" w:rsidRDefault="00624CBC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45B">
        <w:rPr>
          <w:rFonts w:ascii="Times New Roman" w:hAnsi="Times New Roman" w:cs="Times New Roman"/>
          <w:sz w:val="24"/>
          <w:szCs w:val="24"/>
        </w:rPr>
        <w:lastRenderedPageBreak/>
        <w:t>Конкретный размер выплат стимулирующего характера (за исключением персональных выплат) устанавливается в абсолютном размере, с учетом фактически отработанного времени.</w:t>
      </w:r>
      <w:r w:rsidRPr="00124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4A0E" w:rsidRDefault="001F2095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AF6">
        <w:rPr>
          <w:rFonts w:ascii="Times New Roman" w:hAnsi="Times New Roman" w:cs="Times New Roman"/>
          <w:color w:val="000000" w:themeColor="text1"/>
          <w:sz w:val="24"/>
          <w:szCs w:val="24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2860DA" w:rsidRPr="00594A0E" w:rsidRDefault="002860DA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A0E">
        <w:rPr>
          <w:rFonts w:ascii="Times New Roman" w:hAnsi="Times New Roman" w:cs="Times New Roman"/>
          <w:sz w:val="24"/>
          <w:szCs w:val="24"/>
        </w:rPr>
        <w:t xml:space="preserve">При установлении размера выплат стимулирующего характера конкретному работнику (за исключением персональных выплат) </w:t>
      </w:r>
      <w:r w:rsidR="007528A5" w:rsidRPr="00594A0E">
        <w:rPr>
          <w:rFonts w:ascii="Times New Roman" w:hAnsi="Times New Roman" w:cs="Times New Roman"/>
          <w:sz w:val="24"/>
          <w:szCs w:val="24"/>
        </w:rPr>
        <w:t>Учреждения</w:t>
      </w:r>
      <w:r w:rsidRPr="00594A0E">
        <w:rPr>
          <w:rFonts w:ascii="Times New Roman" w:hAnsi="Times New Roman" w:cs="Times New Roman"/>
          <w:sz w:val="24"/>
          <w:szCs w:val="24"/>
        </w:rPr>
        <w:t xml:space="preserve"> применяют балльную оценку.</w:t>
      </w:r>
    </w:p>
    <w:p w:rsidR="002860DA" w:rsidRPr="00B31AF6" w:rsidRDefault="002860DA" w:rsidP="00656E3E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2A1" w:rsidRDefault="002860DA" w:rsidP="009F144A">
      <w:pPr>
        <w:pStyle w:val="a4"/>
        <w:ind w:firstLine="540"/>
        <w:jc w:val="both"/>
        <w:rPr>
          <w:rFonts w:ascii="Times New Roman" w:hAnsi="Times New Roman" w:cs="Times New Roman"/>
          <w:b/>
          <w:i/>
        </w:rPr>
      </w:pPr>
      <w:r w:rsidRPr="00594A0E">
        <w:rPr>
          <w:rFonts w:ascii="Times New Roman" w:hAnsi="Times New Roman" w:cs="Times New Roman"/>
          <w:b/>
          <w:i/>
        </w:rPr>
        <w:t>Размер выплаты, осуществляемой конкретному работнику организации, определяется по формуле:</w:t>
      </w:r>
      <w:r w:rsidR="009F144A">
        <w:rPr>
          <w:rFonts w:ascii="Times New Roman" w:hAnsi="Times New Roman" w:cs="Times New Roman"/>
          <w:b/>
          <w:i/>
        </w:rPr>
        <w:t xml:space="preserve">  </w:t>
      </w:r>
    </w:p>
    <w:p w:rsidR="002860DA" w:rsidRDefault="002860DA" w:rsidP="004F72B9">
      <w:pPr>
        <w:pStyle w:val="a4"/>
        <w:jc w:val="center"/>
        <w:rPr>
          <w:rFonts w:ascii="Times New Roman" w:hAnsi="Times New Roman" w:cs="Times New Roman"/>
        </w:rPr>
      </w:pPr>
      <w:r w:rsidRPr="0092798B">
        <w:rPr>
          <w:rFonts w:ascii="Times New Roman" w:hAnsi="Times New Roman" w:cs="Times New Roman"/>
          <w:b/>
          <w:i/>
        </w:rPr>
        <w:t>С = С</w:t>
      </w:r>
      <w:r w:rsidRPr="0092798B">
        <w:rPr>
          <w:rFonts w:ascii="Times New Roman" w:hAnsi="Times New Roman" w:cs="Times New Roman"/>
          <w:b/>
          <w:i/>
          <w:vertAlign w:val="subscript"/>
        </w:rPr>
        <w:t>1балла</w:t>
      </w:r>
      <w:r w:rsidRPr="009279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2798B">
        <w:rPr>
          <w:rFonts w:ascii="Times New Roman" w:hAnsi="Times New Roman" w:cs="Times New Roman"/>
          <w:b/>
          <w:i/>
        </w:rPr>
        <w:t>x</w:t>
      </w:r>
      <w:proofErr w:type="spellEnd"/>
      <w:r w:rsidRPr="009279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2798B">
        <w:rPr>
          <w:rFonts w:ascii="Times New Roman" w:hAnsi="Times New Roman" w:cs="Times New Roman"/>
          <w:b/>
          <w:i/>
        </w:rPr>
        <w:t>Б</w:t>
      </w:r>
      <w:proofErr w:type="gramStart"/>
      <w:r w:rsidRPr="0092798B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  <w:proofErr w:type="gramEnd"/>
      <w:r w:rsidRPr="0092798B">
        <w:rPr>
          <w:rFonts w:ascii="Times New Roman" w:hAnsi="Times New Roman" w:cs="Times New Roman"/>
          <w:b/>
          <w:i/>
        </w:rPr>
        <w:t>,</w:t>
      </w:r>
      <w:r w:rsidR="009F144A">
        <w:rPr>
          <w:rFonts w:ascii="Times New Roman" w:hAnsi="Times New Roman" w:cs="Times New Roman"/>
        </w:rPr>
        <w:t xml:space="preserve">  </w:t>
      </w:r>
      <w:r w:rsidRPr="00B31AF6">
        <w:rPr>
          <w:rFonts w:ascii="Times New Roman" w:hAnsi="Times New Roman" w:cs="Times New Roman"/>
        </w:rPr>
        <w:t>где:</w:t>
      </w:r>
    </w:p>
    <w:p w:rsidR="0092798B" w:rsidRPr="009F144A" w:rsidRDefault="0092798B" w:rsidP="004F72B9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2860DA" w:rsidRPr="00B31AF6" w:rsidRDefault="002860DA" w:rsidP="00BC4609">
      <w:pPr>
        <w:pStyle w:val="a4"/>
        <w:jc w:val="both"/>
        <w:rPr>
          <w:rFonts w:ascii="Times New Roman" w:hAnsi="Times New Roman" w:cs="Times New Roman"/>
        </w:rPr>
      </w:pPr>
      <w:r w:rsidRPr="00B31AF6">
        <w:rPr>
          <w:rFonts w:ascii="Times New Roman" w:hAnsi="Times New Roman" w:cs="Times New Roman"/>
        </w:rPr>
        <w:t>С - размер выплаты, осуществляемой конкретному работнику организации в плановом периоде;</w:t>
      </w:r>
    </w:p>
    <w:p w:rsidR="002860DA" w:rsidRPr="00B31AF6" w:rsidRDefault="002860DA" w:rsidP="00BC4609">
      <w:pPr>
        <w:pStyle w:val="a4"/>
        <w:jc w:val="both"/>
        <w:rPr>
          <w:rFonts w:ascii="Times New Roman" w:hAnsi="Times New Roman" w:cs="Times New Roman"/>
        </w:rPr>
      </w:pPr>
      <w:r w:rsidRPr="00B31AF6">
        <w:rPr>
          <w:rFonts w:ascii="Times New Roman" w:hAnsi="Times New Roman" w:cs="Times New Roman"/>
        </w:rPr>
        <w:t>С</w:t>
      </w:r>
      <w:r w:rsidRPr="00B31AF6">
        <w:rPr>
          <w:rFonts w:ascii="Times New Roman" w:hAnsi="Times New Roman" w:cs="Times New Roman"/>
          <w:vertAlign w:val="subscript"/>
        </w:rPr>
        <w:t>1балла</w:t>
      </w:r>
      <w:r w:rsidRPr="00B31AF6">
        <w:rPr>
          <w:rFonts w:ascii="Times New Roman" w:hAnsi="Times New Roman" w:cs="Times New Roman"/>
        </w:rPr>
        <w:t xml:space="preserve"> - стоимость для определения размеров стимулирующих выплат на плановый период;</w:t>
      </w:r>
    </w:p>
    <w:p w:rsidR="002860DA" w:rsidRPr="00B31AF6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B31AF6">
        <w:rPr>
          <w:rFonts w:ascii="Times New Roman" w:hAnsi="Times New Roman" w:cs="Times New Roman"/>
        </w:rPr>
        <w:t>Б</w:t>
      </w:r>
      <w:proofErr w:type="gramStart"/>
      <w:r w:rsidRPr="00B31AF6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B31AF6">
        <w:rPr>
          <w:rFonts w:ascii="Times New Roman" w:hAnsi="Times New Roman" w:cs="Times New Roman"/>
        </w:rPr>
        <w:t xml:space="preserve"> - количество баллов по результатам оценки труда i-го работника организации, исчисленное в суммовом выражении по показателям оценки за отчетный период.</w:t>
      </w:r>
    </w:p>
    <w:p w:rsidR="002860DA" w:rsidRPr="005A6F01" w:rsidRDefault="002860DA" w:rsidP="004F72B9">
      <w:pPr>
        <w:pStyle w:val="a4"/>
        <w:jc w:val="center"/>
        <w:rPr>
          <w:rFonts w:ascii="Times New Roman" w:hAnsi="Times New Roman" w:cs="Times New Roman"/>
        </w:rPr>
      </w:pPr>
      <w:r w:rsidRPr="007E435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614114" cy="349857"/>
            <wp:effectExtent l="0" t="0" r="0" b="0"/>
            <wp:docPr id="3" name="Рисунок 1" descr="base_23675_18484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84841_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5" cy="3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F01">
        <w:rPr>
          <w:rFonts w:ascii="Times New Roman" w:hAnsi="Times New Roman" w:cs="Times New Roman"/>
        </w:rPr>
        <w:t>где:</w:t>
      </w:r>
    </w:p>
    <w:p w:rsidR="002860DA" w:rsidRPr="00B31AF6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B31AF6">
        <w:rPr>
          <w:rFonts w:ascii="Times New Roman" w:hAnsi="Times New Roman" w:cs="Times New Roman"/>
        </w:rPr>
        <w:t>Q</w:t>
      </w:r>
      <w:r w:rsidRPr="00B31AF6">
        <w:rPr>
          <w:rFonts w:ascii="Times New Roman" w:hAnsi="Times New Roman" w:cs="Times New Roman"/>
          <w:vertAlign w:val="subscript"/>
        </w:rPr>
        <w:t>стим</w:t>
      </w:r>
      <w:proofErr w:type="spellEnd"/>
      <w:r w:rsidRPr="00B31AF6">
        <w:rPr>
          <w:rFonts w:ascii="Times New Roman" w:hAnsi="Times New Roman" w:cs="Times New Roman"/>
          <w:vertAlign w:val="subscript"/>
        </w:rPr>
        <w:t xml:space="preserve"> раб</w:t>
      </w:r>
      <w:proofErr w:type="gramStart"/>
      <w:r w:rsidRPr="00B31AF6">
        <w:rPr>
          <w:rFonts w:ascii="Times New Roman" w:hAnsi="Times New Roman" w:cs="Times New Roman"/>
          <w:vertAlign w:val="subscript"/>
        </w:rPr>
        <w:t>.</w:t>
      </w:r>
      <w:proofErr w:type="gramEnd"/>
      <w:r w:rsidRPr="00B31AF6">
        <w:rPr>
          <w:rFonts w:ascii="Times New Roman" w:hAnsi="Times New Roman" w:cs="Times New Roman"/>
        </w:rPr>
        <w:t xml:space="preserve"> - </w:t>
      </w:r>
      <w:proofErr w:type="gramStart"/>
      <w:r w:rsidRPr="00B31AF6">
        <w:rPr>
          <w:rFonts w:ascii="Times New Roman" w:hAnsi="Times New Roman" w:cs="Times New Roman"/>
        </w:rPr>
        <w:t>ф</w:t>
      </w:r>
      <w:proofErr w:type="gramEnd"/>
      <w:r w:rsidRPr="00B31AF6">
        <w:rPr>
          <w:rFonts w:ascii="Times New Roman" w:hAnsi="Times New Roman" w:cs="Times New Roman"/>
        </w:rPr>
        <w:t>онд оплаты труда, предназначенный для осуществления стимулирующих выплат работникам организации в месяц в плановом периоде;</w:t>
      </w:r>
    </w:p>
    <w:p w:rsidR="002860DA" w:rsidRPr="00B31AF6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B31AF6">
        <w:rPr>
          <w:rFonts w:ascii="Times New Roman" w:hAnsi="Times New Roman" w:cs="Times New Roman"/>
        </w:rPr>
        <w:t>n</w:t>
      </w:r>
      <w:proofErr w:type="spellEnd"/>
      <w:r w:rsidRPr="00B31AF6">
        <w:rPr>
          <w:rFonts w:ascii="Times New Roman" w:hAnsi="Times New Roman" w:cs="Times New Roman"/>
        </w:rPr>
        <w:t xml:space="preserve"> - количество физических лиц организации, подлежащих оценке за отчетный период (год, квартал, месяц), за исключением руководителя организации.</w:t>
      </w:r>
    </w:p>
    <w:p w:rsidR="002860DA" w:rsidRDefault="002860DA" w:rsidP="00B03B37">
      <w:pPr>
        <w:pStyle w:val="a4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3292F">
        <w:rPr>
          <w:rFonts w:ascii="Times New Roman" w:hAnsi="Times New Roman" w:cs="Times New Roman"/>
          <w:b/>
          <w:i/>
        </w:rPr>
        <w:t>Q</w:t>
      </w:r>
      <w:proofErr w:type="gramEnd"/>
      <w:r w:rsidRPr="0063292F">
        <w:rPr>
          <w:rFonts w:ascii="Times New Roman" w:hAnsi="Times New Roman" w:cs="Times New Roman"/>
          <w:b/>
          <w:i/>
          <w:vertAlign w:val="subscript"/>
        </w:rPr>
        <w:t>стим</w:t>
      </w:r>
      <w:proofErr w:type="spellEnd"/>
      <w:r w:rsidRPr="0063292F">
        <w:rPr>
          <w:rFonts w:ascii="Times New Roman" w:hAnsi="Times New Roman" w:cs="Times New Roman"/>
          <w:b/>
          <w:i/>
          <w:vertAlign w:val="subscript"/>
        </w:rPr>
        <w:t xml:space="preserve"> раб.</w:t>
      </w:r>
      <w:r w:rsidRPr="0063292F">
        <w:rPr>
          <w:rFonts w:ascii="Times New Roman" w:hAnsi="Times New Roman" w:cs="Times New Roman"/>
          <w:b/>
          <w:i/>
        </w:rPr>
        <w:t xml:space="preserve"> = </w:t>
      </w:r>
      <w:proofErr w:type="spellStart"/>
      <w:proofErr w:type="gramStart"/>
      <w:r w:rsidRPr="0063292F">
        <w:rPr>
          <w:rFonts w:ascii="Times New Roman" w:hAnsi="Times New Roman" w:cs="Times New Roman"/>
          <w:b/>
          <w:i/>
        </w:rPr>
        <w:t>Q</w:t>
      </w:r>
      <w:proofErr w:type="gramEnd"/>
      <w:r w:rsidRPr="0063292F">
        <w:rPr>
          <w:rFonts w:ascii="Times New Roman" w:hAnsi="Times New Roman" w:cs="Times New Roman"/>
          <w:b/>
          <w:i/>
          <w:vertAlign w:val="subscript"/>
        </w:rPr>
        <w:t>зп</w:t>
      </w:r>
      <w:proofErr w:type="spellEnd"/>
      <w:r w:rsidRPr="0063292F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63292F">
        <w:rPr>
          <w:rFonts w:ascii="Times New Roman" w:hAnsi="Times New Roman" w:cs="Times New Roman"/>
          <w:b/>
          <w:i/>
        </w:rPr>
        <w:t>Q</w:t>
      </w:r>
      <w:r w:rsidRPr="0063292F">
        <w:rPr>
          <w:rFonts w:ascii="Times New Roman" w:hAnsi="Times New Roman" w:cs="Times New Roman"/>
          <w:b/>
          <w:i/>
          <w:vertAlign w:val="subscript"/>
        </w:rPr>
        <w:t>гар</w:t>
      </w:r>
      <w:proofErr w:type="spellEnd"/>
      <w:r w:rsidRPr="0063292F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63292F">
        <w:rPr>
          <w:rFonts w:ascii="Times New Roman" w:hAnsi="Times New Roman" w:cs="Times New Roman"/>
          <w:b/>
          <w:i/>
        </w:rPr>
        <w:t>Q</w:t>
      </w:r>
      <w:r w:rsidRPr="0063292F">
        <w:rPr>
          <w:rFonts w:ascii="Times New Roman" w:hAnsi="Times New Roman" w:cs="Times New Roman"/>
          <w:b/>
          <w:i/>
          <w:vertAlign w:val="subscript"/>
        </w:rPr>
        <w:t>отп</w:t>
      </w:r>
      <w:proofErr w:type="spellEnd"/>
      <w:r w:rsidRPr="00B31AF6">
        <w:rPr>
          <w:rFonts w:ascii="Times New Roman" w:hAnsi="Times New Roman" w:cs="Times New Roman"/>
        </w:rPr>
        <w:t>,</w:t>
      </w:r>
      <w:r w:rsidR="002862A1">
        <w:rPr>
          <w:rFonts w:ascii="Times New Roman" w:hAnsi="Times New Roman" w:cs="Times New Roman"/>
        </w:rPr>
        <w:t xml:space="preserve"> </w:t>
      </w:r>
      <w:r w:rsidRPr="00B31AF6">
        <w:rPr>
          <w:rFonts w:ascii="Times New Roman" w:hAnsi="Times New Roman" w:cs="Times New Roman"/>
        </w:rPr>
        <w:t>где:</w:t>
      </w:r>
    </w:p>
    <w:p w:rsidR="0063292F" w:rsidRPr="00B31AF6" w:rsidRDefault="0063292F" w:rsidP="0063292F">
      <w:pPr>
        <w:pStyle w:val="a4"/>
        <w:rPr>
          <w:rFonts w:ascii="Times New Roman" w:hAnsi="Times New Roman" w:cs="Times New Roman"/>
        </w:rPr>
      </w:pPr>
    </w:p>
    <w:p w:rsidR="002860DA" w:rsidRPr="00B31AF6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31AF6">
        <w:rPr>
          <w:rFonts w:ascii="Times New Roman" w:hAnsi="Times New Roman" w:cs="Times New Roman"/>
        </w:rPr>
        <w:t>Q</w:t>
      </w:r>
      <w:proofErr w:type="gramEnd"/>
      <w:r w:rsidRPr="00B31AF6">
        <w:rPr>
          <w:rFonts w:ascii="Times New Roman" w:hAnsi="Times New Roman" w:cs="Times New Roman"/>
          <w:vertAlign w:val="subscript"/>
        </w:rPr>
        <w:t>зп</w:t>
      </w:r>
      <w:proofErr w:type="spellEnd"/>
      <w:r w:rsidRPr="00B31AF6">
        <w:rPr>
          <w:rFonts w:ascii="Times New Roman" w:hAnsi="Times New Roman" w:cs="Times New Roman"/>
        </w:rPr>
        <w:t xml:space="preserve"> - фонд оплаты труда работникам организации, состоящий из установленных работникам окладов (должностных окладов), ставок заработной платы с учетом повышающих коэффициентов, выплат стимулирующего и компенсационного характера, утвержденный в бюджетной смете (плане финансово-хозяйственной деятельности) организации, на месяц в плановом периоде;</w:t>
      </w:r>
    </w:p>
    <w:p w:rsidR="002860DA" w:rsidRPr="00B31AF6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31AF6">
        <w:rPr>
          <w:rFonts w:ascii="Times New Roman" w:hAnsi="Times New Roman" w:cs="Times New Roman"/>
        </w:rPr>
        <w:t>Q</w:t>
      </w:r>
      <w:proofErr w:type="gramEnd"/>
      <w:r w:rsidRPr="00B31AF6">
        <w:rPr>
          <w:rFonts w:ascii="Times New Roman" w:hAnsi="Times New Roman" w:cs="Times New Roman"/>
          <w:vertAlign w:val="subscript"/>
        </w:rPr>
        <w:t>гар</w:t>
      </w:r>
      <w:proofErr w:type="spellEnd"/>
      <w:r w:rsidRPr="00B31AF6">
        <w:rPr>
          <w:rFonts w:ascii="Times New Roman" w:hAnsi="Times New Roman" w:cs="Times New Roman"/>
        </w:rPr>
        <w:t xml:space="preserve"> - гарантированный фонд оплаты труда (сумма заработной платы работников по бюджетной смете (плану финансово-хозяйственной деятельности) окладов (должностных окладов), ставок заработной платы учреждения с учетом повышающих коэффициентов, сумм выплат компенсационного характера и персональных выплат стимулирующего характера, определенный согласно штатному расписанию организации, на месяц в плановом периоде);</w:t>
      </w:r>
    </w:p>
    <w:p w:rsidR="002860DA" w:rsidRPr="00B31AF6" w:rsidRDefault="002860DA" w:rsidP="00BC4609">
      <w:pPr>
        <w:pStyle w:val="a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31AF6">
        <w:rPr>
          <w:rFonts w:ascii="Times New Roman" w:hAnsi="Times New Roman" w:cs="Times New Roman"/>
        </w:rPr>
        <w:t>Q</w:t>
      </w:r>
      <w:proofErr w:type="gramEnd"/>
      <w:r w:rsidRPr="00B31AF6">
        <w:rPr>
          <w:rFonts w:ascii="Times New Roman" w:hAnsi="Times New Roman" w:cs="Times New Roman"/>
          <w:vertAlign w:val="subscript"/>
        </w:rPr>
        <w:t>отп</w:t>
      </w:r>
      <w:proofErr w:type="spellEnd"/>
      <w:r w:rsidRPr="00B31AF6">
        <w:rPr>
          <w:rFonts w:ascii="Times New Roman" w:hAnsi="Times New Roman" w:cs="Times New Roman"/>
        </w:rPr>
        <w:t xml:space="preserve"> -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организации на месяц в плановом периоде.</w:t>
      </w:r>
    </w:p>
    <w:p w:rsidR="000154B7" w:rsidRPr="00B31AF6" w:rsidRDefault="000154B7" w:rsidP="00B307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071F" w:rsidRPr="00B3071F" w:rsidRDefault="00594A0E" w:rsidP="00B3071F">
      <w:pPr>
        <w:pStyle w:val="a4"/>
        <w:numPr>
          <w:ilvl w:val="0"/>
          <w:numId w:val="3"/>
        </w:numPr>
        <w:ind w:left="0" w:firstLine="349"/>
        <w:jc w:val="center"/>
        <w:rPr>
          <w:rFonts w:ascii="Times New Roman" w:hAnsi="Times New Roman" w:cs="Times New Roman"/>
          <w:b/>
        </w:rPr>
      </w:pPr>
      <w:r w:rsidRPr="00700699">
        <w:rPr>
          <w:rFonts w:ascii="Times New Roman" w:hAnsi="Times New Roman" w:cs="Times New Roman"/>
          <w:b/>
          <w:bCs/>
        </w:rPr>
        <w:t>УСЛОВИЯ ОПЛАТЫ ТРУДА РУКОВОДИТЕЛЕЙ УЧРЕЖДЕНИЙ,</w:t>
      </w:r>
    </w:p>
    <w:p w:rsidR="00BC4609" w:rsidRPr="00700699" w:rsidRDefault="00594A0E" w:rsidP="00B3071F">
      <w:pPr>
        <w:pStyle w:val="a4"/>
        <w:ind w:left="349"/>
        <w:jc w:val="center"/>
        <w:rPr>
          <w:rFonts w:ascii="Times New Roman" w:hAnsi="Times New Roman" w:cs="Times New Roman"/>
          <w:b/>
        </w:rPr>
      </w:pPr>
      <w:r w:rsidRPr="00700699">
        <w:rPr>
          <w:rFonts w:ascii="Times New Roman" w:hAnsi="Times New Roman" w:cs="Times New Roman"/>
          <w:b/>
          <w:bCs/>
        </w:rPr>
        <w:t>ИХ ЗАМЕСТИТЕЛЕЙ И ГЛАВНЫХ БУХГАЛТЕРОВ</w:t>
      </w:r>
    </w:p>
    <w:p w:rsidR="001B5401" w:rsidRPr="00E81D81" w:rsidRDefault="007B44D9" w:rsidP="001D197C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Заработная плата руководителей У</w:t>
      </w:r>
      <w:r w:rsidR="0097100F" w:rsidRPr="0097100F">
        <w:rPr>
          <w:rFonts w:eastAsiaTheme="minorHAnsi"/>
          <w:lang w:eastAsia="en-US"/>
        </w:rPr>
        <w:t xml:space="preserve">чреждений, их заместителей и главных </w:t>
      </w:r>
      <w:r w:rsidR="0097100F" w:rsidRPr="00E81D81">
        <w:rPr>
          <w:rFonts w:eastAsiaTheme="minorHAnsi"/>
          <w:lang w:eastAsia="en-US"/>
        </w:rPr>
        <w:t xml:space="preserve">бухгалтеров включает в себя должностной оклад, выплаты компенсационного и стимулирующего характера, определяемые в соответствии с настоящим </w:t>
      </w:r>
      <w:r w:rsidR="00A57C66" w:rsidRPr="00E81D81">
        <w:t>Положением.</w:t>
      </w:r>
    </w:p>
    <w:p w:rsidR="001B5401" w:rsidRPr="00E81D81" w:rsidRDefault="001B5401" w:rsidP="00E81D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>5.1.1. Руководителям  Учреждений, их  заместителям и главным бухгалтерам, могут устанавливаться следующие виды выплат стимулирующего характера:</w:t>
      </w:r>
    </w:p>
    <w:p w:rsidR="001B5401" w:rsidRPr="00E81D81" w:rsidRDefault="001B5401" w:rsidP="001D197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1B5401" w:rsidRPr="00E81D81" w:rsidRDefault="001B5401" w:rsidP="001D197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1B5401" w:rsidRPr="00E81D81" w:rsidRDefault="001B5401" w:rsidP="001D197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1B5401" w:rsidRPr="00E81D81" w:rsidRDefault="001B5401" w:rsidP="001D197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 xml:space="preserve">персональные выплаты (с учетом сложности, напряженности и особого режима работы, опыта работы, повышения уровня оплаты труда молодым специалистам, </w:t>
      </w:r>
      <w:r w:rsidRPr="00E81D8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заработной платы работника на уровне размера минимальной заработной платы (минимального </w:t>
      </w:r>
      <w:proofErr w:type="gramStart"/>
      <w:r w:rsidRPr="00E81D8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81D81">
        <w:rPr>
          <w:rFonts w:ascii="Times New Roman" w:hAnsi="Times New Roman" w:cs="Times New Roman"/>
          <w:sz w:val="24"/>
          <w:szCs w:val="24"/>
        </w:rPr>
        <w:t>), обеспечения региональной выплаты;</w:t>
      </w:r>
    </w:p>
    <w:p w:rsidR="00B33E46" w:rsidRDefault="001B5401" w:rsidP="00E81D81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CDE">
        <w:rPr>
          <w:rFonts w:ascii="Times New Roman" w:hAnsi="Times New Roman" w:cs="Times New Roman"/>
          <w:sz w:val="24"/>
          <w:szCs w:val="24"/>
        </w:rPr>
        <w:t>выплаты по итогам работы</w:t>
      </w:r>
      <w:r w:rsidR="00B33E46">
        <w:rPr>
          <w:rFonts w:ascii="Times New Roman" w:hAnsi="Times New Roman" w:cs="Times New Roman"/>
          <w:sz w:val="24"/>
          <w:szCs w:val="24"/>
        </w:rPr>
        <w:t>.</w:t>
      </w:r>
    </w:p>
    <w:p w:rsidR="00403237" w:rsidRPr="00B65CDE" w:rsidRDefault="001B5401" w:rsidP="00B33E46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CDE">
        <w:rPr>
          <w:rFonts w:ascii="Times New Roman" w:hAnsi="Times New Roman" w:cs="Times New Roman"/>
          <w:sz w:val="24"/>
          <w:szCs w:val="24"/>
        </w:rPr>
        <w:t xml:space="preserve">  </w:t>
      </w:r>
      <w:r w:rsidR="00403237" w:rsidRPr="00B65CDE">
        <w:rPr>
          <w:rFonts w:ascii="Times New Roman" w:hAnsi="Times New Roman" w:cs="Times New Roman"/>
          <w:sz w:val="24"/>
          <w:szCs w:val="24"/>
        </w:rPr>
        <w:t>При выплатах по итогам работы учитываются:</w:t>
      </w:r>
    </w:p>
    <w:p w:rsidR="00403237" w:rsidRPr="00E81D81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>степень освоения выделенных бюджетных средств;</w:t>
      </w:r>
    </w:p>
    <w:p w:rsidR="00403237" w:rsidRPr="00E81D81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>проведение ремонтных работ;</w:t>
      </w:r>
    </w:p>
    <w:p w:rsidR="00403237" w:rsidRPr="00E81D81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>подготовка образовательной организации к новому учебному году;</w:t>
      </w:r>
    </w:p>
    <w:p w:rsidR="00403237" w:rsidRPr="00E81D81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>участие в инновационной деятельности;</w:t>
      </w:r>
    </w:p>
    <w:p w:rsidR="00403237" w:rsidRPr="00E81D81" w:rsidRDefault="00403237" w:rsidP="001D197C">
      <w:pPr>
        <w:pStyle w:val="a4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D81">
        <w:rPr>
          <w:rFonts w:ascii="Times New Roman" w:hAnsi="Times New Roman" w:cs="Times New Roman"/>
          <w:sz w:val="24"/>
          <w:szCs w:val="24"/>
        </w:rPr>
        <w:t>организация и проведение важных работ, мероприятий.</w:t>
      </w:r>
    </w:p>
    <w:p w:rsidR="00403237" w:rsidRPr="000430C3" w:rsidRDefault="00A90B71" w:rsidP="00E81D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180" w:history="1">
        <w:r w:rsidR="00403237" w:rsidRPr="000430C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</w:t>
        </w:r>
      </w:hyperlink>
      <w:r w:rsidR="00403237" w:rsidRPr="000430C3">
        <w:rPr>
          <w:rFonts w:ascii="Times New Roman" w:hAnsi="Times New Roman" w:cs="Times New Roman"/>
          <w:sz w:val="24"/>
          <w:szCs w:val="24"/>
        </w:rPr>
        <w:t xml:space="preserve"> выплат по итогам работы руководителям организаций</w:t>
      </w:r>
      <w:r w:rsidR="000430C3" w:rsidRPr="000430C3">
        <w:rPr>
          <w:rFonts w:ascii="Times New Roman" w:hAnsi="Times New Roman" w:cs="Times New Roman"/>
          <w:sz w:val="24"/>
          <w:szCs w:val="24"/>
        </w:rPr>
        <w:t>,</w:t>
      </w:r>
      <w:r w:rsidR="00403237" w:rsidRPr="000430C3">
        <w:rPr>
          <w:rFonts w:ascii="Times New Roman" w:hAnsi="Times New Roman" w:cs="Times New Roman"/>
          <w:sz w:val="24"/>
          <w:szCs w:val="24"/>
        </w:rPr>
        <w:t xml:space="preserve"> заместителям</w:t>
      </w:r>
      <w:r w:rsidR="00897D54" w:rsidRPr="000430C3">
        <w:rPr>
          <w:rFonts w:ascii="Times New Roman" w:hAnsi="Times New Roman" w:cs="Times New Roman"/>
          <w:sz w:val="24"/>
          <w:szCs w:val="24"/>
        </w:rPr>
        <w:t xml:space="preserve"> </w:t>
      </w:r>
      <w:r w:rsidR="000430C3" w:rsidRPr="000430C3">
        <w:rPr>
          <w:rFonts w:ascii="Times New Roman" w:hAnsi="Times New Roman" w:cs="Times New Roman"/>
          <w:sz w:val="24"/>
          <w:szCs w:val="24"/>
        </w:rPr>
        <w:t xml:space="preserve">и главным бухгалтерам </w:t>
      </w:r>
      <w:r w:rsidR="00403237" w:rsidRPr="000430C3">
        <w:rPr>
          <w:rFonts w:ascii="Times New Roman" w:hAnsi="Times New Roman" w:cs="Times New Roman"/>
          <w:sz w:val="24"/>
          <w:szCs w:val="24"/>
        </w:rPr>
        <w:t>определяется согласно приложению 4 к настоящему Примерному положению.</w:t>
      </w:r>
    </w:p>
    <w:p w:rsidR="00403237" w:rsidRPr="00C87200" w:rsidRDefault="00403237" w:rsidP="00E81D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00">
        <w:rPr>
          <w:rFonts w:ascii="Times New Roman" w:hAnsi="Times New Roman" w:cs="Times New Roman"/>
          <w:sz w:val="24"/>
          <w:szCs w:val="24"/>
        </w:rPr>
        <w:t>Размер выплат по итогам работы максимальным размером не ограничивается.</w:t>
      </w:r>
    </w:p>
    <w:p w:rsidR="00403237" w:rsidRPr="003C3DE7" w:rsidRDefault="00A90B71" w:rsidP="00E81D81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102" w:history="1">
        <w:r w:rsidR="00403237" w:rsidRPr="003C3D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</w:t>
        </w:r>
      </w:hyperlink>
      <w:r w:rsidR="00403237" w:rsidRPr="003C3DE7">
        <w:rPr>
          <w:rFonts w:ascii="Times New Roman" w:hAnsi="Times New Roman" w:cs="Times New Roman"/>
          <w:sz w:val="24"/>
          <w:szCs w:val="24"/>
        </w:rPr>
        <w:t xml:space="preserve"> персональных выплат руководителям </w:t>
      </w:r>
      <w:r w:rsidR="001F3317" w:rsidRPr="003C3DE7">
        <w:rPr>
          <w:rFonts w:ascii="Times New Roman" w:hAnsi="Times New Roman" w:cs="Times New Roman"/>
          <w:sz w:val="24"/>
          <w:szCs w:val="24"/>
        </w:rPr>
        <w:t>Учреждений</w:t>
      </w:r>
      <w:r w:rsidR="003C3DE7" w:rsidRPr="003C3DE7">
        <w:rPr>
          <w:rFonts w:ascii="Times New Roman" w:hAnsi="Times New Roman" w:cs="Times New Roman"/>
          <w:sz w:val="24"/>
          <w:szCs w:val="24"/>
        </w:rPr>
        <w:t xml:space="preserve">, </w:t>
      </w:r>
      <w:r w:rsidR="00403237" w:rsidRPr="003C3DE7">
        <w:rPr>
          <w:rFonts w:ascii="Times New Roman" w:hAnsi="Times New Roman" w:cs="Times New Roman"/>
          <w:sz w:val="24"/>
          <w:szCs w:val="24"/>
        </w:rPr>
        <w:t xml:space="preserve">заместителям </w:t>
      </w:r>
      <w:r w:rsidR="003C3DE7" w:rsidRPr="003C3DE7">
        <w:rPr>
          <w:rFonts w:ascii="Times New Roman" w:hAnsi="Times New Roman" w:cs="Times New Roman"/>
          <w:sz w:val="24"/>
          <w:szCs w:val="24"/>
        </w:rPr>
        <w:t xml:space="preserve">и главным бухгалтерам </w:t>
      </w:r>
      <w:r w:rsidR="00403237" w:rsidRPr="003C3DE7">
        <w:rPr>
          <w:rFonts w:ascii="Times New Roman" w:hAnsi="Times New Roman" w:cs="Times New Roman"/>
          <w:sz w:val="24"/>
          <w:szCs w:val="24"/>
        </w:rPr>
        <w:t xml:space="preserve">определяется согласно приложению 8  к настоящему Примерному положению. </w:t>
      </w:r>
    </w:p>
    <w:p w:rsidR="00857654" w:rsidRPr="00857654" w:rsidRDefault="00857654" w:rsidP="007D6299">
      <w:pPr>
        <w:pStyle w:val="5"/>
        <w:shd w:val="clear" w:color="auto" w:fill="auto"/>
        <w:spacing w:line="240" w:lineRule="auto"/>
        <w:ind w:firstLine="540"/>
        <w:rPr>
          <w:color w:val="000000"/>
          <w:sz w:val="24"/>
          <w:szCs w:val="24"/>
        </w:rPr>
      </w:pPr>
      <w:proofErr w:type="gramStart"/>
      <w:r w:rsidRPr="00C87200">
        <w:rPr>
          <w:color w:val="000000"/>
          <w:sz w:val="24"/>
          <w:szCs w:val="24"/>
        </w:rPr>
        <w:t>Персональные выплаты  руководителю МКУ ЦОДУО</w:t>
      </w:r>
      <w:r w:rsidR="00704726" w:rsidRPr="00C87200">
        <w:rPr>
          <w:color w:val="000000"/>
          <w:sz w:val="24"/>
          <w:szCs w:val="24"/>
        </w:rPr>
        <w:t xml:space="preserve"> и главному  бухгалтеру </w:t>
      </w:r>
      <w:r w:rsidRPr="00C87200">
        <w:rPr>
          <w:color w:val="000000"/>
          <w:sz w:val="24"/>
          <w:szCs w:val="24"/>
        </w:rPr>
        <w:t>за сложность, напряженность и особый режим</w:t>
      </w:r>
      <w:r w:rsidRPr="00857654">
        <w:rPr>
          <w:color w:val="000000"/>
          <w:sz w:val="24"/>
          <w:szCs w:val="24"/>
        </w:rPr>
        <w:t xml:space="preserve"> работы (осуществление контроля за ходом исполнения бюджетных смет, кассовых планов и целевым использованием бюджетных средств обслуживаемыми учреждениями, своевременное предоставление информации по запросам отраслевых министерств, ведомств, администрации района, контролирующих органов, обслуживаемых учреждений и других физических и юридических лиц), устанавливаются в процентах к должностному окладу к (ставке заработной</w:t>
      </w:r>
      <w:proofErr w:type="gramEnd"/>
      <w:r w:rsidRPr="00857654">
        <w:rPr>
          <w:color w:val="000000"/>
          <w:sz w:val="24"/>
          <w:szCs w:val="24"/>
        </w:rPr>
        <w:t xml:space="preserve"> платы) до 170%.</w:t>
      </w:r>
    </w:p>
    <w:p w:rsidR="00857654" w:rsidRPr="00857654" w:rsidRDefault="007D6299" w:rsidP="007D6299">
      <w:pPr>
        <w:pStyle w:val="5"/>
        <w:shd w:val="clear" w:color="auto" w:fill="auto"/>
        <w:spacing w:line="240" w:lineRule="auto"/>
        <w:ind w:firstLine="540"/>
        <w:rPr>
          <w:color w:val="000000"/>
          <w:sz w:val="24"/>
          <w:szCs w:val="24"/>
        </w:rPr>
      </w:pPr>
      <w:r w:rsidRPr="00857654">
        <w:rPr>
          <w:color w:val="000000"/>
          <w:sz w:val="24"/>
          <w:szCs w:val="24"/>
        </w:rPr>
        <w:t xml:space="preserve">Персональная выплата стимулирующего характера за сложность, напряженность и особый режим работы руководителю учреждения МКУ ЦОДУО  устанавливается </w:t>
      </w:r>
      <w:r w:rsidR="00857654" w:rsidRPr="00857654">
        <w:rPr>
          <w:color w:val="000000"/>
          <w:sz w:val="24"/>
          <w:szCs w:val="24"/>
        </w:rPr>
        <w:t>приказом  начальника управления образования  администрации Богучанского района</w:t>
      </w:r>
      <w:r w:rsidR="003C3DE7">
        <w:rPr>
          <w:color w:val="000000"/>
          <w:sz w:val="24"/>
          <w:szCs w:val="24"/>
        </w:rPr>
        <w:t xml:space="preserve"> </w:t>
      </w:r>
      <w:r w:rsidR="003C3DE7" w:rsidRPr="003C3DE7">
        <w:rPr>
          <w:sz w:val="24"/>
          <w:szCs w:val="24"/>
        </w:rPr>
        <w:t>на срок не более 1 года</w:t>
      </w:r>
      <w:r w:rsidRPr="003C3DE7">
        <w:rPr>
          <w:color w:val="000000"/>
          <w:sz w:val="24"/>
          <w:szCs w:val="24"/>
        </w:rPr>
        <w:t>.</w:t>
      </w:r>
      <w:r w:rsidRPr="00857654">
        <w:rPr>
          <w:color w:val="000000"/>
          <w:sz w:val="24"/>
          <w:szCs w:val="24"/>
        </w:rPr>
        <w:t xml:space="preserve"> </w:t>
      </w:r>
    </w:p>
    <w:p w:rsidR="007D6299" w:rsidRPr="00704726" w:rsidRDefault="00704726" w:rsidP="00704726">
      <w:pPr>
        <w:pStyle w:val="5"/>
        <w:shd w:val="clear" w:color="auto" w:fill="auto"/>
        <w:spacing w:line="240" w:lineRule="auto"/>
        <w:ind w:firstLine="540"/>
        <w:rPr>
          <w:color w:val="000000"/>
          <w:sz w:val="24"/>
          <w:szCs w:val="24"/>
        </w:rPr>
      </w:pPr>
      <w:r w:rsidRPr="00857654">
        <w:rPr>
          <w:color w:val="000000"/>
          <w:sz w:val="24"/>
          <w:szCs w:val="24"/>
        </w:rPr>
        <w:t xml:space="preserve">Персональная выплата стимулирующего характера за сложность, напряженность и особый режим работы </w:t>
      </w:r>
      <w:r>
        <w:rPr>
          <w:color w:val="000000"/>
          <w:sz w:val="24"/>
          <w:szCs w:val="24"/>
        </w:rPr>
        <w:t>г</w:t>
      </w:r>
      <w:r w:rsidR="007D6299" w:rsidRPr="00857654">
        <w:rPr>
          <w:color w:val="000000"/>
          <w:sz w:val="24"/>
          <w:szCs w:val="24"/>
        </w:rPr>
        <w:t xml:space="preserve">лавному бухгалтеру устанавливается </w:t>
      </w:r>
      <w:r w:rsidR="003C3DE7" w:rsidRPr="00857654">
        <w:rPr>
          <w:color w:val="000000"/>
          <w:sz w:val="24"/>
          <w:szCs w:val="24"/>
        </w:rPr>
        <w:t>руководителем Учреждения с изданием приказа об установлении р</w:t>
      </w:r>
      <w:r w:rsidR="003C3DE7">
        <w:rPr>
          <w:color w:val="000000"/>
          <w:sz w:val="24"/>
          <w:szCs w:val="24"/>
        </w:rPr>
        <w:t xml:space="preserve">азмера выплаты, </w:t>
      </w:r>
      <w:r w:rsidR="007D6299" w:rsidRPr="00857654">
        <w:rPr>
          <w:color w:val="000000"/>
          <w:sz w:val="24"/>
          <w:szCs w:val="24"/>
        </w:rPr>
        <w:t>срок</w:t>
      </w:r>
      <w:r w:rsidR="003C3DE7">
        <w:rPr>
          <w:color w:val="000000"/>
          <w:sz w:val="24"/>
          <w:szCs w:val="24"/>
        </w:rPr>
        <w:t>ом на один год.</w:t>
      </w:r>
      <w:r w:rsidR="00857654" w:rsidRPr="00857654">
        <w:rPr>
          <w:color w:val="000000"/>
          <w:sz w:val="24"/>
          <w:szCs w:val="24"/>
        </w:rPr>
        <w:t xml:space="preserve"> </w:t>
      </w:r>
    </w:p>
    <w:p w:rsidR="001B5401" w:rsidRPr="00E321BA" w:rsidRDefault="00403237" w:rsidP="00E321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654">
        <w:rPr>
          <w:rFonts w:ascii="Times New Roman" w:hAnsi="Times New Roman" w:cs="Times New Roman"/>
          <w:sz w:val="24"/>
          <w:szCs w:val="24"/>
        </w:rPr>
        <w:t>5.1.2. Выплаты компенсаци</w:t>
      </w:r>
      <w:r w:rsidR="00B426ED" w:rsidRPr="00857654">
        <w:rPr>
          <w:rFonts w:ascii="Times New Roman" w:hAnsi="Times New Roman" w:cs="Times New Roman"/>
          <w:sz w:val="24"/>
          <w:szCs w:val="24"/>
        </w:rPr>
        <w:t>онного характера руководителям У</w:t>
      </w:r>
      <w:r w:rsidRPr="00857654">
        <w:rPr>
          <w:rFonts w:ascii="Times New Roman" w:hAnsi="Times New Roman" w:cs="Times New Roman"/>
          <w:sz w:val="24"/>
          <w:szCs w:val="24"/>
        </w:rPr>
        <w:t>чреждений,  их</w:t>
      </w:r>
      <w:r w:rsidRPr="00E321BA">
        <w:rPr>
          <w:rFonts w:ascii="Times New Roman" w:hAnsi="Times New Roman" w:cs="Times New Roman"/>
          <w:sz w:val="24"/>
          <w:szCs w:val="24"/>
        </w:rPr>
        <w:t xml:space="preserve"> заместителей  и главных бухгалтеров устанавливаются в соответствии с п.3</w:t>
      </w:r>
      <w:r w:rsidR="00B33E46">
        <w:rPr>
          <w:rFonts w:ascii="Times New Roman" w:hAnsi="Times New Roman" w:cs="Times New Roman"/>
          <w:sz w:val="24"/>
          <w:szCs w:val="24"/>
        </w:rPr>
        <w:t>.3</w:t>
      </w:r>
      <w:r w:rsidRPr="00E321BA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 как в процентах к должностным окладам, так и в абсолютных размерах, если иное не установлено законодательством.</w:t>
      </w:r>
    </w:p>
    <w:p w:rsidR="000126D3" w:rsidRPr="000126D3" w:rsidRDefault="00574C14" w:rsidP="0076254E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0FA">
        <w:rPr>
          <w:rFonts w:ascii="Times New Roman" w:hAnsi="Times New Roman" w:cs="Times New Roman"/>
          <w:sz w:val="24"/>
          <w:szCs w:val="24"/>
        </w:rPr>
        <w:t>Размер должностного оклада руководител</w:t>
      </w:r>
      <w:r w:rsidR="009742DC">
        <w:rPr>
          <w:rFonts w:ascii="Times New Roman" w:hAnsi="Times New Roman" w:cs="Times New Roman"/>
          <w:sz w:val="24"/>
          <w:szCs w:val="24"/>
        </w:rPr>
        <w:t>ей</w:t>
      </w:r>
      <w:r w:rsidR="0076254E">
        <w:rPr>
          <w:rFonts w:ascii="Times New Roman" w:hAnsi="Times New Roman" w:cs="Times New Roman"/>
          <w:sz w:val="24"/>
          <w:szCs w:val="24"/>
        </w:rPr>
        <w:t xml:space="preserve">  </w:t>
      </w:r>
      <w:r w:rsidR="00B426ED">
        <w:rPr>
          <w:rFonts w:ascii="Times New Roman" w:hAnsi="Times New Roman" w:cs="Times New Roman"/>
          <w:sz w:val="24"/>
          <w:szCs w:val="24"/>
        </w:rPr>
        <w:t>У</w:t>
      </w:r>
      <w:r w:rsidR="009742DC">
        <w:rPr>
          <w:rFonts w:ascii="Times New Roman" w:hAnsi="Times New Roman" w:cs="Times New Roman"/>
          <w:sz w:val="24"/>
          <w:szCs w:val="24"/>
        </w:rPr>
        <w:t>чреждений</w:t>
      </w:r>
      <w:r w:rsidR="0076254E">
        <w:rPr>
          <w:rFonts w:ascii="Times New Roman" w:hAnsi="Times New Roman" w:cs="Times New Roman"/>
          <w:sz w:val="24"/>
          <w:szCs w:val="24"/>
        </w:rPr>
        <w:t xml:space="preserve"> </w:t>
      </w:r>
      <w:r w:rsidR="00630F03">
        <w:rPr>
          <w:rFonts w:ascii="Times New Roman" w:hAnsi="Times New Roman" w:cs="Times New Roman"/>
          <w:sz w:val="24"/>
          <w:szCs w:val="24"/>
        </w:rPr>
        <w:t>подведомственных управлению образования администрации Богучанского района</w:t>
      </w:r>
      <w:r w:rsidR="009742DC">
        <w:rPr>
          <w:rFonts w:ascii="Times New Roman" w:hAnsi="Times New Roman" w:cs="Times New Roman"/>
          <w:sz w:val="24"/>
          <w:szCs w:val="24"/>
        </w:rPr>
        <w:t>,</w:t>
      </w:r>
      <w:r w:rsidR="00630F03">
        <w:rPr>
          <w:rFonts w:ascii="Times New Roman" w:hAnsi="Times New Roman" w:cs="Times New Roman"/>
          <w:sz w:val="24"/>
          <w:szCs w:val="24"/>
        </w:rPr>
        <w:t xml:space="preserve"> </w:t>
      </w:r>
      <w:r w:rsidRPr="00B000FA">
        <w:rPr>
          <w:rFonts w:ascii="Times New Roman" w:hAnsi="Times New Roman" w:cs="Times New Roman"/>
          <w:sz w:val="24"/>
          <w:szCs w:val="24"/>
        </w:rPr>
        <w:t xml:space="preserve">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возглавляемой им учреждения  с учетом отнесения организации к группе по оплате труда руководителей учреждений в соответствии с постановлением администрации Богучанского района Красноярского края от 18.05.2012 </w:t>
      </w:r>
      <w:r w:rsidRPr="000126D3">
        <w:rPr>
          <w:rFonts w:ascii="Times New Roman" w:hAnsi="Times New Roman" w:cs="Times New Roman"/>
          <w:sz w:val="24"/>
          <w:szCs w:val="24"/>
        </w:rPr>
        <w:t>№651-п «Об утверждении Положения</w:t>
      </w:r>
      <w:proofErr w:type="gramEnd"/>
      <w:r w:rsidRPr="000126D3">
        <w:rPr>
          <w:rFonts w:ascii="Times New Roman" w:hAnsi="Times New Roman" w:cs="Times New Roman"/>
          <w:sz w:val="24"/>
          <w:szCs w:val="24"/>
        </w:rPr>
        <w:t xml:space="preserve"> о системе оплаты труда работников муниципальных бюджетных и казенных учреждений».</w:t>
      </w:r>
    </w:p>
    <w:p w:rsidR="000126D3" w:rsidRPr="00630F03" w:rsidRDefault="001B5401" w:rsidP="00630F03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D3" w:rsidRPr="000126D3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исчисления среднего размера оклада (должностного оклада), ставки заработной платы работников </w:t>
      </w:r>
      <w:r w:rsidR="00F2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C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организации </w:t>
      </w:r>
      <w:r w:rsidR="00F2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D3" w:rsidRPr="000126D3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персонала для определения размера </w:t>
      </w:r>
      <w:r w:rsidR="000126D3" w:rsidRPr="00630F0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должностного оклада руководителя </w:t>
      </w:r>
      <w:r w:rsidR="003E6C8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0126D3" w:rsidRPr="00630F0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определяется согласно </w:t>
      </w:r>
      <w:r w:rsidR="000126D3" w:rsidRPr="00C87200">
        <w:rPr>
          <w:rFonts w:ascii="Times New Roman" w:hAnsi="Times New Roman" w:cs="Times New Roman"/>
          <w:color w:val="000000"/>
          <w:sz w:val="24"/>
          <w:szCs w:val="24"/>
        </w:rPr>
        <w:t>приложению 11.</w:t>
      </w:r>
      <w:bookmarkStart w:id="1" w:name="P91"/>
      <w:bookmarkEnd w:id="1"/>
    </w:p>
    <w:p w:rsidR="00861249" w:rsidRPr="007F1B01" w:rsidRDefault="00861249" w:rsidP="00630F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F03">
        <w:rPr>
          <w:rFonts w:ascii="Times New Roman" w:hAnsi="Times New Roman" w:cs="Times New Roman"/>
          <w:sz w:val="24"/>
          <w:szCs w:val="24"/>
        </w:rPr>
        <w:t xml:space="preserve">Перечень должностей, профессий работников образовательных организаций, </w:t>
      </w:r>
      <w:r w:rsidRPr="007F1B01">
        <w:rPr>
          <w:rFonts w:ascii="Times New Roman" w:hAnsi="Times New Roman" w:cs="Times New Roman"/>
          <w:sz w:val="24"/>
          <w:szCs w:val="24"/>
        </w:rPr>
        <w:t xml:space="preserve">относимых к основному персоналу по виду экономической деятельности «Образование» </w:t>
      </w:r>
      <w:r w:rsidRPr="007F1B01">
        <w:rPr>
          <w:rFonts w:ascii="Times New Roman" w:hAnsi="Times New Roman" w:cs="Times New Roman"/>
          <w:sz w:val="24"/>
          <w:szCs w:val="24"/>
        </w:rPr>
        <w:lastRenderedPageBreak/>
        <w:t>утверждается администраци</w:t>
      </w:r>
      <w:r w:rsidR="0005075C" w:rsidRPr="007F1B01">
        <w:rPr>
          <w:rFonts w:ascii="Times New Roman" w:hAnsi="Times New Roman" w:cs="Times New Roman"/>
          <w:sz w:val="24"/>
          <w:szCs w:val="24"/>
        </w:rPr>
        <w:t>ей</w:t>
      </w:r>
      <w:r w:rsidRPr="007F1B01">
        <w:rPr>
          <w:rFonts w:ascii="Times New Roman" w:hAnsi="Times New Roman" w:cs="Times New Roman"/>
          <w:sz w:val="24"/>
          <w:szCs w:val="24"/>
        </w:rPr>
        <w:t xml:space="preserve"> Богучанского района Красноярского края</w:t>
      </w:r>
      <w:r w:rsidR="0005075C" w:rsidRPr="007F1B01">
        <w:rPr>
          <w:rFonts w:ascii="Times New Roman" w:hAnsi="Times New Roman" w:cs="Times New Roman"/>
          <w:sz w:val="24"/>
          <w:szCs w:val="24"/>
        </w:rPr>
        <w:t xml:space="preserve"> (постановлением)</w:t>
      </w:r>
      <w:r w:rsidRPr="007F1B01">
        <w:rPr>
          <w:rFonts w:ascii="Times New Roman" w:hAnsi="Times New Roman" w:cs="Times New Roman"/>
          <w:sz w:val="24"/>
          <w:szCs w:val="24"/>
        </w:rPr>
        <w:t>.</w:t>
      </w:r>
    </w:p>
    <w:p w:rsidR="001E47A9" w:rsidRPr="00971A70" w:rsidRDefault="001E47A9" w:rsidP="001E47A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B01">
        <w:rPr>
          <w:rFonts w:ascii="Times New Roman" w:hAnsi="Times New Roman" w:cs="Times New Roman"/>
          <w:sz w:val="24"/>
          <w:szCs w:val="24"/>
        </w:rPr>
        <w:t xml:space="preserve">Перечень должностей, профессий работников организаций, относимых к основному </w:t>
      </w:r>
      <w:r w:rsidRPr="00971A70">
        <w:rPr>
          <w:rFonts w:ascii="Times New Roman" w:hAnsi="Times New Roman" w:cs="Times New Roman"/>
          <w:sz w:val="24"/>
          <w:szCs w:val="24"/>
        </w:rPr>
        <w:t>персоналу по виду экономической деятельности «</w:t>
      </w:r>
      <w:r w:rsidR="007F1B01" w:rsidRPr="00971A70">
        <w:rPr>
          <w:rFonts w:ascii="Times New Roman" w:hAnsi="Times New Roman" w:cs="Times New Roman"/>
          <w:sz w:val="24"/>
          <w:szCs w:val="24"/>
        </w:rPr>
        <w:t>Деятельность в област</w:t>
      </w:r>
      <w:r w:rsidR="00971A70">
        <w:rPr>
          <w:rFonts w:ascii="Times New Roman" w:hAnsi="Times New Roman" w:cs="Times New Roman"/>
          <w:sz w:val="24"/>
          <w:szCs w:val="24"/>
        </w:rPr>
        <w:t>и права и бухгалтерского учета</w:t>
      </w:r>
      <w:r w:rsidRPr="00971A70">
        <w:rPr>
          <w:rFonts w:ascii="Times New Roman" w:hAnsi="Times New Roman" w:cs="Times New Roman"/>
          <w:sz w:val="24"/>
          <w:szCs w:val="24"/>
        </w:rPr>
        <w:t>» утверждается администраци</w:t>
      </w:r>
      <w:r w:rsidR="0005075C" w:rsidRPr="00971A70">
        <w:rPr>
          <w:rFonts w:ascii="Times New Roman" w:hAnsi="Times New Roman" w:cs="Times New Roman"/>
          <w:sz w:val="24"/>
          <w:szCs w:val="24"/>
        </w:rPr>
        <w:t xml:space="preserve">ей </w:t>
      </w:r>
      <w:r w:rsidRPr="00971A70">
        <w:rPr>
          <w:rFonts w:ascii="Times New Roman" w:hAnsi="Times New Roman" w:cs="Times New Roman"/>
          <w:sz w:val="24"/>
          <w:szCs w:val="24"/>
        </w:rPr>
        <w:t xml:space="preserve"> Богучанского района Красноярского края</w:t>
      </w:r>
      <w:r w:rsidR="0005075C" w:rsidRPr="00971A70">
        <w:rPr>
          <w:rFonts w:ascii="Times New Roman" w:hAnsi="Times New Roman" w:cs="Times New Roman"/>
          <w:sz w:val="24"/>
          <w:szCs w:val="24"/>
        </w:rPr>
        <w:t xml:space="preserve"> (постановлением)</w:t>
      </w:r>
      <w:r w:rsidRPr="00971A70">
        <w:rPr>
          <w:rFonts w:ascii="Times New Roman" w:hAnsi="Times New Roman" w:cs="Times New Roman"/>
          <w:sz w:val="24"/>
          <w:szCs w:val="24"/>
        </w:rPr>
        <w:t>.</w:t>
      </w:r>
    </w:p>
    <w:p w:rsidR="000126D3" w:rsidRPr="006B22C4" w:rsidRDefault="000126D3" w:rsidP="001D197C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B22C4">
        <w:rPr>
          <w:rFonts w:eastAsiaTheme="minorHAnsi"/>
          <w:lang w:eastAsia="en-US"/>
        </w:rPr>
        <w:t>Должностные оклады устанавливаются с учетом ведения преподавательской (педагогической) работы в объеме:</w:t>
      </w:r>
    </w:p>
    <w:p w:rsidR="000126D3" w:rsidRPr="00E86F90" w:rsidRDefault="000126D3" w:rsidP="001D197C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86F90">
        <w:rPr>
          <w:rFonts w:eastAsiaTheme="minorHAnsi"/>
          <w:lang w:eastAsia="en-US"/>
        </w:rPr>
        <w:t>10 часов в неделю - директорам начальных общеобразовательных учреждений с количеством обучающихся до 50 человек, вечерних (сменных) общеобразовательных учреждений с количеством учащихся до 80 (в городах и поселках - до 100 человек);</w:t>
      </w:r>
    </w:p>
    <w:p w:rsidR="000126D3" w:rsidRPr="00E86F90" w:rsidRDefault="000126D3" w:rsidP="001D197C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86F90">
        <w:rPr>
          <w:rFonts w:eastAsiaTheme="minorHAnsi"/>
          <w:lang w:eastAsia="en-US"/>
        </w:rPr>
        <w:t>3 часа в день - заведующим дошкольными образовательными учреждениями с 1 - 2 группами (кроме учреждений, имеющих одну или несколько гру</w:t>
      </w:r>
      <w:proofErr w:type="gramStart"/>
      <w:r w:rsidRPr="00E86F90">
        <w:rPr>
          <w:rFonts w:eastAsiaTheme="minorHAnsi"/>
          <w:lang w:eastAsia="en-US"/>
        </w:rPr>
        <w:t>пп с кр</w:t>
      </w:r>
      <w:proofErr w:type="gramEnd"/>
      <w:r w:rsidRPr="00E86F90">
        <w:rPr>
          <w:rFonts w:eastAsiaTheme="minorHAnsi"/>
          <w:lang w:eastAsia="en-US"/>
        </w:rPr>
        <w:t>углосуточным пребыванием детей).</w:t>
      </w:r>
    </w:p>
    <w:p w:rsidR="000126D3" w:rsidRPr="006B22C4" w:rsidRDefault="000126D3" w:rsidP="006B22C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13C5">
        <w:rPr>
          <w:rFonts w:eastAsiaTheme="minorHAnsi"/>
          <w:lang w:eastAsia="en-US"/>
        </w:rPr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:rsidR="000126D3" w:rsidRPr="006B22C4" w:rsidRDefault="000126D3" w:rsidP="001D197C">
      <w:pPr>
        <w:pStyle w:val="a3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B22C4">
        <w:rPr>
          <w:rFonts w:eastAsiaTheme="minorHAnsi"/>
          <w:lang w:eastAsia="en-US"/>
        </w:rPr>
        <w:t>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коэффициентов:</w:t>
      </w:r>
    </w:p>
    <w:p w:rsidR="000126D3" w:rsidRPr="000713C5" w:rsidRDefault="000713C5" w:rsidP="000713C5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r w:rsidR="000126D3" w:rsidRPr="000713C5">
        <w:rPr>
          <w:rFonts w:eastAsiaTheme="minorHAnsi"/>
          <w:lang w:eastAsia="en-US"/>
        </w:rPr>
        <w:t>при высшей квалификационной категории - на 20%;</w:t>
      </w:r>
    </w:p>
    <w:p w:rsidR="000126D3" w:rsidRPr="000713C5" w:rsidRDefault="000713C5" w:rsidP="000713C5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r w:rsidR="000126D3" w:rsidRPr="000713C5">
        <w:rPr>
          <w:rFonts w:eastAsiaTheme="minorHAnsi"/>
          <w:lang w:eastAsia="en-US"/>
        </w:rPr>
        <w:t>при первой квалификационной категории - на 15%.</w:t>
      </w:r>
    </w:p>
    <w:p w:rsidR="000126D3" w:rsidRPr="00A4668C" w:rsidRDefault="000126D3" w:rsidP="00A4668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13C5">
        <w:rPr>
          <w:rFonts w:eastAsiaTheme="minorHAnsi"/>
          <w:lang w:eastAsia="en-US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коэффициентов.</w:t>
      </w:r>
    </w:p>
    <w:p w:rsidR="006B22C4" w:rsidRPr="000126D3" w:rsidRDefault="006B22C4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4AA">
        <w:rPr>
          <w:rFonts w:ascii="Times New Roman" w:hAnsi="Times New Roman" w:cs="Times New Roman"/>
          <w:sz w:val="24"/>
          <w:szCs w:val="24"/>
        </w:rPr>
        <w:t>Группа по оплате труда руководителей Учреждений определяется на основании объемных показателей, характеризующих работу учреждения, а также иных показателей, учитывающих</w:t>
      </w:r>
      <w:r w:rsidRPr="000126D3">
        <w:rPr>
          <w:rFonts w:ascii="Times New Roman" w:hAnsi="Times New Roman" w:cs="Times New Roman"/>
          <w:sz w:val="24"/>
          <w:szCs w:val="24"/>
        </w:rPr>
        <w:t xml:space="preserve"> численность работников учреждения, наличие структурных подразделений, техническое обеспечение учреждения и другие факторы, в соответствии с постановлением администрации Богучанского района Красноярского края от 18.05.2012 №651-п «Об утверждении Положения о системе оплаты труда работников муниципальных бюджетных и казенных учреждений».</w:t>
      </w:r>
      <w:proofErr w:type="gramEnd"/>
    </w:p>
    <w:p w:rsidR="006B22C4" w:rsidRPr="000126D3" w:rsidRDefault="006B22C4" w:rsidP="001D197C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556"/>
        <w:jc w:val="both"/>
      </w:pPr>
      <w:r w:rsidRPr="000126D3">
        <w:t>Руководителю Учреждения группа по оплате труда руководителей учреждений устанавливается приказом начальника управления образования администрации Богучанского района,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20612E" w:rsidRDefault="005D64A8" w:rsidP="001D197C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Размеры должностных окладов заместителей руководителей</w:t>
      </w:r>
      <w:r w:rsidR="004D67F2">
        <w:rPr>
          <w:rFonts w:ascii="Times New Roman" w:hAnsi="Times New Roman" w:cs="Times New Roman"/>
          <w:sz w:val="24"/>
          <w:szCs w:val="24"/>
        </w:rPr>
        <w:t xml:space="preserve"> </w:t>
      </w:r>
      <w:r w:rsidR="004D67F2" w:rsidRPr="0071020E">
        <w:rPr>
          <w:sz w:val="24"/>
          <w:szCs w:val="24"/>
        </w:rPr>
        <w:t xml:space="preserve">и </w:t>
      </w:r>
      <w:r w:rsidR="004D67F2" w:rsidRPr="004D67F2">
        <w:rPr>
          <w:rFonts w:ascii="Times New Roman" w:hAnsi="Times New Roman" w:cs="Times New Roman"/>
          <w:sz w:val="24"/>
          <w:szCs w:val="24"/>
        </w:rPr>
        <w:t xml:space="preserve">главных бухгалтеров </w:t>
      </w:r>
      <w:r w:rsidRPr="00B31AF6">
        <w:rPr>
          <w:rFonts w:ascii="Times New Roman" w:hAnsi="Times New Roman" w:cs="Times New Roman"/>
          <w:sz w:val="24"/>
          <w:szCs w:val="24"/>
        </w:rPr>
        <w:t>устанавливаются руководителем образовательной организации на 10-30 % ниже размеров должностных окладов руководителей этих образовательных организаций без учета увеличения  должностного оклада руководителя при наличии квалификационной  категории.</w:t>
      </w:r>
    </w:p>
    <w:p w:rsidR="00317F69" w:rsidRDefault="0020612E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38C">
        <w:rPr>
          <w:rFonts w:ascii="Times New Roman" w:hAnsi="Times New Roman" w:cs="Times New Roman"/>
          <w:sz w:val="24"/>
          <w:szCs w:val="24"/>
        </w:rPr>
        <w:t>Предельное количество должностных окладов руководителей</w:t>
      </w:r>
      <w:r w:rsidR="004D67F2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A3438C">
        <w:rPr>
          <w:rFonts w:ascii="Times New Roman" w:hAnsi="Times New Roman" w:cs="Times New Roman"/>
          <w:sz w:val="24"/>
          <w:szCs w:val="24"/>
        </w:rPr>
        <w:t xml:space="preserve"> учреждений, учитываемых при определении объема средств на выплаты стимулирующего характера руководителям </w:t>
      </w:r>
      <w:r w:rsidR="00003BA1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A3438C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003BA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C7E3E">
        <w:rPr>
          <w:rFonts w:ascii="Times New Roman" w:hAnsi="Times New Roman" w:cs="Times New Roman"/>
          <w:sz w:val="24"/>
          <w:szCs w:val="24"/>
        </w:rPr>
        <w:t xml:space="preserve">45 </w:t>
      </w:r>
      <w:r w:rsidRPr="006C05F3">
        <w:rPr>
          <w:rFonts w:ascii="Times New Roman" w:hAnsi="Times New Roman" w:cs="Times New Roman"/>
          <w:sz w:val="24"/>
          <w:szCs w:val="24"/>
        </w:rPr>
        <w:t>должностных</w:t>
      </w:r>
      <w:r w:rsidRPr="00A3438C">
        <w:rPr>
          <w:rFonts w:ascii="Times New Roman" w:hAnsi="Times New Roman" w:cs="Times New Roman"/>
          <w:sz w:val="24"/>
          <w:szCs w:val="24"/>
        </w:rPr>
        <w:t xml:space="preserve"> окладов руководителей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CE06FA" w:rsidRDefault="00CE06FA" w:rsidP="00CE06F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38C">
        <w:rPr>
          <w:rFonts w:ascii="Times New Roman" w:hAnsi="Times New Roman" w:cs="Times New Roman"/>
          <w:sz w:val="24"/>
          <w:szCs w:val="24"/>
        </w:rPr>
        <w:t>Предельное количество должностных окладов руководител</w:t>
      </w:r>
      <w:r>
        <w:rPr>
          <w:rFonts w:ascii="Times New Roman" w:hAnsi="Times New Roman" w:cs="Times New Roman"/>
          <w:sz w:val="24"/>
          <w:szCs w:val="24"/>
        </w:rPr>
        <w:t>я МКУ ЦОДУО</w:t>
      </w:r>
      <w:r w:rsidRPr="00A3438C">
        <w:rPr>
          <w:rFonts w:ascii="Times New Roman" w:hAnsi="Times New Roman" w:cs="Times New Roman"/>
          <w:sz w:val="24"/>
          <w:szCs w:val="24"/>
        </w:rPr>
        <w:t xml:space="preserve">, учитываемых при определении объема средств на выплаты стимулирующего характера </w:t>
      </w:r>
      <w:r w:rsidRPr="00A3438C">
        <w:rPr>
          <w:rFonts w:ascii="Times New Roman" w:hAnsi="Times New Roman" w:cs="Times New Roman"/>
          <w:sz w:val="24"/>
          <w:szCs w:val="24"/>
        </w:rPr>
        <w:lastRenderedPageBreak/>
        <w:t>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34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МКУ ЦОДУО</w:t>
      </w:r>
      <w:r w:rsidRPr="00A343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C7E3E">
        <w:rPr>
          <w:rFonts w:ascii="Times New Roman" w:hAnsi="Times New Roman" w:cs="Times New Roman"/>
          <w:sz w:val="24"/>
          <w:szCs w:val="24"/>
        </w:rPr>
        <w:t>34</w:t>
      </w:r>
      <w:r w:rsidR="005C6F07">
        <w:rPr>
          <w:rFonts w:ascii="Times New Roman" w:hAnsi="Times New Roman" w:cs="Times New Roman"/>
          <w:sz w:val="24"/>
          <w:szCs w:val="24"/>
        </w:rPr>
        <w:t xml:space="preserve"> </w:t>
      </w:r>
      <w:r w:rsidRPr="006C05F3">
        <w:rPr>
          <w:rFonts w:ascii="Times New Roman" w:hAnsi="Times New Roman" w:cs="Times New Roman"/>
          <w:sz w:val="24"/>
          <w:szCs w:val="24"/>
        </w:rPr>
        <w:t>должностных</w:t>
      </w:r>
      <w:r w:rsidRPr="00A3438C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438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3438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438C">
        <w:rPr>
          <w:rFonts w:ascii="Times New Roman" w:hAnsi="Times New Roman" w:cs="Times New Roman"/>
          <w:sz w:val="24"/>
          <w:szCs w:val="24"/>
        </w:rPr>
        <w:t xml:space="preserve">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A73C35" w:rsidRPr="00317F69" w:rsidRDefault="000154B7" w:rsidP="001D197C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F69">
        <w:rPr>
          <w:rFonts w:ascii="Times New Roman" w:hAnsi="Times New Roman" w:cs="Times New Roman"/>
          <w:sz w:val="24"/>
          <w:szCs w:val="24"/>
        </w:rPr>
        <w:t xml:space="preserve">Предельный </w:t>
      </w:r>
      <w:hyperlink w:anchor="P2235" w:history="1">
        <w:r w:rsidRPr="00317F69">
          <w:rPr>
            <w:rFonts w:ascii="Times New Roman" w:hAnsi="Times New Roman" w:cs="Times New Roman"/>
            <w:sz w:val="24"/>
            <w:szCs w:val="24"/>
          </w:rPr>
          <w:t>уровень</w:t>
        </w:r>
      </w:hyperlink>
      <w:r w:rsidRPr="00317F69">
        <w:rPr>
          <w:rFonts w:ascii="Times New Roman" w:hAnsi="Times New Roman" w:cs="Times New Roman"/>
          <w:sz w:val="24"/>
          <w:szCs w:val="24"/>
        </w:rPr>
        <w:t xml:space="preserve"> соотношения среднемесячной заработной платы руководителей</w:t>
      </w:r>
      <w:r w:rsidR="008F5C94" w:rsidRPr="00317F6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713BA9" w:rsidRPr="00317F69">
        <w:rPr>
          <w:rFonts w:ascii="Times New Roman" w:hAnsi="Times New Roman" w:cs="Times New Roman"/>
          <w:sz w:val="24"/>
          <w:szCs w:val="24"/>
        </w:rPr>
        <w:t xml:space="preserve">, </w:t>
      </w:r>
      <w:r w:rsidRPr="00317F69">
        <w:rPr>
          <w:rFonts w:ascii="Times New Roman" w:hAnsi="Times New Roman" w:cs="Times New Roman"/>
          <w:sz w:val="24"/>
          <w:szCs w:val="24"/>
        </w:rPr>
        <w:t xml:space="preserve"> их заместителей,</w:t>
      </w:r>
      <w:r w:rsidR="00713BA9" w:rsidRPr="00317F69">
        <w:rPr>
          <w:rFonts w:ascii="Times New Roman" w:hAnsi="Times New Roman" w:cs="Times New Roman"/>
          <w:sz w:val="24"/>
          <w:szCs w:val="24"/>
        </w:rPr>
        <w:t xml:space="preserve"> </w:t>
      </w:r>
      <w:r w:rsidR="00713BA9" w:rsidRPr="00573558">
        <w:rPr>
          <w:rFonts w:ascii="Times New Roman" w:hAnsi="Times New Roman" w:cs="Times New Roman"/>
          <w:sz w:val="24"/>
          <w:szCs w:val="24"/>
        </w:rPr>
        <w:t>главных  бухгалтеров</w:t>
      </w:r>
      <w:r w:rsidR="00713BA9" w:rsidRPr="00317F69">
        <w:rPr>
          <w:rFonts w:ascii="Times New Roman" w:hAnsi="Times New Roman" w:cs="Times New Roman"/>
          <w:sz w:val="24"/>
          <w:szCs w:val="24"/>
        </w:rPr>
        <w:t xml:space="preserve"> </w:t>
      </w:r>
      <w:r w:rsidRPr="00317F69">
        <w:rPr>
          <w:rFonts w:ascii="Times New Roman" w:hAnsi="Times New Roman" w:cs="Times New Roman"/>
          <w:sz w:val="24"/>
          <w:szCs w:val="24"/>
        </w:rPr>
        <w:t xml:space="preserve">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967608" w:rsidRPr="00317F69">
        <w:rPr>
          <w:rFonts w:ascii="Times New Roman" w:hAnsi="Times New Roman" w:cs="Times New Roman"/>
          <w:sz w:val="24"/>
          <w:szCs w:val="24"/>
        </w:rPr>
        <w:t>организаций</w:t>
      </w:r>
      <w:r w:rsidRPr="00317F69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руководителей, </w:t>
      </w:r>
      <w:r w:rsidRPr="00C87200">
        <w:rPr>
          <w:rFonts w:ascii="Times New Roman" w:hAnsi="Times New Roman" w:cs="Times New Roman"/>
          <w:sz w:val="24"/>
          <w:szCs w:val="24"/>
        </w:rPr>
        <w:t xml:space="preserve">заместителей руководителей) </w:t>
      </w:r>
      <w:r w:rsidR="009761CA" w:rsidRPr="00C87200">
        <w:rPr>
          <w:rFonts w:ascii="Times New Roman" w:hAnsi="Times New Roman" w:cs="Times New Roman"/>
          <w:sz w:val="24"/>
          <w:szCs w:val="24"/>
        </w:rPr>
        <w:t xml:space="preserve">определяется размером, не </w:t>
      </w:r>
      <w:proofErr w:type="gramStart"/>
      <w:r w:rsidR="009761CA" w:rsidRPr="00C87200">
        <w:rPr>
          <w:rFonts w:ascii="Times New Roman" w:hAnsi="Times New Roman" w:cs="Times New Roman"/>
          <w:sz w:val="24"/>
          <w:szCs w:val="24"/>
        </w:rPr>
        <w:t>превышающем</w:t>
      </w:r>
      <w:proofErr w:type="gramEnd"/>
      <w:r w:rsidR="009761CA" w:rsidRPr="00C87200">
        <w:rPr>
          <w:rFonts w:ascii="Times New Roman" w:hAnsi="Times New Roman" w:cs="Times New Roman"/>
          <w:sz w:val="24"/>
          <w:szCs w:val="24"/>
        </w:rPr>
        <w:t xml:space="preserve"> размера, предусмотренного приложением </w:t>
      </w:r>
      <w:r w:rsidR="00A37A50" w:rsidRPr="00C87200">
        <w:rPr>
          <w:rFonts w:ascii="Times New Roman" w:hAnsi="Times New Roman" w:cs="Times New Roman"/>
          <w:sz w:val="24"/>
          <w:szCs w:val="24"/>
        </w:rPr>
        <w:t>10.</w:t>
      </w:r>
    </w:p>
    <w:p w:rsidR="000D0A8F" w:rsidRPr="00DE54F4" w:rsidRDefault="000D0A8F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4F4">
        <w:rPr>
          <w:rFonts w:ascii="Times New Roman" w:hAnsi="Times New Roman" w:cs="Times New Roman"/>
          <w:sz w:val="24"/>
          <w:szCs w:val="24"/>
        </w:rPr>
        <w:t xml:space="preserve">Сложившаяся к концу отчетного периода экономия бюджетных средств по стимулирующим выплатам руководителям </w:t>
      </w:r>
      <w:r w:rsidR="0098704E" w:rsidRPr="00DE54F4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DE54F4">
        <w:rPr>
          <w:rFonts w:ascii="Times New Roman" w:hAnsi="Times New Roman" w:cs="Times New Roman"/>
          <w:sz w:val="24"/>
          <w:szCs w:val="24"/>
        </w:rPr>
        <w:t xml:space="preserve">может направляться на стимулирование труда работников </w:t>
      </w:r>
      <w:r w:rsidR="0098704E" w:rsidRPr="00DE54F4">
        <w:rPr>
          <w:rFonts w:ascii="Times New Roman" w:hAnsi="Times New Roman" w:cs="Times New Roman"/>
          <w:sz w:val="24"/>
          <w:szCs w:val="24"/>
        </w:rPr>
        <w:t>Учреждений</w:t>
      </w:r>
      <w:r w:rsidRPr="00DE54F4">
        <w:rPr>
          <w:rFonts w:ascii="Times New Roman" w:hAnsi="Times New Roman" w:cs="Times New Roman"/>
          <w:sz w:val="24"/>
          <w:szCs w:val="24"/>
        </w:rPr>
        <w:t>.</w:t>
      </w:r>
    </w:p>
    <w:p w:rsidR="000154B7" w:rsidRPr="00B31AF6" w:rsidRDefault="000154B7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Распределение средств на осуществление выплат стимулирующего характера руководителям </w:t>
      </w:r>
      <w:r w:rsidR="00782B03" w:rsidRPr="00B31AF6">
        <w:rPr>
          <w:rFonts w:ascii="Times New Roman" w:hAnsi="Times New Roman" w:cs="Times New Roman"/>
          <w:sz w:val="24"/>
          <w:szCs w:val="24"/>
        </w:rPr>
        <w:t>организаций</w:t>
      </w:r>
      <w:r w:rsidRPr="00B31AF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F5C94" w:rsidRPr="00B31AF6">
        <w:rPr>
          <w:rFonts w:ascii="Times New Roman" w:hAnsi="Times New Roman" w:cs="Times New Roman"/>
          <w:sz w:val="24"/>
          <w:szCs w:val="24"/>
        </w:rPr>
        <w:t>ежемесячно</w:t>
      </w:r>
      <w:r w:rsidRPr="00B31AF6">
        <w:rPr>
          <w:rFonts w:ascii="Times New Roman" w:hAnsi="Times New Roman" w:cs="Times New Roman"/>
          <w:sz w:val="24"/>
          <w:szCs w:val="24"/>
        </w:rPr>
        <w:t xml:space="preserve"> с учетом мнения рабочей группы по установлению стимулирующих выплат, образованной </w:t>
      </w:r>
      <w:r w:rsidR="003F5E1A" w:rsidRPr="00B31AF6">
        <w:rPr>
          <w:rFonts w:ascii="Times New Roman" w:hAnsi="Times New Roman" w:cs="Times New Roman"/>
          <w:sz w:val="24"/>
          <w:szCs w:val="24"/>
        </w:rPr>
        <w:t>при управлении образования администрации Богучанского района</w:t>
      </w:r>
      <w:r w:rsidRPr="00B31AF6">
        <w:rPr>
          <w:rFonts w:ascii="Times New Roman" w:hAnsi="Times New Roman" w:cs="Times New Roman"/>
          <w:sz w:val="24"/>
          <w:szCs w:val="24"/>
        </w:rPr>
        <w:t xml:space="preserve"> (далее - рабочая группа).</w:t>
      </w:r>
    </w:p>
    <w:p w:rsidR="002426DB" w:rsidRPr="00B31AF6" w:rsidRDefault="000479F7" w:rsidP="002426DB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Рабочая группа осуществляет свою работу в соответствии с Положением, утвержденным начальником управления образования администрации Богучанского района.</w:t>
      </w:r>
    </w:p>
    <w:p w:rsidR="00E7309E" w:rsidRDefault="003F5E1A" w:rsidP="001D197C">
      <w:pPr>
        <w:pStyle w:val="a4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9742DC">
        <w:rPr>
          <w:rFonts w:ascii="Times New Roman" w:hAnsi="Times New Roman" w:cs="Times New Roman"/>
          <w:sz w:val="24"/>
          <w:szCs w:val="24"/>
        </w:rPr>
        <w:t>Учреждений</w:t>
      </w:r>
      <w:r w:rsidRPr="00B31AF6">
        <w:rPr>
          <w:rFonts w:ascii="Times New Roman" w:hAnsi="Times New Roman" w:cs="Times New Roman"/>
          <w:sz w:val="24"/>
          <w:szCs w:val="24"/>
        </w:rPr>
        <w:t xml:space="preserve"> не позднее 20 числа </w:t>
      </w:r>
      <w:r w:rsidR="008F5C94" w:rsidRPr="00B31AF6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B31AF6">
        <w:rPr>
          <w:rFonts w:ascii="Times New Roman" w:hAnsi="Times New Roman" w:cs="Times New Roman"/>
          <w:sz w:val="24"/>
          <w:szCs w:val="24"/>
        </w:rPr>
        <w:t xml:space="preserve">месяца представляют в рабочую группу </w:t>
      </w:r>
      <w:r w:rsidR="000154B7" w:rsidRPr="00B31AF6">
        <w:rPr>
          <w:rFonts w:ascii="Times New Roman" w:hAnsi="Times New Roman" w:cs="Times New Roman"/>
          <w:sz w:val="24"/>
          <w:szCs w:val="24"/>
        </w:rPr>
        <w:t xml:space="preserve">аналитическую информацию о показателях деятельности </w:t>
      </w:r>
      <w:r w:rsidR="001612CA" w:rsidRPr="00B31AF6">
        <w:rPr>
          <w:rFonts w:ascii="Times New Roman" w:hAnsi="Times New Roman" w:cs="Times New Roman"/>
          <w:sz w:val="24"/>
          <w:szCs w:val="24"/>
        </w:rPr>
        <w:t xml:space="preserve">организаций за </w:t>
      </w:r>
      <w:r w:rsidR="008F5C94" w:rsidRPr="00B31AF6">
        <w:rPr>
          <w:rFonts w:ascii="Times New Roman" w:hAnsi="Times New Roman" w:cs="Times New Roman"/>
          <w:sz w:val="24"/>
          <w:szCs w:val="24"/>
        </w:rPr>
        <w:t>месяц</w:t>
      </w:r>
      <w:r w:rsidR="00270596">
        <w:rPr>
          <w:rFonts w:ascii="Times New Roman" w:hAnsi="Times New Roman" w:cs="Times New Roman"/>
          <w:sz w:val="24"/>
          <w:szCs w:val="24"/>
        </w:rPr>
        <w:t xml:space="preserve"> (период аналитической информации начинается с 20 числа  предыдущего месяца и заканчивается  19 числом текущего месяца)</w:t>
      </w:r>
      <w:r w:rsidR="000154B7" w:rsidRPr="00B31AF6">
        <w:rPr>
          <w:rFonts w:ascii="Times New Roman" w:hAnsi="Times New Roman" w:cs="Times New Roman"/>
          <w:sz w:val="24"/>
          <w:szCs w:val="24"/>
        </w:rPr>
        <w:t xml:space="preserve">, являющуюся основанием для установления выплат стимулирующего характера руководителям </w:t>
      </w:r>
      <w:r w:rsidRPr="00B31AF6">
        <w:rPr>
          <w:rFonts w:ascii="Times New Roman" w:hAnsi="Times New Roman" w:cs="Times New Roman"/>
          <w:sz w:val="24"/>
          <w:szCs w:val="24"/>
        </w:rPr>
        <w:t>организаций</w:t>
      </w:r>
      <w:r w:rsidR="000154B7" w:rsidRPr="00B31AF6">
        <w:rPr>
          <w:rFonts w:ascii="Times New Roman" w:hAnsi="Times New Roman" w:cs="Times New Roman"/>
          <w:sz w:val="24"/>
          <w:szCs w:val="24"/>
        </w:rPr>
        <w:t>.</w:t>
      </w:r>
    </w:p>
    <w:p w:rsidR="00E7309E" w:rsidRDefault="000154B7" w:rsidP="001D197C">
      <w:pPr>
        <w:pStyle w:val="a4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9E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9742DC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E7309E">
        <w:rPr>
          <w:rFonts w:ascii="Times New Roman" w:hAnsi="Times New Roman" w:cs="Times New Roman"/>
          <w:sz w:val="24"/>
          <w:szCs w:val="24"/>
        </w:rPr>
        <w:t>имеют право присутствовать на заседании рабочей группы и давать необходимые пояснения.</w:t>
      </w:r>
    </w:p>
    <w:p w:rsidR="00E7309E" w:rsidRDefault="000154B7" w:rsidP="001D197C">
      <w:pPr>
        <w:pStyle w:val="a4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9E">
        <w:rPr>
          <w:rFonts w:ascii="Times New Roman" w:hAnsi="Times New Roman" w:cs="Times New Roman"/>
          <w:sz w:val="24"/>
          <w:szCs w:val="24"/>
        </w:rPr>
        <w:t>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</w:t>
      </w:r>
    </w:p>
    <w:p w:rsidR="002426DB" w:rsidRPr="00E7309E" w:rsidRDefault="000154B7" w:rsidP="001D197C">
      <w:pPr>
        <w:pStyle w:val="a4"/>
        <w:numPr>
          <w:ilvl w:val="2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9E">
        <w:rPr>
          <w:rFonts w:ascii="Times New Roman" w:hAnsi="Times New Roman" w:cs="Times New Roman"/>
          <w:sz w:val="24"/>
          <w:szCs w:val="24"/>
        </w:rPr>
        <w:t xml:space="preserve">С учетом мнения рабочей группы </w:t>
      </w:r>
      <w:r w:rsidR="001612CA" w:rsidRPr="00E7309E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Богучанского района</w:t>
      </w:r>
      <w:r w:rsidRPr="00E7309E">
        <w:rPr>
          <w:rFonts w:ascii="Times New Roman" w:hAnsi="Times New Roman" w:cs="Times New Roman"/>
          <w:sz w:val="24"/>
          <w:szCs w:val="24"/>
        </w:rPr>
        <w:t xml:space="preserve"> издает приказ об установлении стимулирующих выплат.</w:t>
      </w:r>
    </w:p>
    <w:p w:rsidR="00270596" w:rsidRPr="006C791E" w:rsidRDefault="00A90B71" w:rsidP="001D197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565" w:history="1">
        <w:r w:rsidR="000154B7" w:rsidRPr="006C791E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Виды</w:t>
        </w:r>
      </w:hyperlink>
      <w:r w:rsidR="000154B7" w:rsidRPr="006C7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4B7" w:rsidRPr="006C791E">
        <w:rPr>
          <w:rFonts w:ascii="Times New Roman" w:hAnsi="Times New Roman" w:cs="Times New Roman"/>
          <w:sz w:val="24"/>
          <w:szCs w:val="24"/>
        </w:rPr>
        <w:t xml:space="preserve">выплат стимулирующего характера, размер и условия их осуществления, критерии оценки результативности и качества деятельности </w:t>
      </w:r>
      <w:r w:rsidR="001612CA" w:rsidRPr="006C791E">
        <w:rPr>
          <w:rFonts w:ascii="Times New Roman" w:hAnsi="Times New Roman" w:cs="Times New Roman"/>
          <w:sz w:val="24"/>
          <w:szCs w:val="24"/>
        </w:rPr>
        <w:t>организаций</w:t>
      </w:r>
      <w:r w:rsidR="000154B7" w:rsidRPr="006C791E">
        <w:rPr>
          <w:rFonts w:ascii="Times New Roman" w:hAnsi="Times New Roman" w:cs="Times New Roman"/>
          <w:sz w:val="24"/>
          <w:szCs w:val="24"/>
        </w:rPr>
        <w:t xml:space="preserve"> для руководителей </w:t>
      </w:r>
      <w:r w:rsidR="007E2BDA">
        <w:rPr>
          <w:rFonts w:ascii="Times New Roman" w:hAnsi="Times New Roman" w:cs="Times New Roman"/>
          <w:sz w:val="24"/>
          <w:szCs w:val="24"/>
        </w:rPr>
        <w:t>Учреждений,</w:t>
      </w:r>
      <w:r w:rsidR="00742169" w:rsidRPr="006C791E">
        <w:rPr>
          <w:rFonts w:ascii="Times New Roman" w:hAnsi="Times New Roman" w:cs="Times New Roman"/>
          <w:sz w:val="24"/>
          <w:szCs w:val="24"/>
        </w:rPr>
        <w:t xml:space="preserve"> их заместителей </w:t>
      </w:r>
      <w:r w:rsidR="007E2BDA">
        <w:rPr>
          <w:rFonts w:ascii="Times New Roman" w:hAnsi="Times New Roman" w:cs="Times New Roman"/>
          <w:sz w:val="24"/>
          <w:szCs w:val="24"/>
        </w:rPr>
        <w:t xml:space="preserve"> и главных бухгалтеров </w:t>
      </w:r>
      <w:r w:rsidR="000154B7" w:rsidRPr="006C791E">
        <w:rPr>
          <w:rFonts w:ascii="Times New Roman" w:hAnsi="Times New Roman" w:cs="Times New Roman"/>
          <w:sz w:val="24"/>
          <w:szCs w:val="24"/>
        </w:rPr>
        <w:t xml:space="preserve">определяются согласно </w:t>
      </w:r>
      <w:r w:rsidR="000154B7" w:rsidRPr="00C8720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A3558">
        <w:rPr>
          <w:rFonts w:ascii="Times New Roman" w:hAnsi="Times New Roman" w:cs="Times New Roman"/>
          <w:sz w:val="24"/>
          <w:szCs w:val="24"/>
        </w:rPr>
        <w:t>7</w:t>
      </w:r>
      <w:r w:rsidR="000154B7" w:rsidRPr="00C87200">
        <w:rPr>
          <w:rFonts w:ascii="Times New Roman" w:hAnsi="Times New Roman" w:cs="Times New Roman"/>
          <w:sz w:val="24"/>
          <w:szCs w:val="24"/>
        </w:rPr>
        <w:t xml:space="preserve"> к </w:t>
      </w:r>
      <w:r w:rsidR="00270596" w:rsidRPr="00C87200">
        <w:rPr>
          <w:rFonts w:ascii="Times New Roman" w:hAnsi="Times New Roman" w:cs="Times New Roman"/>
          <w:sz w:val="24"/>
          <w:szCs w:val="24"/>
        </w:rPr>
        <w:t>настоящему</w:t>
      </w:r>
      <w:r w:rsidR="00270596" w:rsidRPr="006C791E">
        <w:rPr>
          <w:rFonts w:ascii="Times New Roman" w:hAnsi="Times New Roman" w:cs="Times New Roman"/>
          <w:sz w:val="24"/>
          <w:szCs w:val="24"/>
        </w:rPr>
        <w:t xml:space="preserve"> Примерному положению.</w:t>
      </w:r>
    </w:p>
    <w:p w:rsidR="00436544" w:rsidRDefault="00436544" w:rsidP="001D197C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за каждый вид выплат раздельно.</w:t>
      </w:r>
    </w:p>
    <w:p w:rsidR="00436544" w:rsidRDefault="00A73C35" w:rsidP="00076A2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44">
        <w:rPr>
          <w:rFonts w:ascii="Times New Roman" w:hAnsi="Times New Roman" w:cs="Times New Roman"/>
          <w:sz w:val="24"/>
          <w:szCs w:val="24"/>
        </w:rPr>
        <w:t>Выплаты стимулирующего характера, за исключением персональных выплат и выплат по итогам работы, руководителям организаций и их заместителям устанавливаются в процентах от должностного оклада.</w:t>
      </w:r>
    </w:p>
    <w:p w:rsidR="00436544" w:rsidRDefault="000154B7" w:rsidP="001D197C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44">
        <w:rPr>
          <w:rFonts w:ascii="Times New Roman" w:hAnsi="Times New Roman" w:cs="Times New Roman"/>
          <w:sz w:val="24"/>
          <w:szCs w:val="24"/>
        </w:rPr>
        <w:t>Заместителям руководителя</w:t>
      </w:r>
      <w:r w:rsidR="00076A20">
        <w:rPr>
          <w:rFonts w:ascii="Times New Roman" w:hAnsi="Times New Roman" w:cs="Times New Roman"/>
          <w:sz w:val="24"/>
          <w:szCs w:val="24"/>
        </w:rPr>
        <w:t xml:space="preserve">,  главному бухгалтеру </w:t>
      </w:r>
      <w:r w:rsidRPr="0043654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A37A50" w:rsidRPr="00436544">
        <w:rPr>
          <w:rFonts w:ascii="Times New Roman" w:hAnsi="Times New Roman" w:cs="Times New Roman"/>
          <w:sz w:val="24"/>
          <w:szCs w:val="24"/>
        </w:rPr>
        <w:t>ы</w:t>
      </w:r>
      <w:r w:rsidRPr="00436544">
        <w:rPr>
          <w:rFonts w:ascii="Times New Roman" w:hAnsi="Times New Roman" w:cs="Times New Roman"/>
          <w:sz w:val="24"/>
          <w:szCs w:val="24"/>
        </w:rPr>
        <w:t xml:space="preserve"> стимулирующих выплат устанавливаются приказом руководителя соответствующе</w:t>
      </w:r>
      <w:r w:rsidR="00076A20">
        <w:rPr>
          <w:rFonts w:ascii="Times New Roman" w:hAnsi="Times New Roman" w:cs="Times New Roman"/>
          <w:sz w:val="24"/>
          <w:szCs w:val="24"/>
        </w:rPr>
        <w:t>го</w:t>
      </w:r>
      <w:r w:rsidRPr="00436544">
        <w:rPr>
          <w:rFonts w:ascii="Times New Roman" w:hAnsi="Times New Roman" w:cs="Times New Roman"/>
          <w:sz w:val="24"/>
          <w:szCs w:val="24"/>
        </w:rPr>
        <w:t xml:space="preserve"> </w:t>
      </w:r>
      <w:r w:rsidR="00076A20">
        <w:rPr>
          <w:rFonts w:ascii="Times New Roman" w:hAnsi="Times New Roman" w:cs="Times New Roman"/>
          <w:sz w:val="24"/>
          <w:szCs w:val="24"/>
        </w:rPr>
        <w:t>Учреждения</w:t>
      </w:r>
      <w:r w:rsidRPr="00436544">
        <w:rPr>
          <w:rFonts w:ascii="Times New Roman" w:hAnsi="Times New Roman" w:cs="Times New Roman"/>
          <w:sz w:val="24"/>
          <w:szCs w:val="24"/>
        </w:rPr>
        <w:t>.</w:t>
      </w:r>
    </w:p>
    <w:p w:rsidR="00436544" w:rsidRDefault="000154B7" w:rsidP="001D197C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44">
        <w:rPr>
          <w:rFonts w:ascii="Times New Roman" w:hAnsi="Times New Roman" w:cs="Times New Roman"/>
          <w:sz w:val="24"/>
          <w:szCs w:val="24"/>
        </w:rPr>
        <w:t xml:space="preserve">Часть средств, полученных от приносящей доход деятельности, направляется на выплаты стимулирующего характера руководителю </w:t>
      </w:r>
      <w:r w:rsidR="00436544" w:rsidRPr="00436544">
        <w:rPr>
          <w:rFonts w:ascii="Times New Roman" w:hAnsi="Times New Roman" w:cs="Times New Roman"/>
          <w:sz w:val="24"/>
          <w:szCs w:val="24"/>
        </w:rPr>
        <w:t>Учреждения</w:t>
      </w:r>
      <w:r w:rsidRPr="00436544">
        <w:rPr>
          <w:rFonts w:ascii="Times New Roman" w:hAnsi="Times New Roman" w:cs="Times New Roman"/>
          <w:sz w:val="24"/>
          <w:szCs w:val="24"/>
        </w:rPr>
        <w:t xml:space="preserve"> с учетом недопущения повышения предельного объема средств на выплаты стимулирующего характера, предусмотренного </w:t>
      </w:r>
      <w:r w:rsidR="00BE7C5B" w:rsidRPr="00436544">
        <w:rPr>
          <w:rFonts w:ascii="Times New Roman" w:hAnsi="Times New Roman" w:cs="Times New Roman"/>
          <w:sz w:val="24"/>
          <w:szCs w:val="24"/>
        </w:rPr>
        <w:t>п.</w:t>
      </w:r>
      <w:r w:rsidR="00A73C35" w:rsidRPr="00436544">
        <w:rPr>
          <w:rFonts w:ascii="Times New Roman" w:hAnsi="Times New Roman" w:cs="Times New Roman"/>
          <w:sz w:val="24"/>
          <w:szCs w:val="24"/>
        </w:rPr>
        <w:t>5.</w:t>
      </w:r>
      <w:r w:rsidR="00436544" w:rsidRPr="00436544">
        <w:rPr>
          <w:rFonts w:ascii="Times New Roman" w:hAnsi="Times New Roman" w:cs="Times New Roman"/>
          <w:sz w:val="24"/>
          <w:szCs w:val="24"/>
        </w:rPr>
        <w:t>5</w:t>
      </w:r>
      <w:r w:rsidR="007A6E4A" w:rsidRPr="00436544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</w:t>
      </w:r>
      <w:r w:rsidRPr="00436544">
        <w:rPr>
          <w:rFonts w:ascii="Times New Roman" w:hAnsi="Times New Roman" w:cs="Times New Roman"/>
          <w:sz w:val="24"/>
          <w:szCs w:val="24"/>
        </w:rPr>
        <w:t>.</w:t>
      </w:r>
    </w:p>
    <w:p w:rsidR="00436544" w:rsidRDefault="000154B7" w:rsidP="00076A20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44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руководителям </w:t>
      </w:r>
      <w:r w:rsidR="00436544" w:rsidRPr="00436544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927D32" w:rsidRPr="00436544">
        <w:rPr>
          <w:rFonts w:ascii="Times New Roman" w:hAnsi="Times New Roman" w:cs="Times New Roman"/>
          <w:sz w:val="24"/>
          <w:szCs w:val="24"/>
        </w:rPr>
        <w:t xml:space="preserve"> </w:t>
      </w:r>
      <w:r w:rsidRPr="00436544">
        <w:rPr>
          <w:rFonts w:ascii="Times New Roman" w:hAnsi="Times New Roman" w:cs="Times New Roman"/>
          <w:sz w:val="24"/>
          <w:szCs w:val="24"/>
        </w:rPr>
        <w:t xml:space="preserve">за счет средств, полученных от приносящей доход деятельности, предназначены для усиления </w:t>
      </w:r>
      <w:r w:rsidRPr="00436544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 руководителя </w:t>
      </w:r>
      <w:r w:rsidR="009742DC">
        <w:rPr>
          <w:rFonts w:ascii="Times New Roman" w:hAnsi="Times New Roman" w:cs="Times New Roman"/>
          <w:sz w:val="24"/>
          <w:szCs w:val="24"/>
        </w:rPr>
        <w:t>Учреждения</w:t>
      </w:r>
      <w:r w:rsidRPr="00436544">
        <w:rPr>
          <w:rFonts w:ascii="Times New Roman" w:hAnsi="Times New Roman" w:cs="Times New Roman"/>
          <w:sz w:val="24"/>
          <w:szCs w:val="24"/>
        </w:rPr>
        <w:t xml:space="preserve"> в повышении результативности профессиональной деятельности, своевременном исполнении должностных обязанностей.</w:t>
      </w:r>
    </w:p>
    <w:p w:rsidR="00573558" w:rsidRPr="001255C1" w:rsidRDefault="000154B7" w:rsidP="00452AEA">
      <w:pPr>
        <w:pStyle w:val="a4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44">
        <w:rPr>
          <w:rFonts w:ascii="Times New Roman" w:hAnsi="Times New Roman" w:cs="Times New Roman"/>
          <w:sz w:val="24"/>
          <w:szCs w:val="24"/>
        </w:rPr>
        <w:t xml:space="preserve">Предельный размер выплат стимулирующего характера за интенсивность и высокие результаты работы руководителям </w:t>
      </w:r>
      <w:r w:rsidR="00927D32" w:rsidRPr="00436544">
        <w:rPr>
          <w:rFonts w:ascii="Times New Roman" w:hAnsi="Times New Roman" w:cs="Times New Roman"/>
          <w:sz w:val="24"/>
          <w:szCs w:val="24"/>
        </w:rPr>
        <w:t>организаций</w:t>
      </w:r>
      <w:r w:rsidRPr="00436544">
        <w:rPr>
          <w:rFonts w:ascii="Times New Roman" w:hAnsi="Times New Roman" w:cs="Times New Roman"/>
          <w:sz w:val="24"/>
          <w:szCs w:val="24"/>
        </w:rPr>
        <w:t xml:space="preserve"> за счет средств, полученных от приносящей доход деятельности, устанавливается </w:t>
      </w:r>
      <w:r w:rsidR="00BE7C5B" w:rsidRPr="00436544">
        <w:rPr>
          <w:rFonts w:ascii="Times New Roman" w:hAnsi="Times New Roman" w:cs="Times New Roman"/>
          <w:sz w:val="24"/>
          <w:szCs w:val="24"/>
        </w:rPr>
        <w:t xml:space="preserve">и выплачивается </w:t>
      </w:r>
      <w:r w:rsidR="00E23F33" w:rsidRPr="00436544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436544">
        <w:rPr>
          <w:rFonts w:ascii="Times New Roman" w:hAnsi="Times New Roman" w:cs="Times New Roman"/>
          <w:sz w:val="24"/>
          <w:szCs w:val="24"/>
        </w:rPr>
        <w:t xml:space="preserve">в процентах от размера доходов, полученных </w:t>
      </w:r>
      <w:r w:rsidR="00927D32" w:rsidRPr="00436544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436544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деятельности, в отчетном квартале, с учетом следующих критериев оценки результативности и качества труда руководителей </w:t>
      </w:r>
      <w:r w:rsidR="00927D32" w:rsidRPr="00436544">
        <w:rPr>
          <w:rFonts w:ascii="Times New Roman" w:hAnsi="Times New Roman" w:cs="Times New Roman"/>
          <w:sz w:val="24"/>
          <w:szCs w:val="24"/>
        </w:rPr>
        <w:t>организаций</w:t>
      </w:r>
      <w:r w:rsidRPr="00436544">
        <w:rPr>
          <w:rFonts w:ascii="Times New Roman" w:hAnsi="Times New Roman" w:cs="Times New Roman"/>
          <w:sz w:val="24"/>
          <w:szCs w:val="24"/>
        </w:rPr>
        <w:t>:</w:t>
      </w:r>
    </w:p>
    <w:p w:rsidR="000154B7" w:rsidRPr="00304BFB" w:rsidRDefault="00F61471" w:rsidP="00304BFB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4BFB" w:rsidRPr="00304BFB">
        <w:rPr>
          <w:rFonts w:ascii="Times New Roman" w:hAnsi="Times New Roman" w:cs="Times New Roman"/>
          <w:sz w:val="24"/>
          <w:szCs w:val="24"/>
          <w:vertAlign w:val="superscript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731"/>
        <w:gridCol w:w="1644"/>
        <w:gridCol w:w="2662"/>
      </w:tblGrid>
      <w:tr w:rsidR="000154B7" w:rsidRPr="008F3937" w:rsidTr="00927D32">
        <w:tc>
          <w:tcPr>
            <w:tcW w:w="2381" w:type="dxa"/>
            <w:vMerge w:val="restart"/>
          </w:tcPr>
          <w:p w:rsidR="000154B7" w:rsidRPr="008F3937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</w:t>
            </w:r>
          </w:p>
        </w:tc>
        <w:tc>
          <w:tcPr>
            <w:tcW w:w="4375" w:type="dxa"/>
            <w:gridSpan w:val="2"/>
          </w:tcPr>
          <w:p w:rsidR="000154B7" w:rsidRPr="008F3937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2662" w:type="dxa"/>
            <w:vMerge w:val="restart"/>
          </w:tcPr>
          <w:p w:rsidR="000154B7" w:rsidRPr="008F3937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Предельный размер</w:t>
            </w:r>
            <w:proofErr w:type="gramStart"/>
            <w:r w:rsidRPr="008F3937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от доходов, полученных учреждением от приносящей доход деятельности</w:t>
            </w:r>
          </w:p>
        </w:tc>
      </w:tr>
      <w:tr w:rsidR="000154B7" w:rsidRPr="008F3937" w:rsidTr="00927D32">
        <w:tc>
          <w:tcPr>
            <w:tcW w:w="2381" w:type="dxa"/>
            <w:vMerge/>
          </w:tcPr>
          <w:p w:rsidR="000154B7" w:rsidRPr="008F3937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0154B7" w:rsidRPr="008F3937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</w:tcPr>
          <w:p w:rsidR="000154B7" w:rsidRPr="008F3937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2662" w:type="dxa"/>
            <w:vMerge/>
          </w:tcPr>
          <w:p w:rsidR="000154B7" w:rsidRPr="008F3937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4B7" w:rsidRPr="008F3937" w:rsidTr="00927D32">
        <w:tc>
          <w:tcPr>
            <w:tcW w:w="9418" w:type="dxa"/>
            <w:gridSpan w:val="4"/>
          </w:tcPr>
          <w:p w:rsidR="000154B7" w:rsidRPr="008F3937" w:rsidRDefault="000154B7" w:rsidP="00927D32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0154B7" w:rsidRPr="008F3937" w:rsidTr="00927D32">
        <w:tc>
          <w:tcPr>
            <w:tcW w:w="2381" w:type="dxa"/>
            <w:vMerge w:val="restart"/>
          </w:tcPr>
          <w:p w:rsidR="000154B7" w:rsidRPr="008F3937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доход, полученный учреждением от приносящей доход деятельности</w:t>
            </w:r>
          </w:p>
        </w:tc>
        <w:tc>
          <w:tcPr>
            <w:tcW w:w="2731" w:type="dxa"/>
            <w:vMerge w:val="restart"/>
          </w:tcPr>
          <w:p w:rsidR="000154B7" w:rsidRPr="008F3937" w:rsidRDefault="000154B7" w:rsidP="00927D32">
            <w:pPr>
              <w:pStyle w:val="a4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доля доходов учреждения от приносящей доход деятельности в отчетном квартале к объему средств, предусмотренному на выполнение государственного задания</w:t>
            </w:r>
          </w:p>
        </w:tc>
        <w:tc>
          <w:tcPr>
            <w:tcW w:w="1644" w:type="dxa"/>
          </w:tcPr>
          <w:p w:rsidR="000154B7" w:rsidRPr="008F3937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от 1% до 15,9%</w:t>
            </w:r>
          </w:p>
        </w:tc>
        <w:tc>
          <w:tcPr>
            <w:tcW w:w="2662" w:type="dxa"/>
          </w:tcPr>
          <w:p w:rsidR="000154B7" w:rsidRPr="008F3937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154B7" w:rsidRPr="008F3937" w:rsidTr="00927D32">
        <w:tc>
          <w:tcPr>
            <w:tcW w:w="2381" w:type="dxa"/>
            <w:vMerge/>
          </w:tcPr>
          <w:p w:rsidR="000154B7" w:rsidRPr="008F3937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154B7" w:rsidRPr="008F3937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54B7" w:rsidRPr="008F3937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от 16% до 25,9%</w:t>
            </w:r>
          </w:p>
        </w:tc>
        <w:tc>
          <w:tcPr>
            <w:tcW w:w="2662" w:type="dxa"/>
          </w:tcPr>
          <w:p w:rsidR="000154B7" w:rsidRPr="008F3937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154B7" w:rsidRPr="008F3937" w:rsidTr="00927D32">
        <w:tc>
          <w:tcPr>
            <w:tcW w:w="2381" w:type="dxa"/>
            <w:vMerge/>
          </w:tcPr>
          <w:p w:rsidR="000154B7" w:rsidRPr="008F3937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154B7" w:rsidRPr="008F3937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54B7" w:rsidRPr="008F3937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от 26% до 30,9%</w:t>
            </w:r>
          </w:p>
        </w:tc>
        <w:tc>
          <w:tcPr>
            <w:tcW w:w="2662" w:type="dxa"/>
          </w:tcPr>
          <w:p w:rsidR="000154B7" w:rsidRPr="008F3937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154B7" w:rsidRPr="008F3937" w:rsidTr="00927D32">
        <w:tc>
          <w:tcPr>
            <w:tcW w:w="2381" w:type="dxa"/>
            <w:vMerge/>
          </w:tcPr>
          <w:p w:rsidR="000154B7" w:rsidRPr="008F3937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154B7" w:rsidRPr="008F3937" w:rsidRDefault="000154B7" w:rsidP="00BF4CAE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0154B7" w:rsidRPr="008F3937" w:rsidRDefault="000154B7" w:rsidP="00927D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от 31% и выше</w:t>
            </w:r>
          </w:p>
        </w:tc>
        <w:tc>
          <w:tcPr>
            <w:tcW w:w="2662" w:type="dxa"/>
          </w:tcPr>
          <w:p w:rsidR="000154B7" w:rsidRPr="008F3937" w:rsidRDefault="000154B7" w:rsidP="00927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93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2D4B3E" w:rsidRPr="00B31AF6" w:rsidRDefault="002D4B3E" w:rsidP="001D197C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1AF6">
        <w:t>Информация о рассчитываемой за календарный год среднемесячной заработной плате руководителей</w:t>
      </w:r>
      <w:r w:rsidR="008F5C94" w:rsidRPr="00B31AF6">
        <w:t xml:space="preserve"> </w:t>
      </w:r>
      <w:r w:rsidR="0041564E">
        <w:t xml:space="preserve">Учреждения </w:t>
      </w:r>
      <w:r w:rsidRPr="00B31AF6">
        <w:t xml:space="preserve">их заместителей </w:t>
      </w:r>
      <w:r w:rsidR="0041564E" w:rsidRPr="00B31AF6">
        <w:t xml:space="preserve">и </w:t>
      </w:r>
      <w:r w:rsidR="0041564E">
        <w:t xml:space="preserve">главных бухгалтеров </w:t>
      </w:r>
      <w:r w:rsidRPr="00B31AF6">
        <w:t xml:space="preserve">размещается в </w:t>
      </w:r>
      <w:r w:rsidR="00446545" w:rsidRPr="00B31AF6">
        <w:t xml:space="preserve">информационно-телекоммуникационной </w:t>
      </w:r>
      <w:r w:rsidRPr="00B31AF6">
        <w:t xml:space="preserve">сети Интернет на официальном сайте органа, осуществляющего функции и полномочия учредителя </w:t>
      </w:r>
      <w:r w:rsidR="00446545" w:rsidRPr="00B31AF6">
        <w:t>организаций</w:t>
      </w:r>
      <w:r w:rsidRPr="00B31AF6">
        <w:t>.</w:t>
      </w:r>
    </w:p>
    <w:p w:rsidR="000154B7" w:rsidRPr="00B31AF6" w:rsidRDefault="002D4B3E" w:rsidP="005D0CA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 w:rsidRPr="00B31AF6">
        <w:t>Порядок размещения информации о рассчитываемой за календарный год среднемесячной заработной плате руководителей</w:t>
      </w:r>
      <w:r w:rsidR="00E23F33" w:rsidRPr="00B31AF6">
        <w:t xml:space="preserve"> организаций и</w:t>
      </w:r>
      <w:r w:rsidR="00446545" w:rsidRPr="00B31AF6">
        <w:t xml:space="preserve"> их</w:t>
      </w:r>
      <w:r w:rsidRPr="00B31AF6">
        <w:t xml:space="preserve"> заместителей </w:t>
      </w:r>
      <w:r w:rsidR="00446545" w:rsidRPr="00B31AF6">
        <w:t xml:space="preserve">и </w:t>
      </w:r>
      <w:r w:rsidRPr="00B31AF6">
        <w:t xml:space="preserve">представления указанными лицами данной информации устанавливается администрацией </w:t>
      </w:r>
      <w:r w:rsidR="00446545" w:rsidRPr="00B31AF6">
        <w:t>Богучанского района.</w:t>
      </w:r>
    </w:p>
    <w:p w:rsidR="001B7B3B" w:rsidRPr="00B3071F" w:rsidRDefault="00F80666" w:rsidP="00B3071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3071F">
        <w:rPr>
          <w:rFonts w:ascii="Times New Roman" w:hAnsi="Times New Roman" w:cs="Times New Roman"/>
          <w:b/>
        </w:rPr>
        <w:t>ДРУГИЕ ВОПРОСЫ ОПЛАТЫ ТРУДА</w:t>
      </w:r>
    </w:p>
    <w:p w:rsidR="002A7330" w:rsidRDefault="000154B7" w:rsidP="001D197C">
      <w:pPr>
        <w:pStyle w:val="a4"/>
        <w:numPr>
          <w:ilvl w:val="1"/>
          <w:numId w:val="3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Размер средств, полученных от приносящей доход деятельности, направляемых на оплату труда работников </w:t>
      </w:r>
      <w:r w:rsidR="00927D32" w:rsidRPr="00B31AF6">
        <w:rPr>
          <w:rFonts w:ascii="Times New Roman" w:hAnsi="Times New Roman" w:cs="Times New Roman"/>
          <w:sz w:val="24"/>
          <w:szCs w:val="24"/>
        </w:rPr>
        <w:t>организаций</w:t>
      </w:r>
      <w:r w:rsidRPr="00B31AF6">
        <w:rPr>
          <w:rFonts w:ascii="Times New Roman" w:hAnsi="Times New Roman" w:cs="Times New Roman"/>
          <w:sz w:val="24"/>
          <w:szCs w:val="24"/>
        </w:rPr>
        <w:t>, составляет не более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094E5C" w:rsidRPr="002A7330" w:rsidRDefault="00164483" w:rsidP="001D197C">
      <w:pPr>
        <w:pStyle w:val="a4"/>
        <w:numPr>
          <w:ilvl w:val="1"/>
          <w:numId w:val="3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</w:t>
      </w:r>
      <w:r w:rsidR="000D1A91" w:rsidRPr="002A7330">
        <w:rPr>
          <w:rFonts w:ascii="Times New Roman" w:hAnsi="Times New Roman" w:cs="Times New Roman"/>
          <w:sz w:val="24"/>
          <w:szCs w:val="24"/>
        </w:rPr>
        <w:t>чреждений, их заместителям,</w:t>
      </w:r>
      <w:r w:rsidR="002A7330">
        <w:rPr>
          <w:rFonts w:ascii="Times New Roman" w:hAnsi="Times New Roman" w:cs="Times New Roman"/>
          <w:sz w:val="24"/>
          <w:szCs w:val="24"/>
        </w:rPr>
        <w:t xml:space="preserve"> главным бухгалтерам,</w:t>
      </w:r>
      <w:r w:rsidR="000D1A91" w:rsidRPr="002A7330">
        <w:rPr>
          <w:rFonts w:ascii="Times New Roman" w:hAnsi="Times New Roman" w:cs="Times New Roman"/>
          <w:sz w:val="24"/>
          <w:szCs w:val="24"/>
        </w:rPr>
        <w:t xml:space="preserve"> р</w:t>
      </w:r>
      <w:r w:rsidR="00094E5C" w:rsidRPr="002A7330">
        <w:rPr>
          <w:rFonts w:ascii="Times New Roman" w:hAnsi="Times New Roman" w:cs="Times New Roman"/>
          <w:sz w:val="24"/>
          <w:szCs w:val="24"/>
        </w:rPr>
        <w:t xml:space="preserve">аботникам организаций в пределах утвержденного фонда оплаты труда осуществляется выплата единовременной материальной помощи. </w:t>
      </w:r>
    </w:p>
    <w:p w:rsidR="00094E5C" w:rsidRPr="00B31AF6" w:rsidRDefault="00094E5C" w:rsidP="00094E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Единовременная материальная помощь работникам </w:t>
      </w:r>
      <w:r w:rsidR="0016448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B31AF6">
        <w:rPr>
          <w:rFonts w:ascii="Times New Roman" w:hAnsi="Times New Roman" w:cs="Times New Roman"/>
          <w:sz w:val="24"/>
          <w:szCs w:val="24"/>
        </w:rPr>
        <w:t xml:space="preserve">оказывается на основании приказа руководителя </w:t>
      </w:r>
      <w:r w:rsidR="002A7330">
        <w:rPr>
          <w:rFonts w:ascii="Times New Roman" w:hAnsi="Times New Roman" w:cs="Times New Roman"/>
          <w:sz w:val="24"/>
          <w:szCs w:val="24"/>
        </w:rPr>
        <w:t>Учреждения</w:t>
      </w:r>
      <w:r w:rsidRPr="00B31AF6">
        <w:rPr>
          <w:rFonts w:ascii="Times New Roman" w:hAnsi="Times New Roman" w:cs="Times New Roman"/>
          <w:sz w:val="24"/>
          <w:szCs w:val="24"/>
        </w:rPr>
        <w:t xml:space="preserve"> в связи с бракосочетанием, с рождением ребенка, в связи со смертью супруга (супруги) или близких родственников (детей, родителей).</w:t>
      </w:r>
    </w:p>
    <w:p w:rsidR="000D1A91" w:rsidRPr="00B31AF6" w:rsidRDefault="001B7B3B" w:rsidP="00094E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Е</w:t>
      </w:r>
      <w:r w:rsidR="000D1A91" w:rsidRPr="00B31AF6">
        <w:rPr>
          <w:rFonts w:ascii="Times New Roman" w:hAnsi="Times New Roman" w:cs="Times New Roman"/>
          <w:sz w:val="24"/>
          <w:szCs w:val="24"/>
        </w:rPr>
        <w:t xml:space="preserve">диновременная материальная помощь </w:t>
      </w:r>
      <w:r w:rsidRPr="00B31AF6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учреждений </w:t>
      </w:r>
      <w:r w:rsidR="000D1A91" w:rsidRPr="00B31AF6">
        <w:rPr>
          <w:rFonts w:ascii="Times New Roman" w:hAnsi="Times New Roman" w:cs="Times New Roman"/>
          <w:sz w:val="24"/>
          <w:szCs w:val="24"/>
        </w:rPr>
        <w:t>оказывается на основании приказа начальника  управления  образования  администрации Богучанского района.</w:t>
      </w:r>
    </w:p>
    <w:p w:rsidR="00094E5C" w:rsidRDefault="00094E5C" w:rsidP="00094E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Размер единовременной материальной помощи не может превышать трех тысяч рублей по каждому основанию, предусмотренному абзацем 2 пункта </w:t>
      </w:r>
      <w:r w:rsidR="002A7330">
        <w:rPr>
          <w:rFonts w:ascii="Times New Roman" w:hAnsi="Times New Roman" w:cs="Times New Roman"/>
          <w:sz w:val="24"/>
          <w:szCs w:val="24"/>
        </w:rPr>
        <w:t>6</w:t>
      </w:r>
      <w:r w:rsidR="00204BB6" w:rsidRPr="00B31AF6">
        <w:rPr>
          <w:rFonts w:ascii="Times New Roman" w:hAnsi="Times New Roman" w:cs="Times New Roman"/>
          <w:sz w:val="24"/>
          <w:szCs w:val="24"/>
        </w:rPr>
        <w:t>.2</w:t>
      </w:r>
      <w:r w:rsidRPr="00B31AF6">
        <w:rPr>
          <w:rFonts w:ascii="Times New Roman" w:hAnsi="Times New Roman" w:cs="Times New Roman"/>
          <w:sz w:val="24"/>
          <w:szCs w:val="24"/>
        </w:rPr>
        <w:t>.</w:t>
      </w:r>
    </w:p>
    <w:p w:rsidR="00164483" w:rsidRPr="00B31AF6" w:rsidRDefault="00164483" w:rsidP="0016448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 xml:space="preserve">Размер единовременной материальной помощи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Учреждений </w:t>
      </w:r>
      <w:r w:rsidRPr="00B31AF6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B31AF6">
        <w:rPr>
          <w:rFonts w:ascii="Times New Roman" w:hAnsi="Times New Roman" w:cs="Times New Roman"/>
          <w:sz w:val="24"/>
          <w:szCs w:val="24"/>
        </w:rPr>
        <w:t xml:space="preserve"> тысяч рублей по каждому основанию, предусмотренному абзацем 2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1AF6">
        <w:rPr>
          <w:rFonts w:ascii="Times New Roman" w:hAnsi="Times New Roman" w:cs="Times New Roman"/>
          <w:sz w:val="24"/>
          <w:szCs w:val="24"/>
        </w:rPr>
        <w:t>.2.</w:t>
      </w:r>
    </w:p>
    <w:p w:rsidR="00094E5C" w:rsidRPr="00B31AF6" w:rsidRDefault="00094E5C" w:rsidP="001255C1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lastRenderedPageBreak/>
        <w:t>Выплата единовременной материальной помощи производится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991A38" w:rsidRPr="00B31AF6" w:rsidRDefault="00991A38" w:rsidP="00EF52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4561" w:rsidRPr="00B31AF6" w:rsidRDefault="00D645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64561" w:rsidRPr="00B31AF6" w:rsidSect="000154B7">
          <w:headerReference w:type="default" r:id="rId20"/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02A2" w:rsidRPr="000151B4" w:rsidTr="00073C8D">
        <w:tc>
          <w:tcPr>
            <w:tcW w:w="4785" w:type="dxa"/>
          </w:tcPr>
          <w:p w:rsidR="008A02A2" w:rsidRPr="000151B4" w:rsidRDefault="008A02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</w:tcPr>
          <w:p w:rsidR="008A02A2" w:rsidRPr="000151B4" w:rsidRDefault="008A02A2" w:rsidP="00B3071F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0151B4">
              <w:rPr>
                <w:rFonts w:ascii="Times New Roman" w:hAnsi="Times New Roman" w:cs="Times New Roman"/>
                <w:sz w:val="20"/>
              </w:rPr>
              <w:t>Приложение 1 к Примерному положению</w:t>
            </w:r>
          </w:p>
          <w:p w:rsidR="00E05551" w:rsidRPr="000151B4" w:rsidRDefault="008A02A2" w:rsidP="00E05551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1B4">
              <w:rPr>
                <w:rFonts w:ascii="Times New Roman" w:hAnsi="Times New Roman" w:cs="Times New Roman"/>
                <w:sz w:val="20"/>
                <w:szCs w:val="20"/>
              </w:rPr>
              <w:t xml:space="preserve">об оплате труда работников муниципальных </w:t>
            </w:r>
            <w:r w:rsidR="00E05551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Pr="000151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5551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управлению образования администрации Богучанского района</w:t>
            </w:r>
            <w:r w:rsidRPr="00015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3A71" w:rsidRDefault="00683A71" w:rsidP="00683A71">
      <w:pPr>
        <w:suppressAutoHyphens/>
        <w:jc w:val="center"/>
        <w:rPr>
          <w:b/>
          <w:sz w:val="22"/>
          <w:szCs w:val="22"/>
        </w:rPr>
      </w:pPr>
      <w:r w:rsidRPr="00B3071F">
        <w:rPr>
          <w:b/>
          <w:sz w:val="22"/>
          <w:szCs w:val="22"/>
        </w:rPr>
        <w:tab/>
      </w:r>
    </w:p>
    <w:p w:rsidR="00683A71" w:rsidRPr="00B3071F" w:rsidRDefault="00683A71" w:rsidP="00683A71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B3071F">
        <w:rPr>
          <w:b/>
          <w:sz w:val="22"/>
          <w:szCs w:val="22"/>
        </w:rPr>
        <w:t>МИНИМАЛЬНЫЕ РАЗМЕРЫ ОКЛАДОВ (ДОЛЖНОСТНЫХ ОКЛАДОВ),</w:t>
      </w:r>
    </w:p>
    <w:p w:rsidR="00683A71" w:rsidRDefault="00683A71" w:rsidP="00683A71">
      <w:pPr>
        <w:suppressAutoHyphens/>
        <w:jc w:val="center"/>
        <w:rPr>
          <w:b/>
          <w:sz w:val="22"/>
          <w:szCs w:val="22"/>
        </w:rPr>
      </w:pPr>
      <w:r w:rsidRPr="00B3071F">
        <w:rPr>
          <w:b/>
          <w:sz w:val="22"/>
          <w:szCs w:val="22"/>
        </w:rPr>
        <w:t xml:space="preserve">СТАВОК ЗАРАБОТНОЙ ПЛАТЫ РАБОТНИКОВ </w:t>
      </w:r>
      <w:r>
        <w:rPr>
          <w:b/>
          <w:sz w:val="22"/>
          <w:szCs w:val="22"/>
        </w:rPr>
        <w:t>МУНИЦИПАЛЬНЫХ УЧРЕЖДЕНИЙ</w:t>
      </w:r>
    </w:p>
    <w:p w:rsidR="00683A71" w:rsidRPr="0041163A" w:rsidRDefault="00683A71" w:rsidP="00683A71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(измен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</w:t>
      </w:r>
      <w:proofErr w:type="gramEnd"/>
      <w:r>
        <w:rPr>
          <w:b/>
          <w:sz w:val="22"/>
          <w:szCs w:val="22"/>
        </w:rPr>
        <w:t>т 25.04.2022 №330-п)</w:t>
      </w:r>
    </w:p>
    <w:p w:rsidR="00683A71" w:rsidRPr="000151B4" w:rsidRDefault="00683A71" w:rsidP="00683A71">
      <w:pPr>
        <w:suppressAutoHyphens/>
        <w:jc w:val="center"/>
        <w:rPr>
          <w:b/>
          <w:i/>
        </w:rPr>
      </w:pPr>
      <w:r w:rsidRPr="000151B4">
        <w:rPr>
          <w:b/>
          <w:i/>
        </w:rPr>
        <w:t>1. Профессиональная квалификационная группа должностей</w:t>
      </w:r>
    </w:p>
    <w:p w:rsidR="00683A71" w:rsidRPr="000151B4" w:rsidRDefault="00683A71" w:rsidP="00683A71">
      <w:pPr>
        <w:suppressAutoHyphens/>
        <w:jc w:val="center"/>
        <w:rPr>
          <w:b/>
          <w:i/>
        </w:rPr>
      </w:pPr>
      <w:r w:rsidRPr="000151B4">
        <w:rPr>
          <w:b/>
          <w:i/>
        </w:rPr>
        <w:t>работников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3863"/>
        <w:gridCol w:w="2551"/>
      </w:tblGrid>
      <w:tr w:rsidR="00683A71" w:rsidRPr="00683A71" w:rsidTr="00233A4B">
        <w:trPr>
          <w:tblHeader/>
        </w:trPr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83A71" w:rsidRPr="00683A71" w:rsidTr="00233A4B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83A71" w:rsidRPr="00683A71" w:rsidTr="00233A4B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83A71">
              <w:rPr>
                <w:rFonts w:eastAsiaTheme="minorHAnsi"/>
                <w:sz w:val="20"/>
                <w:szCs w:val="20"/>
                <w:lang w:eastAsia="en-US"/>
              </w:rPr>
              <w:t>3621</w:t>
            </w:r>
          </w:p>
        </w:tc>
      </w:tr>
      <w:tr w:rsidR="00683A71" w:rsidRPr="00683A71" w:rsidTr="00233A4B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83A71" w:rsidRPr="00683A71" w:rsidTr="00233A4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 xml:space="preserve">      3813</w:t>
            </w:r>
            <w:hyperlink r:id="rId22" w:anchor="P91" w:history="1">
              <w:r w:rsidRPr="00683A71">
                <w:rPr>
                  <w:rStyle w:val="aa"/>
                  <w:sz w:val="20"/>
                  <w:szCs w:val="20"/>
                </w:rPr>
                <w:t>&lt;*&gt;</w:t>
              </w:r>
            </w:hyperlink>
          </w:p>
        </w:tc>
      </w:tr>
      <w:tr w:rsidR="00683A71" w:rsidRPr="00683A71" w:rsidTr="00233A4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4231</w:t>
            </w:r>
          </w:p>
        </w:tc>
      </w:tr>
      <w:tr w:rsidR="00683A71" w:rsidRPr="00683A71" w:rsidTr="00233A4B">
        <w:tc>
          <w:tcPr>
            <w:tcW w:w="9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83A71" w:rsidRPr="00683A71" w:rsidTr="00233A4B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83A71">
              <w:rPr>
                <w:b/>
                <w:sz w:val="20"/>
                <w:szCs w:val="20"/>
              </w:rPr>
              <w:t>6255</w:t>
            </w:r>
          </w:p>
        </w:tc>
      </w:tr>
      <w:tr w:rsidR="00683A71" w:rsidRPr="00683A71" w:rsidTr="00233A4B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71" w:rsidRPr="00683A71" w:rsidRDefault="00683A71" w:rsidP="00233A4B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7120</w:t>
            </w:r>
          </w:p>
        </w:tc>
      </w:tr>
      <w:tr w:rsidR="00683A71" w:rsidRPr="00683A71" w:rsidTr="00233A4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6548</w:t>
            </w:r>
          </w:p>
        </w:tc>
      </w:tr>
      <w:tr w:rsidR="00683A71" w:rsidRPr="00683A71" w:rsidTr="00233A4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Pr="00683A71" w:rsidRDefault="00683A71" w:rsidP="00233A4B">
            <w:pPr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7457</w:t>
            </w:r>
          </w:p>
        </w:tc>
      </w:tr>
      <w:tr w:rsidR="00683A71" w:rsidRPr="00683A71" w:rsidTr="00233A4B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83A71">
              <w:rPr>
                <w:b/>
                <w:sz w:val="20"/>
                <w:szCs w:val="20"/>
              </w:rPr>
              <w:t>7171</w:t>
            </w:r>
          </w:p>
        </w:tc>
      </w:tr>
      <w:tr w:rsidR="00683A71" w:rsidRPr="00683A71" w:rsidTr="00233A4B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71" w:rsidRPr="00683A71" w:rsidRDefault="00683A71" w:rsidP="00233A4B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83A71">
              <w:rPr>
                <w:b/>
                <w:sz w:val="20"/>
                <w:szCs w:val="20"/>
              </w:rPr>
              <w:t>8168</w:t>
            </w:r>
          </w:p>
        </w:tc>
      </w:tr>
      <w:tr w:rsidR="00683A71" w:rsidRPr="00683A71" w:rsidTr="00233A4B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7847</w:t>
            </w:r>
          </w:p>
        </w:tc>
      </w:tr>
      <w:tr w:rsidR="00683A71" w:rsidRPr="00683A71" w:rsidTr="00233A4B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71" w:rsidRPr="00683A71" w:rsidRDefault="00683A71" w:rsidP="00233A4B">
            <w:pPr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8942</w:t>
            </w:r>
          </w:p>
        </w:tc>
      </w:tr>
    </w:tbl>
    <w:p w:rsidR="00683A71" w:rsidRPr="00E05551" w:rsidRDefault="00683A71" w:rsidP="00683A7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05551">
        <w:rPr>
          <w:rFonts w:ascii="Times New Roman" w:hAnsi="Times New Roman" w:cs="Times New Roman"/>
          <w:sz w:val="20"/>
        </w:rPr>
        <w:t>--------------------------------</w:t>
      </w:r>
    </w:p>
    <w:p w:rsidR="00683A71" w:rsidRPr="00813301" w:rsidRDefault="00683A71" w:rsidP="00683A7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13301">
        <w:rPr>
          <w:rFonts w:ascii="Times New Roman" w:hAnsi="Times New Roman" w:cs="Times New Roman"/>
          <w:sz w:val="18"/>
          <w:szCs w:val="18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>
        <w:rPr>
          <w:rFonts w:ascii="Times New Roman" w:hAnsi="Times New Roman" w:cs="Times New Roman"/>
          <w:sz w:val="18"/>
          <w:szCs w:val="18"/>
        </w:rPr>
        <w:t>4305</w:t>
      </w:r>
      <w:r w:rsidRPr="00813301">
        <w:rPr>
          <w:rFonts w:ascii="Times New Roman" w:hAnsi="Times New Roman" w:cs="Times New Roman"/>
          <w:sz w:val="18"/>
          <w:szCs w:val="18"/>
        </w:rPr>
        <w:t xml:space="preserve"> руб., для должности «дежурный по режиму» минимальный размер оклада </w:t>
      </w:r>
      <w:r w:rsidRPr="00BC14FA">
        <w:rPr>
          <w:rFonts w:ascii="Times New Roman" w:hAnsi="Times New Roman" w:cs="Times New Roman"/>
          <w:sz w:val="18"/>
          <w:szCs w:val="18"/>
        </w:rPr>
        <w:t>(должностного оклада), ставки заработной платы устанавливается в размере 5844 руб.</w:t>
      </w:r>
    </w:p>
    <w:p w:rsidR="00683A71" w:rsidRPr="00B31AF6" w:rsidRDefault="00683A71" w:rsidP="00683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A71" w:rsidRPr="00A04437" w:rsidRDefault="00683A71" w:rsidP="00683A71">
      <w:pPr>
        <w:suppressAutoHyphens/>
        <w:jc w:val="center"/>
        <w:rPr>
          <w:b/>
          <w:i/>
        </w:rPr>
      </w:pPr>
      <w:r w:rsidRPr="00A04437">
        <w:rPr>
          <w:b/>
          <w:i/>
        </w:rPr>
        <w:lastRenderedPageBreak/>
        <w:t>2. Профессиональная квалификационная группа</w:t>
      </w:r>
    </w:p>
    <w:p w:rsidR="00683A71" w:rsidRPr="00A04437" w:rsidRDefault="00683A71" w:rsidP="00683A71">
      <w:pPr>
        <w:suppressAutoHyphens/>
        <w:jc w:val="center"/>
        <w:rPr>
          <w:b/>
          <w:i/>
        </w:rPr>
      </w:pPr>
      <w:r w:rsidRPr="00A04437">
        <w:rPr>
          <w:b/>
          <w:i/>
        </w:rPr>
        <w:t>«Общеотраслевые должности служащих»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50"/>
        <w:gridCol w:w="2695"/>
      </w:tblGrid>
      <w:tr w:rsidR="00683A71" w:rsidRPr="00683A71" w:rsidTr="00233A4B">
        <w:trPr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83A71" w:rsidRPr="00683A71" w:rsidTr="00233A4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83A71">
              <w:rPr>
                <w:b/>
                <w:sz w:val="20"/>
                <w:szCs w:val="20"/>
              </w:rPr>
              <w:t>3813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4023</w:t>
            </w:r>
          </w:p>
        </w:tc>
      </w:tr>
      <w:tr w:rsidR="00683A71" w:rsidRPr="00683A71" w:rsidTr="00233A4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4231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4650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5109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6448</w:t>
            </w:r>
          </w:p>
        </w:tc>
      </w:tr>
      <w:tr w:rsidR="00683A71" w:rsidRPr="00683A71" w:rsidTr="00233A4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83A71">
              <w:rPr>
                <w:b/>
                <w:sz w:val="20"/>
                <w:szCs w:val="20"/>
              </w:rPr>
              <w:t>4650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5109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5608</w:t>
            </w:r>
          </w:p>
        </w:tc>
      </w:tr>
      <w:tr w:rsidR="00683A71" w:rsidRPr="00683A71" w:rsidTr="00233A4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683A71">
              <w:rPr>
                <w:sz w:val="20"/>
                <w:szCs w:val="20"/>
              </w:rPr>
              <w:t>6742</w:t>
            </w:r>
          </w:p>
        </w:tc>
      </w:tr>
    </w:tbl>
    <w:p w:rsidR="00683A71" w:rsidRPr="00B31AF6" w:rsidRDefault="00683A71" w:rsidP="00683A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A71" w:rsidRPr="00A04437" w:rsidRDefault="00683A71" w:rsidP="00683A7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437">
        <w:rPr>
          <w:rFonts w:ascii="Times New Roman" w:hAnsi="Times New Roman" w:cs="Times New Roman"/>
          <w:b/>
          <w:i/>
          <w:sz w:val="24"/>
          <w:szCs w:val="24"/>
        </w:rPr>
        <w:t>3. Профессиональные квалификационные группы должностей</w:t>
      </w:r>
    </w:p>
    <w:p w:rsidR="00683A71" w:rsidRDefault="00683A71" w:rsidP="00683A7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437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proofErr w:type="gramStart"/>
      <w:r w:rsidRPr="00A04437">
        <w:rPr>
          <w:rFonts w:ascii="Times New Roman" w:hAnsi="Times New Roman" w:cs="Times New Roman"/>
          <w:b/>
          <w:i/>
          <w:sz w:val="24"/>
          <w:szCs w:val="24"/>
        </w:rPr>
        <w:t>физической</w:t>
      </w:r>
      <w:proofErr w:type="gramEnd"/>
      <w:r w:rsidRPr="00A04437">
        <w:rPr>
          <w:rFonts w:ascii="Times New Roman" w:hAnsi="Times New Roman" w:cs="Times New Roman"/>
          <w:b/>
          <w:i/>
          <w:sz w:val="24"/>
          <w:szCs w:val="24"/>
        </w:rPr>
        <w:t xml:space="preserve"> культуры и спорта</w:t>
      </w:r>
    </w:p>
    <w:p w:rsidR="00683A71" w:rsidRPr="00A04437" w:rsidRDefault="00683A71" w:rsidP="00683A7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  <w:gridCol w:w="3340"/>
      </w:tblGrid>
      <w:tr w:rsidR="00683A71" w:rsidRPr="00683A71" w:rsidTr="00233A4B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Квалификационные уровни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83A71" w:rsidRPr="00683A71" w:rsidTr="00233A4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 xml:space="preserve">Профессиональная квалификационная группа должностей работников </w:t>
            </w:r>
            <w:proofErr w:type="gramStart"/>
            <w:r w:rsidRPr="00683A71">
              <w:rPr>
                <w:rFonts w:ascii="Times New Roman" w:hAnsi="Times New Roman" w:cs="Times New Roman"/>
                <w:sz w:val="20"/>
              </w:rPr>
              <w:t>физической</w:t>
            </w:r>
            <w:proofErr w:type="gramEnd"/>
            <w:r w:rsidRPr="00683A71">
              <w:rPr>
                <w:rFonts w:ascii="Times New Roman" w:hAnsi="Times New Roman" w:cs="Times New Roman"/>
                <w:sz w:val="20"/>
              </w:rPr>
              <w:t xml:space="preserve"> культуры и спорта второго уровня</w:t>
            </w:r>
          </w:p>
        </w:tc>
      </w:tr>
      <w:tr w:rsidR="00683A71" w:rsidRPr="00683A71" w:rsidTr="00233A4B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4231</w:t>
            </w:r>
          </w:p>
        </w:tc>
      </w:tr>
    </w:tbl>
    <w:p w:rsidR="00683A71" w:rsidRDefault="00683A71" w:rsidP="00683A7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3A71" w:rsidRPr="00A04437" w:rsidRDefault="00683A71" w:rsidP="00683A7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437">
        <w:rPr>
          <w:rFonts w:ascii="Times New Roman" w:hAnsi="Times New Roman" w:cs="Times New Roman"/>
          <w:b/>
          <w:i/>
          <w:sz w:val="24"/>
          <w:szCs w:val="24"/>
        </w:rPr>
        <w:t>4. Профессиональные квалификационные группы должностей</w:t>
      </w:r>
    </w:p>
    <w:p w:rsidR="00683A71" w:rsidRPr="00A04437" w:rsidRDefault="00683A71" w:rsidP="00683A7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437">
        <w:rPr>
          <w:rFonts w:ascii="Times New Roman" w:hAnsi="Times New Roman" w:cs="Times New Roman"/>
          <w:b/>
          <w:i/>
          <w:sz w:val="24"/>
          <w:szCs w:val="24"/>
        </w:rPr>
        <w:t>работников культуры, искусства и кинематографии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3543"/>
        <w:gridCol w:w="3340"/>
      </w:tblGrid>
      <w:tr w:rsidR="00683A71" w:rsidRPr="00683A71" w:rsidTr="00233A4B">
        <w:trPr>
          <w:tblHeader/>
        </w:trPr>
        <w:tc>
          <w:tcPr>
            <w:tcW w:w="6299" w:type="dxa"/>
            <w:gridSpan w:val="2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Квалификационные уровни</w:t>
            </w:r>
          </w:p>
        </w:tc>
        <w:tc>
          <w:tcPr>
            <w:tcW w:w="3340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83A71" w:rsidRPr="00683A71" w:rsidTr="00233A4B">
        <w:tc>
          <w:tcPr>
            <w:tcW w:w="9639" w:type="dxa"/>
            <w:gridSpan w:val="3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683A71" w:rsidRPr="00683A71" w:rsidTr="00233A4B">
        <w:tc>
          <w:tcPr>
            <w:tcW w:w="6299" w:type="dxa"/>
            <w:gridSpan w:val="2"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0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4231</w:t>
            </w:r>
          </w:p>
        </w:tc>
      </w:tr>
      <w:tr w:rsidR="00683A71" w:rsidRPr="00683A71" w:rsidTr="00233A4B">
        <w:tc>
          <w:tcPr>
            <w:tcW w:w="9639" w:type="dxa"/>
            <w:gridSpan w:val="3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683A71" w:rsidRPr="00683A71" w:rsidTr="00233A4B">
        <w:tc>
          <w:tcPr>
            <w:tcW w:w="2756" w:type="dxa"/>
            <w:vMerge w:val="restart"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3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при наличии среднего профессионального образования</w:t>
            </w:r>
          </w:p>
        </w:tc>
        <w:tc>
          <w:tcPr>
            <w:tcW w:w="3340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5109</w:t>
            </w:r>
          </w:p>
        </w:tc>
      </w:tr>
      <w:tr w:rsidR="00683A71" w:rsidRPr="00683A71" w:rsidTr="00233A4B">
        <w:tc>
          <w:tcPr>
            <w:tcW w:w="2756" w:type="dxa"/>
            <w:vMerge/>
            <w:vAlign w:val="center"/>
            <w:hideMark/>
          </w:tcPr>
          <w:p w:rsidR="00683A71" w:rsidRPr="00683A71" w:rsidRDefault="00683A71" w:rsidP="00233A4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при наличии высшего профессионального образования</w:t>
            </w:r>
          </w:p>
        </w:tc>
        <w:tc>
          <w:tcPr>
            <w:tcW w:w="3340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6448</w:t>
            </w:r>
          </w:p>
        </w:tc>
      </w:tr>
      <w:tr w:rsidR="00683A71" w:rsidRPr="00683A71" w:rsidTr="00233A4B">
        <w:tc>
          <w:tcPr>
            <w:tcW w:w="9639" w:type="dxa"/>
            <w:gridSpan w:val="3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683A71" w:rsidRPr="00683A71" w:rsidTr="00233A4B">
        <w:tc>
          <w:tcPr>
            <w:tcW w:w="6299" w:type="dxa"/>
            <w:gridSpan w:val="2"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0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8057</w:t>
            </w:r>
          </w:p>
        </w:tc>
      </w:tr>
      <w:tr w:rsidR="00683A71" w:rsidRPr="00683A71" w:rsidTr="00233A4B">
        <w:tc>
          <w:tcPr>
            <w:tcW w:w="9639" w:type="dxa"/>
            <w:gridSpan w:val="3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683A71" w:rsidRPr="00683A71" w:rsidTr="00233A4B">
        <w:tc>
          <w:tcPr>
            <w:tcW w:w="6299" w:type="dxa"/>
            <w:gridSpan w:val="2"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0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3621</w:t>
            </w:r>
          </w:p>
        </w:tc>
      </w:tr>
      <w:tr w:rsidR="00683A71" w:rsidRPr="00683A71" w:rsidTr="00233A4B">
        <w:tc>
          <w:tcPr>
            <w:tcW w:w="9639" w:type="dxa"/>
            <w:gridSpan w:val="3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683A71" w:rsidRPr="00683A71" w:rsidTr="00233A4B">
        <w:tc>
          <w:tcPr>
            <w:tcW w:w="6299" w:type="dxa"/>
            <w:gridSpan w:val="2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3340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3813</w:t>
            </w:r>
          </w:p>
        </w:tc>
      </w:tr>
      <w:tr w:rsidR="00683A71" w:rsidRPr="00683A71" w:rsidTr="00233A4B">
        <w:tc>
          <w:tcPr>
            <w:tcW w:w="6299" w:type="dxa"/>
            <w:gridSpan w:val="2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3340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4231</w:t>
            </w:r>
          </w:p>
        </w:tc>
      </w:tr>
      <w:tr w:rsidR="00683A71" w:rsidRPr="00683A71" w:rsidTr="00233A4B">
        <w:tc>
          <w:tcPr>
            <w:tcW w:w="6299" w:type="dxa"/>
            <w:gridSpan w:val="2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3340" w:type="dxa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6154</w:t>
            </w:r>
          </w:p>
        </w:tc>
      </w:tr>
    </w:tbl>
    <w:p w:rsidR="00683A71" w:rsidRPr="00B31AF6" w:rsidRDefault="00683A71" w:rsidP="00683A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3A71" w:rsidRPr="00A04437" w:rsidRDefault="00683A71" w:rsidP="00683A71">
      <w:pPr>
        <w:suppressAutoHyphens/>
        <w:jc w:val="center"/>
        <w:rPr>
          <w:b/>
          <w:i/>
        </w:rPr>
      </w:pPr>
      <w:r>
        <w:rPr>
          <w:b/>
          <w:i/>
        </w:rPr>
        <w:t>5</w:t>
      </w:r>
      <w:r w:rsidRPr="00A04437">
        <w:rPr>
          <w:b/>
          <w:i/>
        </w:rPr>
        <w:t>. Профессиональные квалификационные группы</w:t>
      </w:r>
    </w:p>
    <w:p w:rsidR="00683A71" w:rsidRPr="00A04437" w:rsidRDefault="00683A71" w:rsidP="00683A71">
      <w:pPr>
        <w:suppressAutoHyphens/>
        <w:jc w:val="center"/>
        <w:rPr>
          <w:b/>
          <w:i/>
        </w:rPr>
      </w:pPr>
      <w:r w:rsidRPr="00A04437">
        <w:rPr>
          <w:b/>
          <w:i/>
        </w:rPr>
        <w:t>общеотраслевых профессий рабочих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50"/>
        <w:gridCol w:w="2695"/>
      </w:tblGrid>
      <w:tr w:rsidR="00683A71" w:rsidRPr="00326FCD" w:rsidTr="00233A4B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Квалификационные уровни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83A71" w:rsidRPr="00326FCD" w:rsidTr="00233A4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83A71" w:rsidRPr="00326FCD" w:rsidTr="00233A4B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3275</w:t>
            </w:r>
          </w:p>
        </w:tc>
      </w:tr>
      <w:tr w:rsidR="00683A71" w:rsidRPr="00326FCD" w:rsidTr="00233A4B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</w:tr>
      <w:tr w:rsidR="00683A71" w:rsidRPr="00326FCD" w:rsidTr="00233A4B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83A71" w:rsidRPr="00326FCD" w:rsidTr="00233A4B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3813</w:t>
            </w:r>
          </w:p>
        </w:tc>
      </w:tr>
      <w:tr w:rsidR="00683A71" w:rsidRPr="00326FCD" w:rsidTr="00233A4B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</w:t>
            </w:r>
          </w:p>
        </w:tc>
      </w:tr>
      <w:tr w:rsidR="00683A71" w:rsidRPr="00326FCD" w:rsidTr="00233A4B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5109</w:t>
            </w:r>
          </w:p>
        </w:tc>
      </w:tr>
      <w:tr w:rsidR="00683A71" w:rsidRPr="00326FCD" w:rsidTr="00233A4B"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326FCD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326FCD" w:rsidRDefault="00683A71" w:rsidP="00233A4B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6154</w:t>
            </w:r>
          </w:p>
        </w:tc>
      </w:tr>
    </w:tbl>
    <w:p w:rsidR="00683A71" w:rsidRPr="00B31AF6" w:rsidRDefault="00683A71" w:rsidP="00683A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A71" w:rsidRPr="00A04437" w:rsidRDefault="00683A71" w:rsidP="00683A7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</w:t>
      </w:r>
      <w:r w:rsidRPr="00A04437">
        <w:rPr>
          <w:rFonts w:ascii="Times New Roman" w:hAnsi="Times New Roman" w:cs="Times New Roman"/>
          <w:b/>
          <w:i/>
          <w:sz w:val="24"/>
          <w:szCs w:val="24"/>
        </w:rPr>
        <w:t>. Должности руководителей структурных подразделений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8"/>
        <w:gridCol w:w="3481"/>
      </w:tblGrid>
      <w:tr w:rsidR="00683A71" w:rsidRPr="00683A71" w:rsidTr="00233A4B">
        <w:trPr>
          <w:tblHeader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Квалификационные уровни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83A71" w:rsidRPr="00683A71" w:rsidTr="00233A4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должностей руководителей структурных подразделений</w:t>
            </w:r>
            <w:hyperlink r:id="rId23" w:anchor="P183" w:history="1">
              <w:r w:rsidRPr="00683A71">
                <w:rPr>
                  <w:rStyle w:val="aa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9302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9999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10787</w:t>
            </w:r>
          </w:p>
        </w:tc>
      </w:tr>
      <w:tr w:rsidR="00683A71" w:rsidRPr="00683A71" w:rsidTr="00233A4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4650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5109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4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6448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5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7283</w:t>
            </w:r>
          </w:p>
        </w:tc>
      </w:tr>
      <w:tr w:rsidR="00683A71" w:rsidRPr="00683A71" w:rsidTr="00233A4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5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7871</w:t>
            </w:r>
          </w:p>
        </w:tc>
      </w:tr>
      <w:tr w:rsidR="00683A71" w:rsidRPr="00683A71" w:rsidTr="00233A4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1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8460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2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9801</w:t>
            </w:r>
          </w:p>
        </w:tc>
      </w:tr>
      <w:tr w:rsidR="00683A71" w:rsidRPr="00683A71" w:rsidTr="00233A4B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3 квалификационный уровень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10554</w:t>
            </w:r>
          </w:p>
        </w:tc>
      </w:tr>
    </w:tbl>
    <w:p w:rsidR="00683A71" w:rsidRPr="00A04437" w:rsidRDefault="00683A71" w:rsidP="00683A7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4437">
        <w:rPr>
          <w:rFonts w:ascii="Times New Roman" w:hAnsi="Times New Roman" w:cs="Times New Roman"/>
          <w:sz w:val="20"/>
        </w:rPr>
        <w:t>--------------------------------</w:t>
      </w:r>
    </w:p>
    <w:p w:rsidR="00683A71" w:rsidRPr="00A04437" w:rsidRDefault="00683A71" w:rsidP="00683A7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4437">
        <w:rPr>
          <w:rFonts w:ascii="Times New Roman" w:hAnsi="Times New Roman" w:cs="Times New Roman"/>
          <w:sz w:val="20"/>
        </w:rPr>
        <w:t xml:space="preserve">&lt;*&gt; </w:t>
      </w:r>
      <w:proofErr w:type="gramStart"/>
      <w:r w:rsidRPr="00A04437">
        <w:rPr>
          <w:rFonts w:ascii="Times New Roman" w:hAnsi="Times New Roman" w:cs="Times New Roman"/>
          <w:sz w:val="20"/>
        </w:rPr>
        <w:t>Утвержденная</w:t>
      </w:r>
      <w:proofErr w:type="gramEnd"/>
      <w:r w:rsidRPr="00A04437">
        <w:rPr>
          <w:rFonts w:ascii="Times New Roman" w:hAnsi="Times New Roman" w:cs="Times New Roman"/>
          <w:sz w:val="20"/>
        </w:rPr>
        <w:t xml:space="preserve"> приказом </w:t>
      </w:r>
      <w:proofErr w:type="spellStart"/>
      <w:r w:rsidRPr="00A04437">
        <w:rPr>
          <w:rFonts w:ascii="Times New Roman" w:hAnsi="Times New Roman" w:cs="Times New Roman"/>
          <w:sz w:val="20"/>
        </w:rPr>
        <w:t>Минздравсоцразвития</w:t>
      </w:r>
      <w:proofErr w:type="spellEnd"/>
      <w:r w:rsidRPr="00A04437">
        <w:rPr>
          <w:rFonts w:ascii="Times New Roman" w:hAnsi="Times New Roman" w:cs="Times New Roman"/>
          <w:sz w:val="20"/>
        </w:rPr>
        <w:t xml:space="preserve"> России от 05.05.2008 № 216н </w:t>
      </w:r>
      <w:r w:rsidRPr="00A04437">
        <w:rPr>
          <w:rFonts w:ascii="Times New Roman" w:hAnsi="Times New Roman" w:cs="Times New Roman"/>
          <w:sz w:val="20"/>
        </w:rPr>
        <w:br/>
        <w:t>«Об утверждении профессиональных квалификационных групп должностей работников образования»</w:t>
      </w:r>
    </w:p>
    <w:p w:rsidR="00683A71" w:rsidRPr="00B31AF6" w:rsidRDefault="00683A71" w:rsidP="00683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A71" w:rsidRPr="00A04437" w:rsidRDefault="00683A71" w:rsidP="00683A7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04437">
        <w:rPr>
          <w:rFonts w:ascii="Times New Roman" w:hAnsi="Times New Roman" w:cs="Times New Roman"/>
          <w:b/>
          <w:i/>
          <w:sz w:val="24"/>
          <w:szCs w:val="24"/>
        </w:rPr>
        <w:t xml:space="preserve">. Должности, не предусмотренные </w:t>
      </w:r>
      <w:proofErr w:type="gramStart"/>
      <w:r w:rsidRPr="00A04437">
        <w:rPr>
          <w:rFonts w:ascii="Times New Roman" w:hAnsi="Times New Roman" w:cs="Times New Roman"/>
          <w:b/>
          <w:i/>
          <w:sz w:val="24"/>
          <w:szCs w:val="24"/>
        </w:rPr>
        <w:t>профессиональными</w:t>
      </w:r>
      <w:proofErr w:type="gramEnd"/>
    </w:p>
    <w:p w:rsidR="00683A71" w:rsidRPr="00A04437" w:rsidRDefault="00683A71" w:rsidP="00683A7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437">
        <w:rPr>
          <w:rFonts w:ascii="Times New Roman" w:hAnsi="Times New Roman" w:cs="Times New Roman"/>
          <w:b/>
          <w:i/>
          <w:sz w:val="24"/>
          <w:szCs w:val="24"/>
        </w:rPr>
        <w:t>квалификационными группами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196"/>
      </w:tblGrid>
      <w:tr w:rsidR="00683A71" w:rsidRPr="00683A71" w:rsidTr="00233A4B">
        <w:trPr>
          <w:trHeight w:val="41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83A71" w:rsidRPr="00683A71" w:rsidTr="00233A4B">
        <w:trPr>
          <w:trHeight w:val="25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Заведующий библиотекой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7871</w:t>
            </w:r>
          </w:p>
        </w:tc>
      </w:tr>
      <w:tr w:rsidR="00683A71" w:rsidRPr="00683A71" w:rsidTr="00233A4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Художественный руководитель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71" w:rsidRPr="00683A71" w:rsidRDefault="00683A71" w:rsidP="00233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3A71">
              <w:rPr>
                <w:rFonts w:ascii="Times New Roman" w:hAnsi="Times New Roman" w:cs="Times New Roman"/>
                <w:sz w:val="20"/>
              </w:rPr>
              <w:t>8057</w:t>
            </w:r>
          </w:p>
        </w:tc>
      </w:tr>
      <w:tr w:rsidR="00683A71" w:rsidRPr="00683A71" w:rsidTr="00233A4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83A71">
              <w:rPr>
                <w:rFonts w:eastAsia="Calibri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71" w:rsidRPr="00683A71" w:rsidRDefault="00683A71" w:rsidP="00233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83A71">
              <w:rPr>
                <w:rFonts w:eastAsia="Calibri"/>
                <w:sz w:val="20"/>
                <w:szCs w:val="20"/>
              </w:rPr>
              <w:t>4650</w:t>
            </w:r>
          </w:p>
        </w:tc>
      </w:tr>
      <w:tr w:rsidR="00683A71" w:rsidRPr="00683A71" w:rsidTr="00233A4B">
        <w:trPr>
          <w:trHeight w:val="234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83A71">
              <w:rPr>
                <w:rFonts w:eastAsia="Calibri"/>
                <w:sz w:val="20"/>
                <w:szCs w:val="20"/>
              </w:rPr>
              <w:t xml:space="preserve">Специалист по охране труда </w:t>
            </w:r>
            <w:r w:rsidRPr="00683A71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683A71">
              <w:rPr>
                <w:rFonts w:eastAsia="Calibri"/>
                <w:sz w:val="20"/>
                <w:szCs w:val="20"/>
              </w:rPr>
              <w:t xml:space="preserve"> категории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71" w:rsidRPr="00683A71" w:rsidRDefault="00683A71" w:rsidP="00233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83A71">
              <w:rPr>
                <w:rFonts w:eastAsia="Calibri"/>
                <w:sz w:val="20"/>
                <w:szCs w:val="20"/>
              </w:rPr>
              <w:t>5109</w:t>
            </w:r>
          </w:p>
        </w:tc>
      </w:tr>
      <w:tr w:rsidR="00683A71" w:rsidRPr="00683A71" w:rsidTr="00233A4B">
        <w:trPr>
          <w:trHeight w:val="2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1" w:rsidRPr="00683A71" w:rsidRDefault="00683A71" w:rsidP="00233A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83A71">
              <w:rPr>
                <w:rFonts w:eastAsia="Calibri"/>
                <w:sz w:val="20"/>
                <w:szCs w:val="20"/>
              </w:rPr>
              <w:t xml:space="preserve">Специалист по охране труда </w:t>
            </w:r>
            <w:r w:rsidRPr="00683A71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683A71">
              <w:rPr>
                <w:rFonts w:eastAsia="Calibri"/>
                <w:sz w:val="20"/>
                <w:szCs w:val="20"/>
              </w:rPr>
              <w:t xml:space="preserve"> категории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71" w:rsidRPr="00683A71" w:rsidRDefault="00683A71" w:rsidP="00233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83A71">
              <w:rPr>
                <w:rFonts w:eastAsia="Calibri"/>
                <w:sz w:val="20"/>
                <w:szCs w:val="20"/>
              </w:rPr>
              <w:t>5608</w:t>
            </w:r>
          </w:p>
        </w:tc>
      </w:tr>
    </w:tbl>
    <w:p w:rsidR="00233A4B" w:rsidRPr="00233A4B" w:rsidRDefault="00233A4B" w:rsidP="00233A4B">
      <w:pPr>
        <w:rPr>
          <w:sz w:val="28"/>
          <w:szCs w:val="28"/>
        </w:rPr>
        <w:sectPr w:rsidR="00233A4B" w:rsidRPr="00233A4B" w:rsidSect="00590E8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A1EE1" w:rsidRPr="00B31AF6" w:rsidRDefault="003A1E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121A" w:rsidRPr="00A04437" w:rsidTr="00D64561">
        <w:tc>
          <w:tcPr>
            <w:tcW w:w="4785" w:type="dxa"/>
          </w:tcPr>
          <w:p w:rsidR="00BC121A" w:rsidRPr="00A04437" w:rsidRDefault="00BC121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6" w:type="dxa"/>
          </w:tcPr>
          <w:p w:rsidR="00E05551" w:rsidRPr="00E05551" w:rsidRDefault="00BC121A" w:rsidP="00E05551">
            <w:pPr>
              <w:pStyle w:val="ConsPlusNormal"/>
              <w:ind w:left="35"/>
              <w:outlineLvl w:val="1"/>
              <w:rPr>
                <w:rFonts w:ascii="Times New Roman" w:hAnsi="Times New Roman" w:cs="Times New Roman"/>
                <w:sz w:val="20"/>
              </w:rPr>
            </w:pPr>
            <w:r w:rsidRPr="00E05551">
              <w:rPr>
                <w:rFonts w:ascii="Times New Roman" w:hAnsi="Times New Roman" w:cs="Times New Roman"/>
                <w:sz w:val="20"/>
              </w:rPr>
              <w:t xml:space="preserve">Приложение 2 к Примерному </w:t>
            </w:r>
            <w:r w:rsidR="00E05551" w:rsidRPr="00E05551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BC121A" w:rsidRPr="00E05551" w:rsidRDefault="00E05551" w:rsidP="00E055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5551">
              <w:rPr>
                <w:rFonts w:ascii="Times New Roman" w:hAnsi="Times New Roman" w:cs="Times New Roman"/>
                <w:sz w:val="20"/>
              </w:rPr>
              <w:t xml:space="preserve">об оплате труда работников муниципальных учреждений, подведомственных управлению образования администрации Богучанского района </w:t>
            </w:r>
          </w:p>
        </w:tc>
      </w:tr>
    </w:tbl>
    <w:p w:rsidR="003939FA" w:rsidRPr="00B31AF6" w:rsidRDefault="00393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EE8" w:rsidRPr="00E05551" w:rsidRDefault="00CA0EE8" w:rsidP="00E055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AF6">
        <w:rPr>
          <w:rFonts w:ascii="Times New Roman" w:hAnsi="Times New Roman" w:cs="Times New Roman"/>
          <w:b/>
          <w:sz w:val="24"/>
          <w:szCs w:val="24"/>
        </w:rPr>
        <w:t>Условия, при которых размеры окладов (должностных окладов), ставок заработной платы работникам</w:t>
      </w:r>
      <w:r w:rsidR="00EB25C2" w:rsidRPr="00B31AF6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 w:rsidRPr="00B31AF6">
        <w:rPr>
          <w:rFonts w:ascii="Times New Roman" w:hAnsi="Times New Roman" w:cs="Times New Roman"/>
          <w:b/>
          <w:sz w:val="24"/>
          <w:szCs w:val="24"/>
        </w:rPr>
        <w:t xml:space="preserve"> организаций могут устанавливаться выше минимальных размеров окладов (должностных окладов), ставок заработной платы</w:t>
      </w:r>
    </w:p>
    <w:p w:rsidR="00CA0EE8" w:rsidRPr="00233A4B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33A4B">
        <w:rPr>
          <w:rFonts w:ascii="Times New Roman" w:hAnsi="Times New Roman" w:cs="Times New Roman"/>
        </w:rPr>
        <w:t xml:space="preserve">1. </w:t>
      </w:r>
      <w:proofErr w:type="gramStart"/>
      <w:r w:rsidRPr="00233A4B">
        <w:rPr>
          <w:rFonts w:ascii="Times New Roman" w:hAnsi="Times New Roman" w:cs="Times New Roman"/>
        </w:rPr>
        <w:t xml:space="preserve">Условия установления размеров окладов (должностных окладов), ставок заработной платы работникам </w:t>
      </w:r>
      <w:r w:rsidR="00B63FEC" w:rsidRPr="00233A4B">
        <w:rPr>
          <w:rFonts w:ascii="Times New Roman" w:hAnsi="Times New Roman" w:cs="Times New Roman"/>
        </w:rPr>
        <w:t>муниципальных казенных и бюджетных образовательных организаций, находящихся на территории Муниципального образования Богучанский район</w:t>
      </w:r>
      <w:r w:rsidRPr="00233A4B">
        <w:rPr>
          <w:rFonts w:ascii="Times New Roman" w:hAnsi="Times New Roman" w:cs="Times New Roman"/>
        </w:rPr>
        <w:t xml:space="preserve"> (далее - </w:t>
      </w:r>
      <w:r w:rsidR="00B63FEC" w:rsidRPr="00233A4B">
        <w:rPr>
          <w:rFonts w:ascii="Times New Roman" w:hAnsi="Times New Roman" w:cs="Times New Roman"/>
        </w:rPr>
        <w:t>организации</w:t>
      </w:r>
      <w:r w:rsidRPr="00233A4B">
        <w:rPr>
          <w:rFonts w:ascii="Times New Roman" w:hAnsi="Times New Roman" w:cs="Times New Roman"/>
        </w:rPr>
        <w:t>), выше минимальных размеров окладов (должностных окладов), ставок заработной платы (далее -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  <w:proofErr w:type="gramEnd"/>
    </w:p>
    <w:p w:rsidR="00CA0EE8" w:rsidRPr="00233A4B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33A4B">
        <w:rPr>
          <w:rFonts w:ascii="Times New Roman" w:hAnsi="Times New Roman" w:cs="Times New Roman"/>
        </w:rPr>
        <w:t>Размер оклада (должностного оклада), ставки заработной платы увеличивается по должностям педагогических работников.</w:t>
      </w:r>
    </w:p>
    <w:p w:rsidR="00CA0EE8" w:rsidRPr="00233A4B" w:rsidRDefault="00CA0EE8" w:rsidP="00683A7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33A4B">
        <w:rPr>
          <w:rFonts w:ascii="Times New Roman" w:hAnsi="Times New Roman" w:cs="Times New Roman"/>
        </w:rPr>
        <w:t xml:space="preserve">2. </w:t>
      </w:r>
      <w:r w:rsidRPr="00233A4B">
        <w:rPr>
          <w:rFonts w:ascii="Times New Roman" w:hAnsi="Times New Roman" w:cs="Times New Roman"/>
          <w:b/>
          <w:i/>
        </w:rPr>
        <w:t>Размер оклада (должностного оклада), ставки заработной</w:t>
      </w:r>
      <w:r w:rsidRPr="00233A4B">
        <w:rPr>
          <w:rFonts w:ascii="Times New Roman" w:hAnsi="Times New Roman" w:cs="Times New Roman"/>
        </w:rPr>
        <w:t xml:space="preserve"> платы определяется по формуле:</w:t>
      </w:r>
      <w:r w:rsidR="00276514" w:rsidRPr="00233A4B">
        <w:rPr>
          <w:rFonts w:ascii="Times New Roman" w:hAnsi="Times New Roman" w:cs="Times New Roman"/>
        </w:rPr>
        <w:t xml:space="preserve"> </w:t>
      </w:r>
      <w:r w:rsidRPr="00233A4B">
        <w:rPr>
          <w:rFonts w:ascii="Times New Roman" w:hAnsi="Times New Roman" w:cs="Times New Roman"/>
          <w:b/>
          <w:i/>
        </w:rPr>
        <w:t xml:space="preserve">О = </w:t>
      </w:r>
      <w:proofErr w:type="spellStart"/>
      <w:proofErr w:type="gramStart"/>
      <w:r w:rsidRPr="00233A4B">
        <w:rPr>
          <w:rFonts w:ascii="Times New Roman" w:hAnsi="Times New Roman" w:cs="Times New Roman"/>
          <w:b/>
          <w:i/>
        </w:rPr>
        <w:t>О</w:t>
      </w:r>
      <w:proofErr w:type="gramEnd"/>
      <w:r w:rsidRPr="00233A4B">
        <w:rPr>
          <w:rFonts w:ascii="Times New Roman" w:hAnsi="Times New Roman" w:cs="Times New Roman"/>
          <w:b/>
          <w:i/>
          <w:vertAlign w:val="subscript"/>
        </w:rPr>
        <w:t>min</w:t>
      </w:r>
      <w:proofErr w:type="spellEnd"/>
      <w:r w:rsidRPr="00233A4B">
        <w:rPr>
          <w:rFonts w:ascii="Times New Roman" w:hAnsi="Times New Roman" w:cs="Times New Roman"/>
          <w:b/>
          <w:i/>
        </w:rPr>
        <w:t xml:space="preserve"> + </w:t>
      </w:r>
      <w:proofErr w:type="spellStart"/>
      <w:r w:rsidRPr="00233A4B">
        <w:rPr>
          <w:rFonts w:ascii="Times New Roman" w:hAnsi="Times New Roman" w:cs="Times New Roman"/>
          <w:b/>
          <w:i/>
        </w:rPr>
        <w:t>О</w:t>
      </w:r>
      <w:r w:rsidRPr="00233A4B">
        <w:rPr>
          <w:rFonts w:ascii="Times New Roman" w:hAnsi="Times New Roman" w:cs="Times New Roman"/>
          <w:b/>
          <w:i/>
          <w:vertAlign w:val="subscript"/>
        </w:rPr>
        <w:t>min</w:t>
      </w:r>
      <w:proofErr w:type="spellEnd"/>
      <w:r w:rsidRPr="00233A4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33A4B">
        <w:rPr>
          <w:rFonts w:ascii="Times New Roman" w:hAnsi="Times New Roman" w:cs="Times New Roman"/>
          <w:b/>
          <w:i/>
        </w:rPr>
        <w:t>x</w:t>
      </w:r>
      <w:proofErr w:type="spellEnd"/>
      <w:r w:rsidRPr="00233A4B">
        <w:rPr>
          <w:rFonts w:ascii="Times New Roman" w:hAnsi="Times New Roman" w:cs="Times New Roman"/>
          <w:b/>
          <w:i/>
        </w:rPr>
        <w:t xml:space="preserve"> K/100,</w:t>
      </w:r>
      <w:r w:rsidR="00932C43" w:rsidRPr="00233A4B">
        <w:rPr>
          <w:rFonts w:ascii="Times New Roman" w:hAnsi="Times New Roman" w:cs="Times New Roman"/>
        </w:rPr>
        <w:t xml:space="preserve">   </w:t>
      </w:r>
      <w:r w:rsidRPr="00233A4B">
        <w:rPr>
          <w:rFonts w:ascii="Times New Roman" w:hAnsi="Times New Roman" w:cs="Times New Roman"/>
        </w:rPr>
        <w:t>где:</w:t>
      </w:r>
    </w:p>
    <w:p w:rsidR="00CA0EE8" w:rsidRPr="00233A4B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33A4B">
        <w:rPr>
          <w:rFonts w:ascii="Times New Roman" w:hAnsi="Times New Roman" w:cs="Times New Roman"/>
        </w:rPr>
        <w:t>O - размер оклада (должностного оклада), ставки заработной платы;</w:t>
      </w:r>
    </w:p>
    <w:p w:rsidR="00B63FEC" w:rsidRPr="00233A4B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33A4B">
        <w:rPr>
          <w:rFonts w:ascii="Times New Roman" w:hAnsi="Times New Roman" w:cs="Times New Roman"/>
        </w:rPr>
        <w:t>О</w:t>
      </w:r>
      <w:proofErr w:type="gramEnd"/>
      <w:r w:rsidRPr="00233A4B">
        <w:rPr>
          <w:rFonts w:ascii="Times New Roman" w:hAnsi="Times New Roman" w:cs="Times New Roman"/>
          <w:vertAlign w:val="subscript"/>
        </w:rPr>
        <w:t>min</w:t>
      </w:r>
      <w:proofErr w:type="spellEnd"/>
      <w:r w:rsidRPr="00233A4B">
        <w:rPr>
          <w:rFonts w:ascii="Times New Roman" w:hAnsi="Times New Roman" w:cs="Times New Roman"/>
        </w:rPr>
        <w:t xml:space="preserve"> - минимальный размер оклада (должностного оклада), ставки заработной платы по должности, установленный </w:t>
      </w:r>
      <w:r w:rsidR="00B63FEC" w:rsidRPr="00233A4B">
        <w:rPr>
          <w:rFonts w:ascii="Times New Roman" w:hAnsi="Times New Roman" w:cs="Times New Roman"/>
        </w:rPr>
        <w:t xml:space="preserve">в соответствии с приложением 1 к настоящему </w:t>
      </w:r>
      <w:r w:rsidRPr="00233A4B">
        <w:rPr>
          <w:rFonts w:ascii="Times New Roman" w:hAnsi="Times New Roman" w:cs="Times New Roman"/>
        </w:rPr>
        <w:t>примерн</w:t>
      </w:r>
      <w:r w:rsidR="00B63FEC" w:rsidRPr="00233A4B">
        <w:rPr>
          <w:rFonts w:ascii="Times New Roman" w:hAnsi="Times New Roman" w:cs="Times New Roman"/>
        </w:rPr>
        <w:t>ому</w:t>
      </w:r>
      <w:r w:rsidRPr="00233A4B">
        <w:rPr>
          <w:rFonts w:ascii="Times New Roman" w:hAnsi="Times New Roman" w:cs="Times New Roman"/>
        </w:rPr>
        <w:t xml:space="preserve"> положени</w:t>
      </w:r>
      <w:r w:rsidR="00B63FEC" w:rsidRPr="00233A4B">
        <w:rPr>
          <w:rFonts w:ascii="Times New Roman" w:hAnsi="Times New Roman" w:cs="Times New Roman"/>
        </w:rPr>
        <w:t>ю;</w:t>
      </w:r>
    </w:p>
    <w:p w:rsidR="00683A71" w:rsidRPr="00233A4B" w:rsidRDefault="00683A71" w:rsidP="00683A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96507">
        <w:rPr>
          <w:rFonts w:eastAsiaTheme="minorHAnsi"/>
          <w:sz w:val="22"/>
          <w:szCs w:val="22"/>
          <w:lang w:eastAsia="en-US"/>
        </w:rPr>
        <w:t xml:space="preserve">K - повышающий коэффициент, определяемый в соответствии с </w:t>
      </w:r>
      <w:hyperlink r:id="rId24" w:history="1">
        <w:r w:rsidRPr="00896507">
          <w:rPr>
            <w:rFonts w:eastAsiaTheme="minorHAnsi"/>
            <w:sz w:val="22"/>
            <w:szCs w:val="22"/>
            <w:lang w:eastAsia="en-US"/>
          </w:rPr>
          <w:t>пунктом 5</w:t>
        </w:r>
      </w:hyperlink>
      <w:r w:rsidRPr="00896507">
        <w:rPr>
          <w:rFonts w:eastAsiaTheme="minorHAnsi"/>
          <w:sz w:val="22"/>
          <w:szCs w:val="22"/>
          <w:lang w:eastAsia="en-US"/>
        </w:rPr>
        <w:t xml:space="preserve"> настоящих условий</w:t>
      </w:r>
      <w:proofErr w:type="gramStart"/>
      <w:r w:rsidRPr="00896507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896507">
        <w:rPr>
          <w:rFonts w:eastAsiaTheme="minorHAnsi"/>
          <w:sz w:val="22"/>
          <w:szCs w:val="22"/>
          <w:lang w:eastAsia="en-US"/>
        </w:rPr>
        <w:t xml:space="preserve"> </w:t>
      </w:r>
      <w:r w:rsidRPr="00896507">
        <w:rPr>
          <w:rFonts w:eastAsiaTheme="minorHAnsi"/>
          <w:i/>
          <w:sz w:val="22"/>
          <w:szCs w:val="22"/>
          <w:lang w:eastAsia="en-US"/>
        </w:rPr>
        <w:t>(</w:t>
      </w:r>
      <w:proofErr w:type="gramStart"/>
      <w:r w:rsidRPr="00896507">
        <w:rPr>
          <w:rFonts w:eastAsiaTheme="minorHAnsi"/>
          <w:i/>
          <w:sz w:val="22"/>
          <w:szCs w:val="22"/>
          <w:lang w:eastAsia="en-US"/>
        </w:rPr>
        <w:t>и</w:t>
      </w:r>
      <w:proofErr w:type="gramEnd"/>
      <w:r w:rsidRPr="00896507">
        <w:rPr>
          <w:rFonts w:eastAsiaTheme="minorHAnsi"/>
          <w:i/>
          <w:sz w:val="22"/>
          <w:szCs w:val="22"/>
          <w:lang w:eastAsia="en-US"/>
        </w:rPr>
        <w:t>змен. постановление администрации  от  25.04.2022 №330-п)</w:t>
      </w:r>
    </w:p>
    <w:p w:rsidR="00CA0EE8" w:rsidRPr="00233A4B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33A4B">
        <w:rPr>
          <w:rFonts w:ascii="Times New Roman" w:hAnsi="Times New Roman" w:cs="Times New Roman"/>
        </w:rPr>
        <w:t>3.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CA0EE8" w:rsidRPr="00233A4B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233A4B">
        <w:rPr>
          <w:rFonts w:ascii="Times New Roman" w:hAnsi="Times New Roman" w:cs="Times New Roman"/>
        </w:rPr>
        <w:t xml:space="preserve">4. </w:t>
      </w:r>
      <w:proofErr w:type="gramStart"/>
      <w:r w:rsidRPr="00233A4B">
        <w:rPr>
          <w:rFonts w:ascii="Times New Roman" w:hAnsi="Times New Roman" w:cs="Times New Roman"/>
        </w:rPr>
        <w:t xml:space="preserve">Перечень и размеры повышающих коэффициентов по основаниям повышения, установленных в </w:t>
      </w:r>
      <w:hyperlink w:anchor="Par16" w:history="1">
        <w:r w:rsidRPr="00233A4B">
          <w:rPr>
            <w:rFonts w:ascii="Times New Roman" w:hAnsi="Times New Roman" w:cs="Times New Roman"/>
            <w:color w:val="000000" w:themeColor="text1"/>
          </w:rPr>
          <w:t>пункте 5</w:t>
        </w:r>
      </w:hyperlink>
      <w:r w:rsidRPr="00233A4B">
        <w:rPr>
          <w:rFonts w:ascii="Times New Roman" w:hAnsi="Times New Roman" w:cs="Times New Roman"/>
          <w:color w:val="000000" w:themeColor="text1"/>
        </w:rPr>
        <w:t xml:space="preserve"> нас</w:t>
      </w:r>
      <w:r w:rsidRPr="00233A4B">
        <w:rPr>
          <w:rFonts w:ascii="Times New Roman" w:hAnsi="Times New Roman" w:cs="Times New Roman"/>
        </w:rPr>
        <w:t xml:space="preserve">тоящих условий, применяемым для установления окладов (должностных окладов), ставок заработной платы, устанавливаются коллективными договорами, локальными нормативными актами </w:t>
      </w:r>
      <w:r w:rsidR="00B63FEC" w:rsidRPr="00233A4B">
        <w:rPr>
          <w:rFonts w:ascii="Times New Roman" w:hAnsi="Times New Roman" w:cs="Times New Roman"/>
        </w:rPr>
        <w:t>организации</w:t>
      </w:r>
      <w:r w:rsidRPr="00233A4B">
        <w:rPr>
          <w:rFonts w:ascii="Times New Roman" w:hAnsi="Times New Roman" w:cs="Times New Roman"/>
        </w:rPr>
        <w:t xml:space="preserve"> с учетом мнения представительного органа работников, в пределах фонда оплаты труда </w:t>
      </w:r>
      <w:r w:rsidR="00B63FEC" w:rsidRPr="00233A4B">
        <w:rPr>
          <w:rFonts w:ascii="Times New Roman" w:hAnsi="Times New Roman" w:cs="Times New Roman"/>
        </w:rPr>
        <w:t>организации</w:t>
      </w:r>
      <w:r w:rsidRPr="00233A4B">
        <w:rPr>
          <w:rFonts w:ascii="Times New Roman" w:hAnsi="Times New Roman" w:cs="Times New Roman"/>
        </w:rPr>
        <w:t>, на период времени выполнения работы, являющейся основанием для установления повышающего коэффициента.</w:t>
      </w:r>
      <w:proofErr w:type="gramEnd"/>
    </w:p>
    <w:p w:rsidR="00CA0EE8" w:rsidRPr="00233A4B" w:rsidRDefault="00CA0EE8" w:rsidP="00D84AB0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" w:name="Par16"/>
      <w:bookmarkEnd w:id="2"/>
      <w:r w:rsidRPr="00233A4B">
        <w:rPr>
          <w:rFonts w:ascii="Times New Roman" w:hAnsi="Times New Roman" w:cs="Times New Roman"/>
        </w:rPr>
        <w:t>5. Повышающий коэффициент устанавливается по должностям педагогических работников по следующим основаниям:</w:t>
      </w:r>
    </w:p>
    <w:p w:rsidR="00CA0EE8" w:rsidRPr="00E05551" w:rsidRDefault="00CA0EE8" w:rsidP="00D84AB0">
      <w:pPr>
        <w:pStyle w:val="a4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05551">
        <w:rPr>
          <w:rFonts w:ascii="Times New Roman" w:hAnsi="Times New Roman" w:cs="Times New Roman"/>
          <w:sz w:val="20"/>
          <w:szCs w:val="20"/>
        </w:rPr>
        <w:t>Таблица</w:t>
      </w:r>
      <w:r w:rsidR="00E05551" w:rsidRPr="00E05551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CA0EE8" w:rsidRPr="00B31AF6" w:rsidRDefault="00CA0EE8" w:rsidP="00D84A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839"/>
        <w:gridCol w:w="2721"/>
      </w:tblGrid>
      <w:tr w:rsidR="00CA0EE8" w:rsidRPr="00784961" w:rsidTr="00784961">
        <w:tc>
          <w:tcPr>
            <w:tcW w:w="851" w:type="dxa"/>
          </w:tcPr>
          <w:p w:rsidR="00CA0EE8" w:rsidRPr="00784961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839" w:type="dxa"/>
          </w:tcPr>
          <w:p w:rsidR="00CA0EE8" w:rsidRPr="00784961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721" w:type="dxa"/>
          </w:tcPr>
          <w:p w:rsidR="00CA0EE8" w:rsidRPr="00784961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повышающего коэффициента</w:t>
            </w:r>
          </w:p>
        </w:tc>
      </w:tr>
      <w:tr w:rsidR="00784961" w:rsidRPr="00784961" w:rsidTr="009F144A">
        <w:tc>
          <w:tcPr>
            <w:tcW w:w="851" w:type="dxa"/>
            <w:vMerge w:val="restart"/>
          </w:tcPr>
          <w:p w:rsidR="00784961" w:rsidRPr="00784961" w:rsidRDefault="00784961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60" w:type="dxa"/>
            <w:gridSpan w:val="2"/>
          </w:tcPr>
          <w:p w:rsidR="00784961" w:rsidRPr="00784961" w:rsidRDefault="00784961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наличие квалификационной категории педагогическим работникам:</w:t>
            </w:r>
          </w:p>
        </w:tc>
      </w:tr>
      <w:tr w:rsidR="00CA0EE8" w:rsidRPr="00784961" w:rsidTr="00784961">
        <w:tc>
          <w:tcPr>
            <w:tcW w:w="851" w:type="dxa"/>
            <w:vMerge/>
          </w:tcPr>
          <w:p w:rsidR="00CA0EE8" w:rsidRPr="00784961" w:rsidRDefault="00CA0EE8" w:rsidP="00D84AB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</w:tcPr>
          <w:p w:rsidR="00CA0EE8" w:rsidRPr="00784961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721" w:type="dxa"/>
          </w:tcPr>
          <w:p w:rsidR="00CA0EE8" w:rsidRPr="00784961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CA0EE8" w:rsidRPr="00784961" w:rsidTr="00784961">
        <w:tc>
          <w:tcPr>
            <w:tcW w:w="851" w:type="dxa"/>
            <w:vMerge/>
          </w:tcPr>
          <w:p w:rsidR="00CA0EE8" w:rsidRPr="00784961" w:rsidRDefault="00CA0EE8" w:rsidP="00D84AB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</w:tcPr>
          <w:p w:rsidR="00CA0EE8" w:rsidRPr="00784961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721" w:type="dxa"/>
          </w:tcPr>
          <w:p w:rsidR="00CA0EE8" w:rsidRPr="00784961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CA0EE8" w:rsidRPr="00784961" w:rsidTr="00784961">
        <w:tc>
          <w:tcPr>
            <w:tcW w:w="851" w:type="dxa"/>
            <w:vMerge/>
          </w:tcPr>
          <w:p w:rsidR="00CA0EE8" w:rsidRPr="00784961" w:rsidRDefault="00CA0EE8" w:rsidP="00D84AB0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</w:tcPr>
          <w:p w:rsidR="00CA0EE8" w:rsidRPr="00784961" w:rsidRDefault="00CA0EE8" w:rsidP="00D84AB0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второй квалификационной категории</w:t>
            </w:r>
          </w:p>
        </w:tc>
        <w:tc>
          <w:tcPr>
            <w:tcW w:w="2721" w:type="dxa"/>
          </w:tcPr>
          <w:p w:rsidR="00CA0EE8" w:rsidRPr="00784961" w:rsidRDefault="00CA0EE8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6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683A71" w:rsidRPr="00896507" w:rsidTr="00233A4B">
        <w:trPr>
          <w:trHeight w:val="393"/>
        </w:trPr>
        <w:tc>
          <w:tcPr>
            <w:tcW w:w="851" w:type="dxa"/>
          </w:tcPr>
          <w:p w:rsidR="00683A71" w:rsidRPr="00896507" w:rsidRDefault="00683A71" w:rsidP="00D84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0" w:type="dxa"/>
            <w:gridSpan w:val="2"/>
          </w:tcPr>
          <w:p w:rsidR="00683A71" w:rsidRPr="00896507" w:rsidRDefault="00683A71" w:rsidP="00683A71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65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Исключен - </w:t>
            </w:r>
            <w:r w:rsidRPr="00896507">
              <w:rPr>
                <w:rFonts w:ascii="Times New Roman" w:hAnsi="Times New Roman" w:cs="Times New Roman"/>
                <w:i/>
                <w:sz w:val="20"/>
                <w:szCs w:val="20"/>
              </w:rPr>
              <w:t>(измен</w:t>
            </w:r>
            <w:proofErr w:type="gramStart"/>
            <w:r w:rsidRPr="008965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965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96507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896507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 администрации  от  25.04.2022 №330-п)</w:t>
            </w:r>
          </w:p>
        </w:tc>
      </w:tr>
    </w:tbl>
    <w:p w:rsidR="00D84AB0" w:rsidRPr="00896507" w:rsidRDefault="00D84AB0" w:rsidP="00D84A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6C6" w:rsidRPr="00896507" w:rsidRDefault="00683A71" w:rsidP="00683A71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A66C6" w:rsidRPr="00896507" w:rsidSect="00590E8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896507">
        <w:rPr>
          <w:rFonts w:ascii="Times New Roman" w:hAnsi="Times New Roman" w:cs="Times New Roman"/>
          <w:b/>
          <w:i/>
          <w:sz w:val="24"/>
          <w:szCs w:val="24"/>
        </w:rPr>
        <w:t xml:space="preserve">Пункт </w:t>
      </w:r>
      <w:r w:rsidR="00CA0EE8" w:rsidRPr="00896507">
        <w:rPr>
          <w:rFonts w:ascii="Times New Roman" w:hAnsi="Times New Roman" w:cs="Times New Roman"/>
          <w:b/>
          <w:i/>
          <w:sz w:val="24"/>
          <w:szCs w:val="24"/>
        </w:rPr>
        <w:t>5.1.</w:t>
      </w:r>
      <w:r w:rsidRPr="00896507">
        <w:rPr>
          <w:rFonts w:ascii="Times New Roman" w:hAnsi="Times New Roman" w:cs="Times New Roman"/>
          <w:b/>
          <w:i/>
          <w:sz w:val="24"/>
          <w:szCs w:val="24"/>
        </w:rPr>
        <w:t xml:space="preserve">, 5.2. </w:t>
      </w:r>
      <w:r w:rsidRPr="00896507">
        <w:rPr>
          <w:rFonts w:ascii="Times New Roman" w:hAnsi="Times New Roman" w:cs="Times New Roman"/>
          <w:b/>
          <w:i/>
          <w:sz w:val="20"/>
          <w:szCs w:val="20"/>
        </w:rPr>
        <w:t xml:space="preserve">Утратили силу - </w:t>
      </w:r>
      <w:r w:rsidRPr="00896507">
        <w:rPr>
          <w:rFonts w:ascii="Times New Roman" w:hAnsi="Times New Roman" w:cs="Times New Roman"/>
          <w:i/>
          <w:sz w:val="20"/>
          <w:szCs w:val="20"/>
        </w:rPr>
        <w:t>(измен</w:t>
      </w:r>
      <w:proofErr w:type="gramStart"/>
      <w:r w:rsidRPr="008965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8965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896507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896507">
        <w:rPr>
          <w:rFonts w:ascii="Times New Roman" w:hAnsi="Times New Roman" w:cs="Times New Roman"/>
          <w:i/>
          <w:sz w:val="20"/>
          <w:szCs w:val="20"/>
        </w:rPr>
        <w:t>остановление администрации  от  25.04.2022 №330-п)</w:t>
      </w:r>
    </w:p>
    <w:p w:rsidR="003A66C6" w:rsidRPr="00B31AF6" w:rsidRDefault="003A66C6" w:rsidP="005F3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9D7DC9" w:rsidRPr="000151B4" w:rsidTr="00E05551">
        <w:tc>
          <w:tcPr>
            <w:tcW w:w="5070" w:type="dxa"/>
          </w:tcPr>
          <w:p w:rsidR="009D7DC9" w:rsidRPr="000151B4" w:rsidRDefault="009D7DC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</w:tcPr>
          <w:p w:rsidR="00E05551" w:rsidRPr="000151B4" w:rsidRDefault="009D7DC9" w:rsidP="00E05551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0151B4">
              <w:rPr>
                <w:rFonts w:ascii="Times New Roman" w:hAnsi="Times New Roman" w:cs="Times New Roman"/>
                <w:sz w:val="20"/>
              </w:rPr>
              <w:t>Приложение 3</w:t>
            </w:r>
            <w:r w:rsidR="00A943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51B4"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A943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51B4">
              <w:rPr>
                <w:rFonts w:ascii="Times New Roman" w:hAnsi="Times New Roman" w:cs="Times New Roman"/>
                <w:sz w:val="20"/>
              </w:rPr>
              <w:t xml:space="preserve">Примерному </w:t>
            </w:r>
            <w:r w:rsidR="00E05551" w:rsidRPr="000151B4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9D7DC9" w:rsidRPr="000151B4" w:rsidRDefault="00E05551" w:rsidP="00E05551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0151B4">
              <w:rPr>
                <w:rFonts w:ascii="Times New Roman" w:hAnsi="Times New Roman" w:cs="Times New Roman"/>
                <w:sz w:val="20"/>
              </w:rPr>
              <w:t xml:space="preserve">об оплате труда работников муниципальных </w:t>
            </w:r>
            <w:r>
              <w:rPr>
                <w:rFonts w:ascii="Times New Roman" w:hAnsi="Times New Roman" w:cs="Times New Roman"/>
                <w:sz w:val="20"/>
              </w:rPr>
              <w:t>учреждений</w:t>
            </w:r>
            <w:r w:rsidRPr="000151B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подведомственных управлению образования администрации Богучанского района</w:t>
            </w:r>
            <w:r w:rsidRPr="000151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05551" w:rsidRPr="000151B4" w:rsidTr="00E05551">
        <w:tc>
          <w:tcPr>
            <w:tcW w:w="5070" w:type="dxa"/>
          </w:tcPr>
          <w:p w:rsidR="00E05551" w:rsidRPr="000151B4" w:rsidRDefault="00E0555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</w:tcPr>
          <w:p w:rsidR="00E05551" w:rsidRPr="000151B4" w:rsidRDefault="00E05551" w:rsidP="00E05551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54B7" w:rsidRPr="003A66C6" w:rsidRDefault="000154B7" w:rsidP="003A66C6">
      <w:pPr>
        <w:pStyle w:val="ConsPlusNormal"/>
        <w:ind w:right="283"/>
        <w:jc w:val="center"/>
        <w:rPr>
          <w:rFonts w:ascii="Times New Roman" w:hAnsi="Times New Roman" w:cs="Times New Roman"/>
          <w:b/>
          <w:szCs w:val="22"/>
        </w:rPr>
      </w:pPr>
      <w:bookmarkStart w:id="3" w:name="P468"/>
      <w:bookmarkEnd w:id="3"/>
      <w:proofErr w:type="gramStart"/>
      <w:r w:rsidRPr="00590E86">
        <w:rPr>
          <w:rFonts w:ascii="Times New Roman" w:hAnsi="Times New Roman" w:cs="Times New Roman"/>
          <w:b/>
          <w:szCs w:val="22"/>
        </w:rPr>
        <w:t>ВИДЫ И РАЗМЕРЫ КОМПЕНСАЦИОННЫХ ВЫПЛАТ</w:t>
      </w:r>
      <w:r w:rsidR="00FB0FBC" w:rsidRPr="00590E86">
        <w:rPr>
          <w:rFonts w:ascii="Times New Roman" w:hAnsi="Times New Roman" w:cs="Times New Roman"/>
          <w:b/>
          <w:szCs w:val="22"/>
        </w:rPr>
        <w:t xml:space="preserve">  </w:t>
      </w:r>
      <w:r w:rsidRPr="00590E86">
        <w:rPr>
          <w:rFonts w:ascii="Times New Roman" w:hAnsi="Times New Roman" w:cs="Times New Roman"/>
          <w:b/>
          <w:szCs w:val="22"/>
        </w:rPr>
        <w:t>ЗА РАБОТУ В УСЛОВИЯХ, ОТКЛОНЯЮЩИХСЯ ОТ НОРМАЛЬНЫХ</w:t>
      </w:r>
      <w:r w:rsidR="00FB0FBC" w:rsidRPr="00590E86">
        <w:rPr>
          <w:rFonts w:ascii="Times New Roman" w:hAnsi="Times New Roman" w:cs="Times New Roman"/>
          <w:b/>
          <w:szCs w:val="22"/>
        </w:rPr>
        <w:t xml:space="preserve"> </w:t>
      </w:r>
      <w:r w:rsidRPr="00590E86">
        <w:rPr>
          <w:rFonts w:ascii="Times New Roman" w:hAnsi="Times New Roman" w:cs="Times New Roman"/>
          <w:b/>
          <w:szCs w:val="22"/>
        </w:rPr>
        <w:t>(ПРИ ВЫПОЛНЕНИИ РАБОТ В ДРУГИХ УСЛОВИЯХ, ОТКЛОНЯЮЩИХСЯ</w:t>
      </w:r>
      <w:r w:rsidR="00FB0FBC" w:rsidRPr="00590E86">
        <w:rPr>
          <w:rFonts w:ascii="Times New Roman" w:hAnsi="Times New Roman" w:cs="Times New Roman"/>
          <w:b/>
          <w:szCs w:val="22"/>
        </w:rPr>
        <w:t xml:space="preserve"> </w:t>
      </w:r>
      <w:r w:rsidRPr="00590E86">
        <w:rPr>
          <w:rFonts w:ascii="Times New Roman" w:hAnsi="Times New Roman" w:cs="Times New Roman"/>
          <w:b/>
          <w:szCs w:val="22"/>
        </w:rPr>
        <w:t>ОТ НОРМАЛЬНЫХ)</w:t>
      </w:r>
      <w:proofErr w:type="gramEnd"/>
    </w:p>
    <w:p w:rsidR="003A66C6" w:rsidRPr="003A66C6" w:rsidRDefault="003A66C6" w:rsidP="003A66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0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7089"/>
        <w:gridCol w:w="2211"/>
      </w:tblGrid>
      <w:tr w:rsidR="003A66C6" w:rsidRPr="003A66C6" w:rsidTr="006B17D2">
        <w:tc>
          <w:tcPr>
            <w:tcW w:w="710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Виды компенсационных выплат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 xml:space="preserve">Размер в процентах к окладу (должностному окладу), ставке заработной платы </w:t>
            </w:r>
            <w:hyperlink w:anchor="Par75" w:history="1">
              <w:r w:rsidRPr="003A66C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A66C6">
              <w:rPr>
                <w:rFonts w:eastAsiaTheme="minorHAnsi"/>
                <w:sz w:val="20"/>
                <w:szCs w:val="20"/>
                <w:lang w:eastAsia="en-US"/>
              </w:rPr>
              <w:t xml:space="preserve">за работу в образовательных учреждениях для обучающихся с ограниченными возможностями здоровья (отделениях, классах, группах) (кроме медицинских работников) </w:t>
            </w:r>
            <w:hyperlink w:anchor="Par76" w:history="1">
              <w:r w:rsidRPr="003A66C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  <w:proofErr w:type="gramEnd"/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A66C6">
              <w:rPr>
                <w:rFonts w:eastAsiaTheme="minorHAnsi"/>
                <w:sz w:val="20"/>
                <w:szCs w:val="20"/>
                <w:lang w:eastAsia="en-US"/>
              </w:rPr>
              <w:t>руководителям учреждений, имеющих отделения, классы, группы для обучающихся (воспитанников) с ограниченным возможностями здоровья или классы (группы) для обучающихся (воспитанников), нуждающихся в длительном лечении;</w:t>
            </w:r>
            <w:proofErr w:type="gramEnd"/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руководителям; работникам, непосредственно занятым в таких классах (группах) общеобразовательных учреждений, имеющих интернат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 xml:space="preserve">за работу в центрах психолого-педагогической, медицинской и социальной помощи, </w:t>
            </w:r>
            <w:proofErr w:type="spellStart"/>
            <w:r w:rsidRPr="003A66C6">
              <w:rPr>
                <w:rFonts w:eastAsiaTheme="minorHAnsi"/>
                <w:sz w:val="20"/>
                <w:szCs w:val="20"/>
                <w:lang w:eastAsia="en-US"/>
              </w:rPr>
              <w:t>психолого-медико-педагогических</w:t>
            </w:r>
            <w:proofErr w:type="spellEnd"/>
            <w:r w:rsidRPr="003A66C6">
              <w:rPr>
                <w:rFonts w:eastAsiaTheme="minorHAnsi"/>
                <w:sz w:val="20"/>
                <w:szCs w:val="20"/>
                <w:lang w:eastAsia="en-US"/>
              </w:rPr>
              <w:t xml:space="preserve"> комиссиях, логопедических пунктах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за работу в учреждениях 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общеобразовательных учреждениях, учреждениях среднего профессионального образования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за работу в общеобразовательном учреждении, имеющем интернат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педагогическим работникам за индивидуальное обучение на дому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учреждения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женщинам, работающим в сельской местности, на работах, где по условиям труда рабочий день разделен на части (с перерывом рабочего времени более двух часов)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работникам учреждений (структурных подразделений), осуществляющих оздоровление и (или) отдых обучающихся, воспитанников за систематическую переработку сверх нормальной продолжительности рабочего времени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водителям легковых автомобилей за ненормированный рабочий день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3A66C6" w:rsidRPr="003A66C6" w:rsidTr="006B17D2">
        <w:tc>
          <w:tcPr>
            <w:tcW w:w="710" w:type="dxa"/>
          </w:tcPr>
          <w:p w:rsidR="003A66C6" w:rsidRPr="006B17D2" w:rsidRDefault="003A66C6" w:rsidP="006B17D2">
            <w:pPr>
              <w:pStyle w:val="a3"/>
              <w:numPr>
                <w:ilvl w:val="0"/>
                <w:numId w:val="14"/>
              </w:numPr>
              <w:tabs>
                <w:tab w:val="left" w:pos="80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9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выплата за работу в сельской местности</w:t>
            </w:r>
          </w:p>
        </w:tc>
        <w:tc>
          <w:tcPr>
            <w:tcW w:w="2211" w:type="dxa"/>
          </w:tcPr>
          <w:p w:rsidR="003A66C6" w:rsidRPr="003A66C6" w:rsidRDefault="003A66C6" w:rsidP="003A6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66C6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</w:tbl>
    <w:p w:rsidR="000154B7" w:rsidRPr="00A04437" w:rsidRDefault="000154B7" w:rsidP="003A66C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04437">
        <w:rPr>
          <w:rFonts w:ascii="Times New Roman" w:hAnsi="Times New Roman" w:cs="Times New Roman"/>
          <w:sz w:val="20"/>
        </w:rPr>
        <w:t>--------------------------------</w:t>
      </w:r>
    </w:p>
    <w:p w:rsidR="000154B7" w:rsidRPr="000C7DD1" w:rsidRDefault="000154B7" w:rsidP="000C4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4" w:name="P550"/>
      <w:bookmarkEnd w:id="4"/>
      <w:r w:rsidRPr="000C7DD1">
        <w:rPr>
          <w:rFonts w:ascii="Times New Roman" w:hAnsi="Times New Roman" w:cs="Times New Roman"/>
          <w:sz w:val="16"/>
          <w:szCs w:val="16"/>
        </w:rPr>
        <w:t>&lt;*&gt; Без учета повышающих коэффициентов.</w:t>
      </w:r>
    </w:p>
    <w:p w:rsidR="000154B7" w:rsidRPr="000C7DD1" w:rsidRDefault="000154B7" w:rsidP="000C4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5" w:name="P551"/>
      <w:bookmarkEnd w:id="5"/>
      <w:r w:rsidRPr="000C7DD1">
        <w:rPr>
          <w:rFonts w:ascii="Times New Roman" w:hAnsi="Times New Roman" w:cs="Times New Roman"/>
          <w:sz w:val="16"/>
          <w:szCs w:val="16"/>
        </w:rPr>
        <w:t>&lt;**&gt; В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1D1C0D" w:rsidRDefault="001D1C0D" w:rsidP="008A02A2">
      <w:pPr>
        <w:pStyle w:val="ConsPlusNormal"/>
        <w:tabs>
          <w:tab w:val="left" w:pos="10425"/>
        </w:tabs>
        <w:jc w:val="both"/>
        <w:rPr>
          <w:rFonts w:ascii="Times New Roman" w:hAnsi="Times New Roman" w:cs="Times New Roman"/>
          <w:sz w:val="24"/>
          <w:szCs w:val="24"/>
        </w:rPr>
        <w:sectPr w:rsidR="001D1C0D" w:rsidSect="00C938D9">
          <w:pgSz w:w="11905" w:h="16838"/>
          <w:pgMar w:top="1134" w:right="850" w:bottom="1134" w:left="1276" w:header="568" w:footer="0" w:gutter="0"/>
          <w:cols w:space="720"/>
          <w:docGrid w:linePitch="326"/>
        </w:sectPr>
      </w:pPr>
    </w:p>
    <w:p w:rsidR="00FA4C3A" w:rsidRPr="00B31AF6" w:rsidRDefault="00FA4C3A" w:rsidP="008A02A2">
      <w:pPr>
        <w:pStyle w:val="ConsPlusNormal"/>
        <w:tabs>
          <w:tab w:val="left" w:pos="1042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529"/>
      </w:tblGrid>
      <w:tr w:rsidR="00FB0FBC" w:rsidRPr="00BD1E5B" w:rsidTr="00E406C4">
        <w:tc>
          <w:tcPr>
            <w:tcW w:w="9180" w:type="dxa"/>
          </w:tcPr>
          <w:p w:rsidR="00FB0FBC" w:rsidRPr="00BD1E5B" w:rsidRDefault="00FB0F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</w:tcPr>
          <w:p w:rsidR="002A33D6" w:rsidRPr="002A33D6" w:rsidRDefault="00FB0FBC" w:rsidP="002A33D6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2A33D6">
              <w:rPr>
                <w:rFonts w:ascii="Times New Roman" w:hAnsi="Times New Roman" w:cs="Times New Roman"/>
                <w:sz w:val="20"/>
              </w:rPr>
              <w:t xml:space="preserve">Приложение N </w:t>
            </w:r>
            <w:r w:rsidR="00B90AF2" w:rsidRPr="002A33D6">
              <w:rPr>
                <w:rFonts w:ascii="Times New Roman" w:hAnsi="Times New Roman" w:cs="Times New Roman"/>
                <w:sz w:val="20"/>
              </w:rPr>
              <w:t xml:space="preserve">4 </w:t>
            </w:r>
            <w:r w:rsidRPr="002A33D6">
              <w:rPr>
                <w:rFonts w:ascii="Times New Roman" w:hAnsi="Times New Roman" w:cs="Times New Roman"/>
                <w:sz w:val="20"/>
              </w:rPr>
              <w:t xml:space="preserve">к Примерному </w:t>
            </w:r>
            <w:r w:rsidR="002A33D6" w:rsidRPr="002A33D6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FB0FBC" w:rsidRPr="00BD1E5B" w:rsidRDefault="002A33D6" w:rsidP="002A33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33D6">
              <w:rPr>
                <w:rFonts w:ascii="Times New Roman" w:hAnsi="Times New Roman" w:cs="Times New Roman"/>
                <w:sz w:val="20"/>
              </w:rPr>
              <w:t>об оплате труда работников муниципальных учреждений, подведомственных</w:t>
            </w:r>
            <w:r>
              <w:rPr>
                <w:rFonts w:ascii="Times New Roman" w:hAnsi="Times New Roman" w:cs="Times New Roman"/>
                <w:sz w:val="20"/>
              </w:rPr>
              <w:t xml:space="preserve"> управлению образования администрации Богучанского района</w:t>
            </w:r>
            <w:r w:rsidRPr="000151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FA4C3A" w:rsidRPr="00B31AF6" w:rsidRDefault="00FA4C3A" w:rsidP="008A02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600" w:rsidRPr="00890800" w:rsidRDefault="00A551D7" w:rsidP="00F906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00">
        <w:rPr>
          <w:rFonts w:ascii="Times New Roman" w:hAnsi="Times New Roman" w:cs="Times New Roman"/>
          <w:b/>
          <w:sz w:val="24"/>
          <w:szCs w:val="24"/>
        </w:rPr>
        <w:t>ВИДЫ, УСЛОВИЯ, РАЗМЕР И ПОРЯДОК УСТАНОВЛЕНИЯ ВЫПЛАТ</w:t>
      </w:r>
      <w:r w:rsidR="00F90600" w:rsidRPr="0089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800">
        <w:rPr>
          <w:rFonts w:ascii="Times New Roman" w:hAnsi="Times New Roman" w:cs="Times New Roman"/>
          <w:b/>
          <w:sz w:val="24"/>
          <w:szCs w:val="24"/>
        </w:rPr>
        <w:t>СТИМУЛИРУЮЩЕГО ХАРАКТЕРА,</w:t>
      </w:r>
    </w:p>
    <w:p w:rsidR="00F90600" w:rsidRPr="00890800" w:rsidRDefault="00A551D7" w:rsidP="00F9060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00">
        <w:rPr>
          <w:rFonts w:ascii="Times New Roman" w:hAnsi="Times New Roman" w:cs="Times New Roman"/>
          <w:b/>
          <w:sz w:val="24"/>
          <w:szCs w:val="24"/>
        </w:rPr>
        <w:t xml:space="preserve"> В ТОМ ЧИСЛЕ КРИТЕРИИ ОЦЕНКИ</w:t>
      </w:r>
      <w:r w:rsidR="00F90600" w:rsidRPr="0089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800">
        <w:rPr>
          <w:rFonts w:ascii="Times New Roman" w:hAnsi="Times New Roman" w:cs="Times New Roman"/>
          <w:b/>
          <w:sz w:val="24"/>
          <w:szCs w:val="24"/>
        </w:rPr>
        <w:t xml:space="preserve">РЕЗУЛЬТАТИВНОСТИ И КАЧЕСТВА </w:t>
      </w:r>
      <w:r w:rsidRPr="00890800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ТРУДА РАБОТНИКОВ </w:t>
      </w:r>
      <w:r w:rsidR="00FA4C3A" w:rsidRPr="0089080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МУНИЦИПАЛЬНЫХ </w:t>
      </w:r>
      <w:r w:rsidR="00F90600" w:rsidRPr="0089080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УЧРЕЖДЕНИЙ, </w:t>
      </w:r>
      <w:r w:rsidR="00F90600" w:rsidRPr="00890800">
        <w:rPr>
          <w:rFonts w:ascii="Times New Roman" w:hAnsi="Times New Roman" w:cs="Times New Roman"/>
          <w:b/>
          <w:sz w:val="24"/>
          <w:szCs w:val="24"/>
        </w:rPr>
        <w:t>НАХОДЯЩИХСЯ НА ТЕРРИТОРИИ МУНИЦИПАЛЬНОГО ОБРАЗОВАНИЯ БОГУЧАНСКИЙ РАЙОН,  ПОДВЕДОМСТВЕННЫХ УПРАВЛЕНИЮ ОБРАЗОВАНИЯ  АДМИНИТСРАЦИИ БОГУЧАНСКОГО РАЙОНА</w:t>
      </w:r>
    </w:p>
    <w:p w:rsidR="009E6C8F" w:rsidRPr="00B31AF6" w:rsidRDefault="009E6C8F" w:rsidP="00924E5F"/>
    <w:p w:rsidR="00A551D7" w:rsidRPr="00842998" w:rsidRDefault="00A551D7" w:rsidP="001D197C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998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Общеобразовательные </w:t>
      </w:r>
      <w:r w:rsidR="00CD7E85" w:rsidRPr="00842998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="007071F3" w:rsidRPr="00842998">
        <w:rPr>
          <w:rFonts w:ascii="Times New Roman" w:hAnsi="Times New Roman" w:cs="Times New Roman"/>
          <w:b/>
          <w:i/>
          <w:sz w:val="24"/>
          <w:szCs w:val="24"/>
        </w:rPr>
        <w:t>, подведомственные управлению образования администрации Богучанского района</w:t>
      </w:r>
    </w:p>
    <w:p w:rsidR="00A551D7" w:rsidRPr="00B31AF6" w:rsidRDefault="00A551D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3827"/>
        <w:gridCol w:w="3828"/>
        <w:gridCol w:w="3543"/>
        <w:gridCol w:w="1564"/>
      </w:tblGrid>
      <w:tr w:rsidR="00A551D7" w:rsidRPr="00BD1E5B" w:rsidTr="00890800">
        <w:tc>
          <w:tcPr>
            <w:tcW w:w="204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2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564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баллов </w:t>
            </w:r>
            <w:hyperlink w:anchor="P4152" w:history="1">
              <w:r w:rsidRPr="00BD1E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564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800" w:rsidRPr="00BD1E5B" w:rsidTr="00890800">
        <w:tc>
          <w:tcPr>
            <w:tcW w:w="2047" w:type="dxa"/>
            <w:vMerge w:val="restart"/>
          </w:tcPr>
          <w:p w:rsidR="00890800" w:rsidRPr="00F90600" w:rsidRDefault="00890800" w:rsidP="00F90600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Педагогические работники: учитель (за исключением начального общего образования)</w:t>
            </w:r>
          </w:p>
        </w:tc>
        <w:tc>
          <w:tcPr>
            <w:tcW w:w="12762" w:type="dxa"/>
            <w:gridSpan w:val="4"/>
          </w:tcPr>
          <w:p w:rsidR="00890800" w:rsidRPr="00F90600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и исследовательской деятельности воспитанников</w:t>
            </w:r>
          </w:p>
        </w:tc>
        <w:tc>
          <w:tcPr>
            <w:tcW w:w="3828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в конференциях разного уровня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на конференциях разного уровня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и призеров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Обеспечение работы в соответствии с планом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BD1E5B" w:rsidRDefault="00890800" w:rsidP="00A720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аттестационной комиссии, экспертной комиссии,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72072"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педагогическом консилиуме учреждения, наставническая работа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документам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890800" w:rsidRPr="00F90600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0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и рост качества обучения,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положительная динамика по индивидуальному прогрессу учащихся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школьников в мероприятиях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различного уровня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участвующих от общего числа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Качество успеваемости (по результатам итоговых контрольных работ, контрольных срезов, ГИА-9, ЕГЭ)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олимпиадах различного уровня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конкурсов - не менее 70% (от общего числа обучающихся)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олимпиад - не менее 50% (от общего числа обучающихся</w:t>
            </w:r>
            <w:proofErr w:type="gramEnd"/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призеров и победителей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проектов и программ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Учет численности учеников в классе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численности </w:t>
            </w: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в классе над нормативной численностью обучающихся в классе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Численность человек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 за 1 обучающегося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890800" w:rsidRPr="00603825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Освоение информационных технологий и применение их в практике работы с детьми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Использование при организации занятий интерактивной доски, компьютерных программ по созданию презентаций и публикаций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Выстраивание образовательного процесса в соответствии с программой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надпредметного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программы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коррекционно-развивающей образовательной среды для работы с детьми с ограниченными возможностями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реализация индивидуальной программы обучения детей с ограниченными возможностями здоровья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Реализация индивидуальных программ обучения интегрированных детей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Сопровождение детей с ограниченными возможностями здоровья</w:t>
            </w:r>
          </w:p>
        </w:tc>
        <w:tc>
          <w:tcPr>
            <w:tcW w:w="3543" w:type="dxa"/>
          </w:tcPr>
          <w:p w:rsidR="00890800" w:rsidRPr="00BD1E5B" w:rsidRDefault="00890800" w:rsidP="002E0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рекомендаций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E031C"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педагогического консилиума в организации образовательного процесса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Включенность в общешкольные и внешкольные мероприятия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Количество детей с ограниченными возможностями здоровья, включенных в общешкольные мероприятия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 за каждого обучающегося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Педагогические работники: педагог-психолог, социальный педагог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Сопровождение воспитанников в образовательном процессе</w:t>
            </w:r>
          </w:p>
        </w:tc>
        <w:tc>
          <w:tcPr>
            <w:tcW w:w="3828" w:type="dxa"/>
          </w:tcPr>
          <w:p w:rsidR="00A551D7" w:rsidRPr="00BD1E5B" w:rsidRDefault="00A551D7" w:rsidP="00420A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="00420A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420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20A6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консилиумом (</w:t>
            </w:r>
            <w:proofErr w:type="spellStart"/>
            <w:r w:rsidR="00AF7B09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A551D7" w:rsidRPr="00BD1E5B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 w:rsidR="00AF7B09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="00A551D7"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планом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родителей воспитанников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Педагогические </w:t>
            </w: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работники: воспитатель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самовольных уходов воспитанников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поданных заявлений в органы внутренних дел по розыску воспитанников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правонарушений, совершенных воспитанниками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воспитанников, состоящих на учете в органах внутренних дел, комиссии по делам несовершеннолетних и защите прав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Привитие норм и правил совместного проживания воспитанников (поведения и общения)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случаев нарушения дисциплины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Процент участвующих от общего числа обучающихся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воспитывающей среды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травм, несчастных случаев, вредных привычек у воспитанников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по созданию коллектива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климат в коллективе, способствующий мотивации к обучению, эффективному разрешению конфликтов, адекватной самооценке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Высокие показатели обучения воспитанников, отсутствие конфликтов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программы воспитания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 w:val="restart"/>
          </w:tcPr>
          <w:p w:rsidR="00890800" w:rsidRPr="00603825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Педагог </w:t>
            </w: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дополнительного образования, музыкальный руководитель, педагог-организатор, инструктор по труду, концертмейстер, тренер-преподаватель, старший вожатый</w:t>
            </w:r>
          </w:p>
        </w:tc>
        <w:tc>
          <w:tcPr>
            <w:tcW w:w="12762" w:type="dxa"/>
            <w:gridSpan w:val="4"/>
          </w:tcPr>
          <w:p w:rsidR="00890800" w:rsidRPr="00603825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Обеспечение работы в соответствии с планом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890800" w:rsidRPr="00603825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3828" w:type="dxa"/>
            <w:vMerge w:val="restart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олимпиадах, научно-практических конференциях, конкурсах различного уровня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% участвующих от общего числа обучающихся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детских объединений, организаций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За каждый проект, программу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890800" w:rsidRPr="00603825" w:rsidRDefault="00890800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890800" w:rsidRPr="00BD1E5B" w:rsidTr="00890800">
        <w:tc>
          <w:tcPr>
            <w:tcW w:w="2047" w:type="dxa"/>
            <w:vMerge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828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564" w:type="dxa"/>
          </w:tcPr>
          <w:p w:rsidR="00890800" w:rsidRPr="00BD1E5B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Заведующий библиотекой, библиотекарь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Создание системы работы по повышению мотивации воспитанников к чтению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Количество воспитанников и работников учреждения, пользующихся фондом библиотеки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информационно-библиотечной системы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Создание программы развития информационно-библиографического пространства учреждения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программы развития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Сохранность библиотечного фонда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Количество списываемой литературы библиотечного фонда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Менее 20% фонда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текущего информирования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 педагогов и воспитанников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уроков </w:t>
            </w: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  <w:proofErr w:type="gram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четверть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дней информирования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Высокий уровень профессионального мастерства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Систематическая работа по повышению педагогического мастерства (курсы повышения квалификации, семинары, самообразование),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603825" w:rsidRDefault="00A551D7" w:rsidP="00603825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инспектор по кадрам, программист, делопроизводитель, секретарь-машинистка, секретарь, секретарь учебной части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Соответствие нормам действующего законодательства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Соответствие заданным нормам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Осуществление юридических консультаций для воспитанников и работников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конфликтов в учреждении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регламентов по созданию внутренних документов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регламентов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603825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Шеф-повар, повар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обучающихся, воспитанников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заболевших воспитанников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вспышек заболеваний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Качество приготовления пищи, эстетическое оформление блюд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жалоб, отказов детей от приема пищи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890800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08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Младший воспитатель</w:t>
            </w:r>
          </w:p>
        </w:tc>
        <w:tc>
          <w:tcPr>
            <w:tcW w:w="12762" w:type="dxa"/>
            <w:gridSpan w:val="4"/>
          </w:tcPr>
          <w:p w:rsidR="00A551D7" w:rsidRPr="00890800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08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самовольных уходов воспитанников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поданных заявлений в органы внутренних дел по розыску воспитанников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890800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08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890800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08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603825" w:rsidRDefault="00A551D7" w:rsidP="00603825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Кладовщик, кастелянша, водитель, кухонный рабочий, мойщик посуды, подсобный рабочий, лаборант, гардеробщик, сторож</w:t>
            </w:r>
            <w:proofErr w:type="gramEnd"/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органов, аварий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 для воспитанников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Зеленая зона, ландшафтный дизайн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603825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Преподаватель-организатор основ безопасности жизнедеятельности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соблюдения правил техники безопасности жизнедеятельности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 учащимися и работниками школы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ведением классной и школьной документации по проведению инструктажей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актов осмотра оборудования, приборов, технических средств обучения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Взаимодействие с учреждениями и организациями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Разработка плана гражданской обороны учреждения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плана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по гражданской обороне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учений 2 раза в год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Достижения обучающихся, воспитанников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Процент участвующих от общего числа обучающихся (воспитанников) не менее 20%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воспитанников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603825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Учитель-логопед, учитель-дефектолог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71F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F71F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педагогическом консилиуме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работе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Постоянное, без пропусков, участие в одной из комиссий, подготовка отчетной документации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Ведение и организация общественно полезного труда, производительного труда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общественно  полезного труда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 часов в неделю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9 часов в неделю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Работа с семьями обучающихся, воспитанников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участие, победы во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внутришкольных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, районных, краевых мероприятиях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участие, победы во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внутришкольных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, районных, краевых мероприятиях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Подготовка одного мероприятия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Подготовка детей к участию в одном мероприятии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одном районном, краевом мероприятии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Призовое место в районном, краевом мероприятии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успеваемости </w:t>
            </w: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50 - 65%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65 - 80%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социального опыта обучающихся, воспитанников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Процент обучающихся, воспитанников из числа выпускников, продолживших обучение или трудоустроившихся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50 - 65%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65 - 80%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воспитанников, состоящих на внутреннем учете учреждения или на учете в группе по делам несовершеннолетних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0 - 10%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лицензированной программы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Заведующий</w:t>
            </w:r>
          </w:p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хозяйством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имущества и его учет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Замечания по утрате и порче имущества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Оперативность работы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Своевременно, качественно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Ресурсосбережение при выполнении работ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Осуществление рационального расходования материалов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Экономия материальных средств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Осуществление рационального расходования электроэнергии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превышения лимитов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Бесперебойная и безаварийная работа систем жизнеобеспечения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недостачи и неустановленного оборудования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Костюмер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Качественная подготовка костюмов к празднику, концерту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51D7" w:rsidRPr="00BD1E5B" w:rsidTr="00890800">
        <w:tc>
          <w:tcPr>
            <w:tcW w:w="14809" w:type="dxa"/>
            <w:gridSpan w:val="5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Инженер, оператор электронно-вычислительных машин, техник, программист, электроник</w:t>
            </w:r>
          </w:p>
        </w:tc>
        <w:tc>
          <w:tcPr>
            <w:tcW w:w="12762" w:type="dxa"/>
            <w:gridSpan w:val="4"/>
          </w:tcPr>
          <w:p w:rsidR="00A551D7" w:rsidRPr="00C83CFF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Обработка и предоставление информации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средств автоматизации сбора, учета и хранения информации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Ведение баз автоматизированного сбора информации</w:t>
            </w:r>
          </w:p>
        </w:tc>
        <w:tc>
          <w:tcPr>
            <w:tcW w:w="3543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ведению баз автоматизированного сбора информации (1 база)</w:t>
            </w:r>
          </w:p>
        </w:tc>
        <w:tc>
          <w:tcPr>
            <w:tcW w:w="1564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 помощью информационных компьютерных технологий (КИАСУО)</w:t>
            </w: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C83CFF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Стабильно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Методист</w:t>
            </w: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процесса разработки, апробации и внедрения инновационных программ, технологий, методов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программ, технологий, методов у педагогических кадров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Выполнение плана методической работы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Доля выполненных работ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564" w:type="dxa"/>
          </w:tcPr>
          <w:p w:rsidR="00A551D7" w:rsidRPr="00BD1E5B" w:rsidRDefault="00F17E7C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Достижения педагогических кадров, участие в профессиональных конкурсах, конкурсах методических материалов, образовательных программ и т.п.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Степень участия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603825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проектов, методических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собственных проектов, 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методических материалов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Описание педагогического опыта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публикаций, представленных в профессиональных средствах массовой информации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профессионального мастерства педагогов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 раза в квартал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237434" w:rsidRDefault="00A551D7" w:rsidP="00237434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4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Специалист по кадрам</w:t>
            </w:r>
            <w:r w:rsidR="00237434" w:rsidRPr="002374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2" w:type="dxa"/>
            <w:gridSpan w:val="4"/>
          </w:tcPr>
          <w:p w:rsidR="00A551D7" w:rsidRPr="0023743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4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учреждения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документации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Штрафы, взыскания, замечания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Обработка и предоставление информации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замечаний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23743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4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Оперативность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работ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23743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4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Работа с входящей корреспонденцией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Подготовка ответов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Своевременно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Отсутствие возврата документов на доработку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Инициатива и творческий подход к работе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 предложение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образовательных проектов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 проект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разного уровня, в том числе обмен опытом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 w:val="restart"/>
          </w:tcPr>
          <w:p w:rsidR="00A551D7" w:rsidRPr="0023743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4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Педагогические работники: учитель (начальное общее образование)</w:t>
            </w:r>
          </w:p>
        </w:tc>
        <w:tc>
          <w:tcPr>
            <w:tcW w:w="12762" w:type="dxa"/>
            <w:gridSpan w:val="4"/>
          </w:tcPr>
          <w:p w:rsidR="00A551D7" w:rsidRPr="0023743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4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Успешность учебной работы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оценочного периода согласно локальным нормативным актам учреждения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Свыше 70%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60 - 70%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Результативность, стабильность и рост качества обучения, положительная динамика по индивидуальному прогрессу </w:t>
            </w: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качества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(по итогам не менее двух оценочных периодов)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(сохранение процента качества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не менее двух оценочных периодов)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коррекционных действий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Индивидуальное сопровождение учащихся, испытывающих трудности в обучении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Повышение успеваемости учащихся, испытывавших трудности в обучении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Сопровождение одаренных детей в образовательном процессе (подготовка к участию в олимпиадах, конкурсах, конференциях, турнирах и т.д.)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победителей, призеров, финалистов, дипломантов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Руководство и организация проектных и творческих групп (организация детей для успешного участия в различных творческих группах и проектах)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Реализация проекта или его представление: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Класс (группа)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конкурсе проектов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проектных групп или творческих групп (наличие подтверждающих документов) (количество участников проектных и творческих групп - не менее 80% (от общего числа обучающихся)</w:t>
            </w:r>
            <w:proofErr w:type="gramEnd"/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и руководство исследовательской деятельностью обучающихся (участие обучающихся в конференциях)</w:t>
            </w:r>
            <w:proofErr w:type="gramEnd"/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обучающихся на конференциях, семинарах, форумах и т.д. (обязательное наличие подтверждающих документов об участии)</w:t>
            </w:r>
          </w:p>
        </w:tc>
        <w:tc>
          <w:tcPr>
            <w:tcW w:w="3543" w:type="dxa"/>
          </w:tcPr>
          <w:p w:rsidR="0023743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Учреждение: 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Муниципальные: 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Региональные: 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Федеральные: 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и призеров:</w:t>
            </w:r>
          </w:p>
        </w:tc>
        <w:tc>
          <w:tcPr>
            <w:tcW w:w="3543" w:type="dxa"/>
          </w:tcPr>
          <w:p w:rsidR="0023743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Внутри учреждения: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Муниципальные: 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Региональные: 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37434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Федеральные: 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дистантное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очное</w:t>
            </w:r>
          </w:p>
        </w:tc>
        <w:tc>
          <w:tcPr>
            <w:tcW w:w="1564" w:type="dxa"/>
            <w:vAlign w:val="bottom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237434" w:rsidRDefault="00A551D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74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Руководство объединениями педагогов (проектными командами, творческими группами)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Обеспечение результативности работы в соответствии с планом проектных команд, творческих групп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AF7B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работе психолого</w:t>
            </w:r>
            <w:r w:rsidR="00AF7B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педагогического консилиума учреждения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2" w:type="dxa"/>
            <w:gridSpan w:val="4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Включение современного оборудования в образовательный процесс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Использование при проведении занятий интерактивной доски, компьютерных программ, современного лабораторного и цифрового оборудования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Предъявление опыта организации образовательного процесса за пределами учреждения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 (в том числе дистанционных):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Призер: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Победитель: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Обобщение и/или тиражирование педагогического опыта</w:t>
            </w: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публикаций в изданиях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(в том числе открытых уроков)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Внутри учреждения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Наставничество молодых педагогов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молодого специалиста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Выстраивание образовательного процесса в соответствии с требованиями ФГОС НОО и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программ учебных предметов и внеурочной деятельности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методических, диагностических материалов, связанных с образовательной деятельностью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Созданный проект, программа, материалы внедрены в образовательную деятельность учреждения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Организация дистанционного обучения учащихся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Наличие, стабильность состава </w:t>
            </w: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регистрации </w:t>
            </w:r>
            <w:proofErr w:type="gram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учреждения, реализующего программы дистанционного обучения (за одного обучающегося)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Кураторство сайта, систем электронных журналов, дневников, баз данных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Наличие постоянно функционирующих электронных систем: сайта, электронных дневников, журналов, баз данных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Своевременность обновления, отсутствие замечаний со стороны проверяющих органов, заинтересованных лиц (родителей, общественности и др.)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51D7" w:rsidRPr="00BD1E5B" w:rsidTr="00890800">
        <w:tc>
          <w:tcPr>
            <w:tcW w:w="2047" w:type="dxa"/>
            <w:vMerge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Работа по реализации законодательства об образовании</w:t>
            </w:r>
          </w:p>
        </w:tc>
        <w:tc>
          <w:tcPr>
            <w:tcW w:w="3828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</w:t>
            </w:r>
            <w:proofErr w:type="spellStart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микроучастка</w:t>
            </w:r>
            <w:proofErr w:type="spellEnd"/>
            <w:r w:rsidRPr="00BD1E5B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выявления учащихся, подлежащих обучению</w:t>
            </w:r>
          </w:p>
        </w:tc>
        <w:tc>
          <w:tcPr>
            <w:tcW w:w="3543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представления отчетных документов (акты обследования и др.)</w:t>
            </w:r>
          </w:p>
        </w:tc>
        <w:tc>
          <w:tcPr>
            <w:tcW w:w="1564" w:type="dxa"/>
          </w:tcPr>
          <w:p w:rsidR="00A551D7" w:rsidRPr="00BD1E5B" w:rsidRDefault="00A551D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1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70BA4" w:rsidRPr="00237434" w:rsidRDefault="00B70BA4" w:rsidP="00FA4C3A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B70BA4" w:rsidRPr="00237434" w:rsidRDefault="00B70BA4" w:rsidP="00FA4C3A">
      <w:pPr>
        <w:pStyle w:val="a4"/>
        <w:rPr>
          <w:rFonts w:ascii="Times New Roman" w:hAnsi="Times New Roman" w:cs="Times New Roman"/>
          <w:bCs/>
          <w:sz w:val="20"/>
          <w:szCs w:val="20"/>
        </w:rPr>
      </w:pPr>
      <w:r w:rsidRPr="00237434">
        <w:rPr>
          <w:rFonts w:ascii="Times New Roman" w:hAnsi="Times New Roman" w:cs="Times New Roman"/>
          <w:bCs/>
          <w:sz w:val="20"/>
          <w:szCs w:val="20"/>
        </w:rPr>
        <w:t>&lt;*&gt; исходя из 100-балльной системы.</w:t>
      </w:r>
    </w:p>
    <w:p w:rsidR="00A551D7" w:rsidRPr="00237434" w:rsidRDefault="00A551D7" w:rsidP="00FA4C3A">
      <w:pPr>
        <w:pStyle w:val="a4"/>
        <w:rPr>
          <w:rFonts w:ascii="Times New Roman" w:hAnsi="Times New Roman" w:cs="Times New Roman"/>
        </w:rPr>
      </w:pPr>
    </w:p>
    <w:p w:rsidR="00B70BA4" w:rsidRPr="00B31AF6" w:rsidRDefault="00B70BA4" w:rsidP="00FA4C3A">
      <w:pPr>
        <w:pStyle w:val="a4"/>
        <w:rPr>
          <w:rFonts w:ascii="Times New Roman" w:hAnsi="Times New Roman" w:cs="Times New Roman"/>
          <w:sz w:val="24"/>
          <w:szCs w:val="24"/>
        </w:rPr>
        <w:sectPr w:rsidR="00B70BA4" w:rsidRPr="00B31AF6" w:rsidSect="009E6C8F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F25B41" w:rsidRPr="00842998" w:rsidRDefault="00F25B41" w:rsidP="001D197C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299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Образовательные </w:t>
      </w:r>
      <w:r w:rsidR="00237434">
        <w:rPr>
          <w:rFonts w:ascii="Times New Roman" w:hAnsi="Times New Roman" w:cs="Times New Roman"/>
          <w:b/>
          <w:i/>
          <w:sz w:val="24"/>
          <w:szCs w:val="24"/>
        </w:rPr>
        <w:t xml:space="preserve">учреждения </w:t>
      </w:r>
      <w:r w:rsidRPr="00842998">
        <w:rPr>
          <w:rFonts w:ascii="Times New Roman" w:hAnsi="Times New Roman" w:cs="Times New Roman"/>
          <w:b/>
          <w:i/>
          <w:sz w:val="24"/>
          <w:szCs w:val="24"/>
        </w:rPr>
        <w:t>дополнительного</w:t>
      </w:r>
      <w:r w:rsidR="001B31B9" w:rsidRPr="008429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2998"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</w:p>
    <w:p w:rsidR="00F25B41" w:rsidRPr="00B31AF6" w:rsidRDefault="00F25B41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3827"/>
        <w:gridCol w:w="3828"/>
        <w:gridCol w:w="3543"/>
        <w:gridCol w:w="1560"/>
      </w:tblGrid>
      <w:tr w:rsidR="00F25B41" w:rsidRPr="00842998" w:rsidTr="00F25B41">
        <w:tc>
          <w:tcPr>
            <w:tcW w:w="1905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2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баллов </w:t>
            </w:r>
            <w:hyperlink w:anchor="P4152" w:history="1">
              <w:r w:rsidRPr="0084299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B41" w:rsidRPr="00842998" w:rsidTr="00F25B41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560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42998">
        <w:tc>
          <w:tcPr>
            <w:tcW w:w="1905" w:type="dxa"/>
            <w:vMerge w:val="restart"/>
          </w:tcPr>
          <w:p w:rsidR="00F25B41" w:rsidRPr="000C7DD1" w:rsidRDefault="00F25B41" w:rsidP="00A90DFF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 структурного п</w:t>
            </w:r>
            <w:r w:rsidR="00A90DFF" w:rsidRPr="000C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одразделения (начальник отдела)</w:t>
            </w:r>
            <w:r w:rsidRPr="000C7D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заведующий филиалом</w:t>
            </w:r>
          </w:p>
        </w:tc>
        <w:tc>
          <w:tcPr>
            <w:tcW w:w="12758" w:type="dxa"/>
            <w:gridSpan w:val="4"/>
          </w:tcPr>
          <w:p w:rsidR="00F25B41" w:rsidRPr="00842998" w:rsidRDefault="00F25B41" w:rsidP="001D19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Стабильность коллектива сотрудников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Соотношение уволившихся к численности сотрудников структурного подразделения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 0% до 2%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5%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Доля молодых специалистов от общего числа сотрудников отдела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 20 до 40%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свыше 40%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публикаций, презентаций, рекламной продукции и т.д. в квартал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3 шт.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более 4 шт.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Увеличение спроса на услуги структурного подразделения и учреждения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более чем на 5%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20A69" w:rsidRPr="00842998" w:rsidTr="00842998">
        <w:tc>
          <w:tcPr>
            <w:tcW w:w="1905" w:type="dxa"/>
            <w:vMerge/>
          </w:tcPr>
          <w:p w:rsidR="00420A69" w:rsidRPr="00842998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20A69" w:rsidRPr="00842998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420A69" w:rsidRPr="00842998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20A69" w:rsidRPr="00842998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0A69" w:rsidRPr="00842998" w:rsidRDefault="00420A69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842998" w:rsidRDefault="00F25B41" w:rsidP="001D19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запланированных работ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90 - 100%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Степень участия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842998" w:rsidRDefault="00F25B41" w:rsidP="001D19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842998" w:rsidTr="00842998">
        <w:trPr>
          <w:trHeight w:val="923"/>
        </w:trPr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дополнительного ресурса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за каждый привлеченный ресурс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15, но не более 60 в квартал</w:t>
            </w:r>
          </w:p>
        </w:tc>
      </w:tr>
      <w:tr w:rsidR="00F25B41" w:rsidRPr="00842998" w:rsidTr="00842998">
        <w:tc>
          <w:tcPr>
            <w:tcW w:w="1905" w:type="dxa"/>
            <w:vMerge w:val="restart"/>
          </w:tcPr>
          <w:p w:rsidR="00F25B41" w:rsidRPr="00E6774E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Методист, инструктор-методист (включая </w:t>
            </w:r>
            <w:proofErr w:type="gramStart"/>
            <w:r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старшего</w:t>
            </w:r>
            <w:proofErr w:type="gramEnd"/>
            <w:r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58" w:type="dxa"/>
            <w:gridSpan w:val="4"/>
          </w:tcPr>
          <w:p w:rsidR="00F25B41" w:rsidRPr="00842998" w:rsidRDefault="00F25B41" w:rsidP="001D19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</w:t>
            </w:r>
            <w:r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задач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процесса разработки, апробации и внедрения технологий, методов и инновационных программ, реализуемых педагогами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Наличие оформленных программ, технологий, методов у педагогических кадров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842998" w:rsidRDefault="00F25B41" w:rsidP="001D19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Полнота реализации программы деятельности учреждения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плана методической работы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100% от </w:t>
            </w:r>
            <w:proofErr w:type="gramStart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запланированного</w:t>
            </w:r>
            <w:proofErr w:type="gramEnd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Непрерывное собственное профессиональное образование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DB5E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профессиональном конкурсе</w:t>
            </w:r>
            <w:proofErr w:type="gramStart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:, </w:t>
            </w:r>
            <w:proofErr w:type="gramEnd"/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DB5E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r w:rsidR="00DB5E37">
              <w:rPr>
                <w:rFonts w:ascii="Times New Roman" w:hAnsi="Times New Roman" w:cs="Times New Roman"/>
                <w:sz w:val="20"/>
                <w:szCs w:val="20"/>
              </w:rPr>
              <w:t xml:space="preserve">едитель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профессиональном конкурсе: 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E37" w:rsidRPr="00842998" w:rsidTr="00842998">
        <w:tc>
          <w:tcPr>
            <w:tcW w:w="1905" w:type="dxa"/>
            <w:vMerge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B5E37" w:rsidRPr="00842998" w:rsidRDefault="00DB5E37" w:rsidP="00CC39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60" w:type="dxa"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B5E37" w:rsidRPr="00842998" w:rsidTr="00842998">
        <w:tc>
          <w:tcPr>
            <w:tcW w:w="1905" w:type="dxa"/>
            <w:vMerge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B5E37" w:rsidRPr="00842998" w:rsidRDefault="00DB5E37" w:rsidP="00CC39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60" w:type="dxa"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5E37" w:rsidRPr="00842998" w:rsidTr="00842998">
        <w:tc>
          <w:tcPr>
            <w:tcW w:w="1905" w:type="dxa"/>
            <w:vMerge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B5E37" w:rsidRPr="00842998" w:rsidRDefault="00DB5E37" w:rsidP="00CC39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уров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1560" w:type="dxa"/>
          </w:tcPr>
          <w:p w:rsidR="00DB5E37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сертификат, свидетельство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Достижения педагогических кадров в профессиональных конкурсах (конкурсах методических материалов, образовательных программ)</w:t>
            </w:r>
          </w:p>
        </w:tc>
        <w:tc>
          <w:tcPr>
            <w:tcW w:w="3828" w:type="dxa"/>
            <w:vMerge w:val="restart"/>
          </w:tcPr>
          <w:p w:rsidR="00F25B41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r w:rsidR="00F25B41"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DB5E3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="00F25B41" w:rsidRPr="00842998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842998" w:rsidRDefault="00F25B41" w:rsidP="001D19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Разработка проектов, методических материалов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Наличие собственных проектов, проектов, методических материалов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Описание педагогического опыта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Кол-во изданных публикаций, представленных в профессиональных СМИ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более 1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Выступление на конференциях, семинарах</w:t>
            </w:r>
          </w:p>
        </w:tc>
        <w:tc>
          <w:tcPr>
            <w:tcW w:w="3543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краевой уровень всероссийский уровень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профессионального мастерства педагогов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более 1 раза в квартал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Предъявление образовательных практик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Уровень предъявления образовательных практик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Работа в составе экспертных групп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25B41" w:rsidRPr="00842998" w:rsidTr="00842998">
        <w:tc>
          <w:tcPr>
            <w:tcW w:w="1905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 дополнительного образования, тренер-преподаватель (включая старшего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8" w:type="dxa"/>
            <w:gridSpan w:val="4"/>
          </w:tcPr>
          <w:p w:rsidR="00F25B41" w:rsidRPr="00842998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Сохранность количества потребителей государственных услуг дополнительного образования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Стабильный состав объединения по годам обучения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отчисленных учащихся в течение квартала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Полнота реализации дополнительной образовательной программы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плана дополнительной образовательной программы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100% от </w:t>
            </w:r>
            <w:proofErr w:type="gramStart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запланированного</w:t>
            </w:r>
            <w:proofErr w:type="gramEnd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дополнительной образовательной программы (по каждой программе)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Разработка планов-конспектов занятий в соответствии с программой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наличие в соответствии с программой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наличие материалов, пособий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соответствие документов педагога дополнительного образования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(журнал, рабочие программы, календарно-тематический план, аналитические записки, расписание работы объединения и др.) нормативным актам, регламентирующим работу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замечаний к документам в отчетный период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C83CFF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Уровень учреждения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 за каждое, но не более 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Краевой уровень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 за каждое, но не более 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Межрегиональный, российский уровни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Непрерывное профессиональное образование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543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543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сертификат, свидетельство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Интеграция в образовательный процесс учащихся с ограниченными возможностями здоровья, детей-сирот, детей, состоящих на учете в ОВД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Наличие в группе обучающихся с ОВЗ, детей-сирот, детей, состоящих на учете в ОВД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за каждого обучающегося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0,5,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но не более 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с родителями </w:t>
            </w:r>
            <w:proofErr w:type="gramStart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 с родителями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(родительские собрания, совместные детско-взрослые мероприятия)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 мероприятия в квартал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5 за каждое, не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краевых массовых мероприятий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плана подготовки краевого массового мероприятия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 за каждое краевое массовое мероприятие, но не более 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2 часов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свыше 2 часов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Средний процент освоения содержания программы </w:t>
            </w:r>
            <w:proofErr w:type="gramStart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(по результатам промежуточной, итоговой аттестации)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90 - 100%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Достижения обучающихся на конкурсных мероприятиях:</w:t>
            </w:r>
            <w:proofErr w:type="gramEnd"/>
          </w:p>
        </w:tc>
        <w:tc>
          <w:tcPr>
            <w:tcW w:w="3543" w:type="dxa"/>
            <w:vMerge w:val="restart"/>
            <w:vAlign w:val="bottom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60" w:type="dxa"/>
            <w:vMerge w:val="restart"/>
            <w:vAlign w:val="bottom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842998" w:rsidTr="00842998">
        <w:trPr>
          <w:trHeight w:val="509"/>
        </w:trPr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краевого уровня</w:t>
            </w: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D1257">
        <w:trPr>
          <w:trHeight w:val="52"/>
        </w:trPr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российского уровня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безопасности и сохранности жизни и здоровья участников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несчастных случаев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0 случаев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 w:val="restart"/>
          </w:tcPr>
          <w:p w:rsidR="00F25B41" w:rsidRPr="00E6774E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Педагог-организатор</w:t>
            </w: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EA2B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EA2BB2" w:rsidRPr="0084299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3828" w:type="dxa"/>
          </w:tcPr>
          <w:p w:rsidR="00F25B41" w:rsidRPr="00842998" w:rsidRDefault="00F25B41" w:rsidP="00EA2B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потребителей </w:t>
            </w:r>
            <w:r w:rsidR="00EA2BB2" w:rsidRPr="00842998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 услуг мероприятий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100% соответствие показателям государственного задания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Степень ответственности при организации и проведении массового мероприятия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руководит организацией и проведением мероприятия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 за каждое мероприятие, не более 100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участвует в организации и проведении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 за каждое, не более 50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C83CFF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 уровне учреждения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 за каждое, но не более 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Краевой уровень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 за каждое, но не более 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Межрегиональный, российский уровни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доклад, выступление, публикация, презентация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Непрерывное профессиональное образование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543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Победа в профессиональном конкурсе: краевого уровня, межрегионального уровня, российского уровня</w:t>
            </w:r>
          </w:p>
        </w:tc>
        <w:tc>
          <w:tcPr>
            <w:tcW w:w="3543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курсах повышения квалификации, соответствующих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реализуемой программы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сертификат, свидетельство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технических условий массового мероприятия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Полнота использования финансовых средств на проведение мероприятия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90 - 100%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Соблюдение сроков, соответствие требованиям бухгалтерии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сдача финансового отчета о проведении массового мероприятия без замечаний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приведению в порядок используемого оборудования и инвентаря, используемого для организации массовых мероприятий, проведение погрузочно-разгрузочных работ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2 часов свыше 2 часов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Достижения обучающихся на конкурсных мероприятиях:</w:t>
            </w:r>
            <w:proofErr w:type="gramEnd"/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межрегионального уровня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российского уровня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несчастных случаев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0 случаев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 w:val="restart"/>
          </w:tcPr>
          <w:p w:rsidR="00F25B41" w:rsidRPr="00C83CFF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0A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2758" w:type="dxa"/>
            <w:gridSpan w:val="4"/>
          </w:tcPr>
          <w:p w:rsidR="00F25B41" w:rsidRPr="00C83CFF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Сопровождение воспитанников в образовательном процессе</w:t>
            </w:r>
          </w:p>
        </w:tc>
        <w:tc>
          <w:tcPr>
            <w:tcW w:w="3828" w:type="dxa"/>
          </w:tcPr>
          <w:p w:rsidR="00F25B41" w:rsidRPr="00842998" w:rsidRDefault="00F25B41" w:rsidP="00C079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Руководство психолого-педагоги</w:t>
            </w:r>
            <w:r w:rsidR="00C079D6">
              <w:rPr>
                <w:rFonts w:ascii="Times New Roman" w:hAnsi="Times New Roman" w:cs="Times New Roman"/>
                <w:sz w:val="20"/>
                <w:szCs w:val="20"/>
              </w:rPr>
              <w:t>ческим консилиумом (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ППК)</w:t>
            </w:r>
          </w:p>
        </w:tc>
        <w:tc>
          <w:tcPr>
            <w:tcW w:w="3543" w:type="dxa"/>
          </w:tcPr>
          <w:p w:rsidR="00F25B41" w:rsidRPr="00842998" w:rsidRDefault="00C079D6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F25B41" w:rsidRPr="00842998">
              <w:rPr>
                <w:rFonts w:ascii="Times New Roman" w:hAnsi="Times New Roman" w:cs="Times New Roman"/>
                <w:sz w:val="20"/>
                <w:szCs w:val="20"/>
              </w:rPr>
              <w:t>ППК в соответствии с планом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родителей воспитанников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методов и способов работы по педагогическому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сопровождению воспитанников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разработке и реализации проектов, программ, связанных с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деятельностью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участие в разработке и реализации проектов, программ, связанных с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деятельностью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C83CFF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842998" w:rsidTr="00842998">
        <w:tc>
          <w:tcPr>
            <w:tcW w:w="1905" w:type="dxa"/>
            <w:vMerge w:val="restart"/>
          </w:tcPr>
          <w:p w:rsidR="00F25B41" w:rsidRPr="00E6774E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Делопроизводитель</w:t>
            </w: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срокам и порядку хранения документов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наличие систематизированного архива, отсутствие замечаний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Предоставление своевременной достоверной информации в органы государственной власти и внебюджетные фонды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Соблюдение порядка работы с персональными данными сотрудников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отработанные технологии делопроизводства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Оперативность выполняемой работы 30%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исполнение документов в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сроки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замечаний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C83CFF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Выстраивание конструктивных взаимоотношений с сотрудниками учреждения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25B41" w:rsidRPr="00842998" w:rsidTr="00842998">
        <w:tc>
          <w:tcPr>
            <w:tcW w:w="1905" w:type="dxa"/>
            <w:vMerge w:val="restart"/>
          </w:tcPr>
          <w:p w:rsidR="00F25B41" w:rsidRPr="00E6774E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Водитель</w:t>
            </w: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Качественное транспортное обслуживание краевых мероприятий (ЕГЭ, мероприятия с детьми и др.)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транспортному обеспечению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0 замечаний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 за каждое мероприятие, но не более 100 в квартал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Мелкий ремонт транспортного средства</w:t>
            </w:r>
          </w:p>
        </w:tc>
        <w:tc>
          <w:tcPr>
            <w:tcW w:w="3543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периодичность 1 раз в месяц;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свыше 2 раз в месяц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Мойка транспортного средства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3543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1 часа,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2 часов,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свыше 2 часов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Безаварийность, соблюдение правил дорожного движения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ДТП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0 предписаний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штрафных санкций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0 штрафов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жалоб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 w:val="restart"/>
          </w:tcPr>
          <w:p w:rsidR="00F25B41" w:rsidRPr="00E6774E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Рабочий по комплексному обслуживанию </w:t>
            </w:r>
            <w:r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здания, сторож (дежурный), дворник, уборщик производственных помещений</w:t>
            </w: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замечаний, жалоб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протоколов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видов работ</w:t>
            </w: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погрузочно-разгрузочных работ вручную</w:t>
            </w:r>
          </w:p>
        </w:tc>
        <w:tc>
          <w:tcPr>
            <w:tcW w:w="3543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сохранностью транспортируемого имущества: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1 часа,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2 часов,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свыше 2 часов</w:t>
            </w:r>
          </w:p>
        </w:tc>
        <w:tc>
          <w:tcPr>
            <w:tcW w:w="1560" w:type="dxa"/>
            <w:vAlign w:val="bottom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Проведение мелких ремонтных работ в учреждении, оборудования</w:t>
            </w:r>
          </w:p>
        </w:tc>
        <w:tc>
          <w:tcPr>
            <w:tcW w:w="3543" w:type="dxa"/>
            <w:vMerge w:val="restart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временные затраты со 100% качеством: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1 часа,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до 2 часов,</w:t>
            </w:r>
          </w:p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свыше 2 часов</w:t>
            </w:r>
          </w:p>
        </w:tc>
        <w:tc>
          <w:tcPr>
            <w:tcW w:w="1560" w:type="dxa"/>
            <w:vAlign w:val="bottom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наличие элементов ландшафтного дизайна в помещениях и на территории учреждения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E6774E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E677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842998" w:rsidTr="00842998">
        <w:tc>
          <w:tcPr>
            <w:tcW w:w="1905" w:type="dxa"/>
            <w:vMerge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3828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3543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отсутствие жалоб</w:t>
            </w:r>
          </w:p>
        </w:tc>
        <w:tc>
          <w:tcPr>
            <w:tcW w:w="1560" w:type="dxa"/>
          </w:tcPr>
          <w:p w:rsidR="00F25B41" w:rsidRPr="00842998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1B31B9" w:rsidRPr="00B31AF6" w:rsidRDefault="001B31B9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B41" w:rsidRPr="00AB22EC" w:rsidRDefault="00F25B41" w:rsidP="001D197C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2EC">
        <w:rPr>
          <w:rFonts w:ascii="Times New Roman" w:hAnsi="Times New Roman" w:cs="Times New Roman"/>
          <w:b/>
          <w:i/>
          <w:sz w:val="24"/>
          <w:szCs w:val="24"/>
        </w:rPr>
        <w:t xml:space="preserve">Дошкольные образовательные </w:t>
      </w:r>
      <w:r w:rsidR="006C0349">
        <w:rPr>
          <w:rFonts w:ascii="Times New Roman" w:hAnsi="Times New Roman" w:cs="Times New Roman"/>
          <w:b/>
          <w:i/>
          <w:sz w:val="24"/>
          <w:szCs w:val="24"/>
        </w:rPr>
        <w:t>учреждения</w:t>
      </w:r>
    </w:p>
    <w:p w:rsidR="00F25B41" w:rsidRPr="00B31AF6" w:rsidRDefault="00F25B41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3827"/>
        <w:gridCol w:w="3828"/>
        <w:gridCol w:w="3543"/>
        <w:gridCol w:w="1560"/>
      </w:tblGrid>
      <w:tr w:rsidR="00F25B41" w:rsidRPr="00AB22EC" w:rsidTr="009805D0">
        <w:tc>
          <w:tcPr>
            <w:tcW w:w="2189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2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количество баллов </w:t>
            </w:r>
            <w:hyperlink w:anchor="P4152" w:history="1">
              <w:r w:rsidRPr="00AB22E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560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41" w:rsidRPr="00AB22EC" w:rsidTr="009805D0">
        <w:tc>
          <w:tcPr>
            <w:tcW w:w="2189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B41" w:rsidRPr="00AB22EC" w:rsidTr="009805D0">
        <w:tc>
          <w:tcPr>
            <w:tcW w:w="2189" w:type="dxa"/>
            <w:vMerge w:val="restart"/>
          </w:tcPr>
          <w:p w:rsidR="00F25B41" w:rsidRPr="006C0349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Эффективность методов и способов работы по педагогическому сопровождению детей</w:t>
            </w:r>
          </w:p>
        </w:tc>
        <w:tc>
          <w:tcPr>
            <w:tcW w:w="3828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за 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адаптация вновь поступивших детей, благоприятный психологический климат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оказание психологической помощи воспитанникам, родителям, педагогическому коллективу в решении конкретных проблем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психолого-педагогического сопровождения, психолого-педагогическая коррекция детей, работа с родителями, педагогическим коллективом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психолого-педагогических заключений по проблемам личностного и социального развития детей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 w:val="restart"/>
          </w:tcPr>
          <w:p w:rsidR="00F25B41" w:rsidRPr="006C0349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Обеспечение занятости детей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проведение с детьми занятий, приобщение к труду, привитие им санитарно-гигиенических навыков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укреплению здоровья воспитанников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ежедневное проведение закаливающих процедур, соблюдение температурного, светового режима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авторских программ воспитания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авторской программы воспитания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AB22EC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воспитывающей среды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травм, несчастных случаев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Эффективность работы с родителями</w:t>
            </w:r>
          </w:p>
        </w:tc>
        <w:tc>
          <w:tcPr>
            <w:tcW w:w="3828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обращений родителей по поводу конфликтных ситуаций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обращений родителей по поводу конфликтных ситуаций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высокий уровень решения конфликтных ситуаций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выстраивание воспитательного процесса в соответствии с программой воспитания коллектива детей, проведение уроков высокого качества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старшего воспитателя, методиста, администрации учреждения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 w:val="restart"/>
          </w:tcPr>
          <w:p w:rsidR="00F25B41" w:rsidRPr="006C0349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Педагогические работники: педагог дополнительного образования, музыкальный руководитель, педагог-организатор, учитель-логопед, учитель-дефектолог, методист, инструктор</w:t>
            </w:r>
            <w:proofErr w:type="gramEnd"/>
          </w:p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 физической культуре, трене</w:t>
            </w:r>
            <w:proofErr w:type="gramStart"/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р-</w:t>
            </w:r>
            <w:proofErr w:type="gramEnd"/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способствующих сохранению и восстановлению психического и физического здоровья детей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праздники здоровья, спартакиады, дни здоровья и т.п.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Достижения детей</w:t>
            </w:r>
          </w:p>
        </w:tc>
        <w:tc>
          <w:tcPr>
            <w:tcW w:w="3828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муниципальных и региональных смотрах-конкурсах, соревнованиях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% участвующих от общего числа детей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достижение детьми более высоких показателей развития в сравнении с предыдущим периодом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Организация здоровье</w:t>
            </w:r>
            <w:r w:rsidR="00F65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сберегающей воспитывающей среды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травм, несчастных случаев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выстраивание воспитательного процесса в соответствии с учетом возраста, подготовленности, состояния здоровья, индивидуальных и психофизических особенностей детей, проведение уроков высокого качества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лицензированной программы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 w:val="restart"/>
          </w:tcPr>
          <w:p w:rsidR="00F25B41" w:rsidRPr="006C0349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Младший </w:t>
            </w:r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воспитатель, помощник воспитателя</w:t>
            </w: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укреплению здоровья детей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ежедневное проведение совместно с воспитателем и под его руководством закаливающих процедур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самообслуживанию, соблюдению детьми распорядка дня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соблюдение распорядка дня, режима подачи питьевой воды, оказание необходимой помощи воспитанникам по самообслуживанию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проведение дня именинника, праздников для детей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 w:val="restart"/>
          </w:tcPr>
          <w:p w:rsidR="00F25B41" w:rsidRPr="006C0349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Шеф-повар, повар</w:t>
            </w:r>
          </w:p>
        </w:tc>
        <w:tc>
          <w:tcPr>
            <w:tcW w:w="12758" w:type="dxa"/>
            <w:gridSpan w:val="4"/>
          </w:tcPr>
          <w:p w:rsidR="00F25B41" w:rsidRPr="006C0349" w:rsidRDefault="00C83CFF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3828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контролирующих органов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CD69F7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CD69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детей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уровень заболеваемости детей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вспышек заболеваний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Соблюдение норм в приготовлении пищи согласно цикличному меню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технологического процесса приготовления пищи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CD69F7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CD69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помещений в строгом соответствии с санитарно-гигиеническими </w:t>
            </w:r>
            <w:r w:rsidRPr="00AB2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 помещений и территории учреждения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администрации учреждения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Качество приготовления пищи, эстетическое оформление блюд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25B41" w:rsidRPr="00AB22EC" w:rsidTr="009805D0">
        <w:tc>
          <w:tcPr>
            <w:tcW w:w="2189" w:type="dxa"/>
            <w:vMerge w:val="restart"/>
          </w:tcPr>
          <w:p w:rsidR="00F25B41" w:rsidRPr="006C0349" w:rsidRDefault="00F25B41" w:rsidP="006C0349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Заведующий хозяйством, кладовщик, кастелянша, рабочий по стирке и ремонту одежды, машинист по стирке белья, сторож, уборщик служебных помещений, подсобный рабочий, мойщик посуды, гардеробщик</w:t>
            </w:r>
            <w:proofErr w:type="gramEnd"/>
          </w:p>
        </w:tc>
        <w:tc>
          <w:tcPr>
            <w:tcW w:w="12758" w:type="dxa"/>
            <w:gridSpan w:val="4"/>
          </w:tcPr>
          <w:p w:rsidR="00F25B41" w:rsidRPr="006C0349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Выполнение дополнительных видов работ</w:t>
            </w:r>
          </w:p>
        </w:tc>
        <w:tc>
          <w:tcPr>
            <w:tcW w:w="3828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работы; проведение ремонтных работ и работ, связанных с ликвидацией аварий; выполнение работ по благоустройству и озеленению территории учреждения; проведение генеральных уборок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5 часов в месяц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 часов в месяц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15 часов в месяц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3828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контролирующих органов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 для детей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Содержание помещений, участков в строгом соответствии с санитарн</w:t>
            </w:r>
            <w:proofErr w:type="gramStart"/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B22EC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гигиеническими требованиями, качественная уборка помещений</w:t>
            </w:r>
          </w:p>
        </w:tc>
        <w:tc>
          <w:tcPr>
            <w:tcW w:w="3828" w:type="dxa"/>
            <w:vMerge w:val="restart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состояние помещений и территории учреждения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или надзорных органов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 w:val="restart"/>
          </w:tcPr>
          <w:p w:rsidR="00F25B41" w:rsidRPr="006C0349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Секретарь, делопроизводитель</w:t>
            </w:r>
          </w:p>
        </w:tc>
        <w:tc>
          <w:tcPr>
            <w:tcW w:w="12758" w:type="dxa"/>
            <w:gridSpan w:val="4"/>
          </w:tcPr>
          <w:p w:rsidR="00F25B41" w:rsidRPr="006C0349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Образцовое состояние документооборота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по </w:t>
            </w:r>
            <w:proofErr w:type="spellStart"/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документообеспечению</w:t>
            </w:r>
            <w:proofErr w:type="spellEnd"/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0 замечаний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Оперативность выполняемой работы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в срок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0 замечаний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по </w:t>
            </w:r>
            <w:proofErr w:type="spellStart"/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документообеспечению</w:t>
            </w:r>
            <w:proofErr w:type="spellEnd"/>
            <w:r w:rsidRPr="00AB22EC">
              <w:rPr>
                <w:rFonts w:ascii="Times New Roman" w:hAnsi="Times New Roman" w:cs="Times New Roman"/>
                <w:sz w:val="20"/>
                <w:szCs w:val="20"/>
              </w:rPr>
              <w:t xml:space="preserve"> с другими ведомствами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от других ведомств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0 замечаний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 w:val="restart"/>
          </w:tcPr>
          <w:p w:rsidR="00F25B41" w:rsidRPr="006C0349" w:rsidRDefault="00F25B41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Старший воспитатель</w:t>
            </w:r>
          </w:p>
        </w:tc>
        <w:tc>
          <w:tcPr>
            <w:tcW w:w="12758" w:type="dxa"/>
            <w:gridSpan w:val="4"/>
          </w:tcPr>
          <w:p w:rsidR="00F25B41" w:rsidRPr="006C0349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осуществления образовательного процесса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санитарно-гигиенических условий процесса обучения; обеспечение санитарно-бытовых условий, выполнение требований пожарной и </w:t>
            </w:r>
            <w:proofErr w:type="spellStart"/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, охраны труда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Сохранение здоровья детей в учреждении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авторских программ воспитания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авторской программы воспитания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F25B41" w:rsidRPr="006C0349" w:rsidRDefault="00CD69F7" w:rsidP="00FA4C3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5B41" w:rsidRPr="006C03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F25B41" w:rsidRPr="00AB22EC" w:rsidTr="009805D0">
        <w:tc>
          <w:tcPr>
            <w:tcW w:w="2189" w:type="dxa"/>
            <w:vMerge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3828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3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технологий, форм, методов, приемов в работе</w:t>
            </w:r>
          </w:p>
        </w:tc>
        <w:tc>
          <w:tcPr>
            <w:tcW w:w="1560" w:type="dxa"/>
          </w:tcPr>
          <w:p w:rsidR="00F25B41" w:rsidRPr="00AB22EC" w:rsidRDefault="00F25B41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22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77F9D" w:rsidRDefault="00877F9D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7F9D" w:rsidRPr="00877F9D" w:rsidRDefault="00877F9D" w:rsidP="00877F9D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877F9D">
        <w:rPr>
          <w:rFonts w:eastAsiaTheme="minorHAnsi"/>
          <w:b/>
          <w:sz w:val="22"/>
          <w:szCs w:val="22"/>
          <w:lang w:eastAsia="en-US"/>
        </w:rPr>
        <w:t>ПРОЧИЕ УЧРЕЖДЕНИЯ, ПОДВЕДОМСТВЕННЫЕ УПРАВЛЕНИЮ ОБРАЗОВАНИЯ</w:t>
      </w:r>
    </w:p>
    <w:p w:rsidR="00877F9D" w:rsidRDefault="00877F9D" w:rsidP="00877F9D">
      <w:pPr>
        <w:pStyle w:val="a3"/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877F9D">
        <w:rPr>
          <w:rFonts w:eastAsiaTheme="minorHAnsi"/>
          <w:b/>
          <w:sz w:val="22"/>
          <w:szCs w:val="22"/>
          <w:lang w:eastAsia="en-US"/>
        </w:rPr>
        <w:t>АДМИНИСТРАЦИИ БОГУЧАНСКОГО РАЙОНА</w:t>
      </w:r>
    </w:p>
    <w:p w:rsidR="009E2F58" w:rsidRPr="00877F9D" w:rsidRDefault="009E2F58" w:rsidP="00877F9D">
      <w:pPr>
        <w:pStyle w:val="a3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160E8B" w:rsidRPr="009E2F58" w:rsidRDefault="00877F9D" w:rsidP="00877F9D">
      <w:pPr>
        <w:pStyle w:val="a3"/>
        <w:numPr>
          <w:ilvl w:val="1"/>
          <w:numId w:val="8"/>
        </w:num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  <w:r w:rsidRPr="009E2F58">
        <w:rPr>
          <w:rFonts w:eastAsiaTheme="minorHAnsi"/>
          <w:b/>
          <w:bCs/>
          <w:lang w:eastAsia="en-US"/>
        </w:rPr>
        <w:t xml:space="preserve"> </w:t>
      </w:r>
      <w:r w:rsidR="00B13A85" w:rsidRPr="009E2F58">
        <w:rPr>
          <w:rFonts w:eastAsiaTheme="minorHAnsi"/>
          <w:b/>
          <w:bCs/>
          <w:lang w:eastAsia="en-US"/>
        </w:rPr>
        <w:t>Учреждени</w:t>
      </w:r>
      <w:r w:rsidR="00616778" w:rsidRPr="009E2F58">
        <w:rPr>
          <w:rFonts w:eastAsiaTheme="minorHAnsi"/>
          <w:b/>
          <w:bCs/>
          <w:lang w:eastAsia="en-US"/>
        </w:rPr>
        <w:t>е</w:t>
      </w:r>
      <w:r w:rsidR="00B13A85" w:rsidRPr="009E2F58">
        <w:rPr>
          <w:rFonts w:eastAsiaTheme="minorHAnsi"/>
          <w:b/>
          <w:bCs/>
          <w:lang w:eastAsia="en-US"/>
        </w:rPr>
        <w:t xml:space="preserve"> по обеспечению деятельности </w:t>
      </w:r>
      <w:r w:rsidRPr="009E2F58">
        <w:rPr>
          <w:rFonts w:eastAsiaTheme="minorHAnsi"/>
          <w:b/>
          <w:bCs/>
          <w:lang w:eastAsia="en-US"/>
        </w:rPr>
        <w:t xml:space="preserve"> </w:t>
      </w:r>
      <w:r w:rsidR="00B13A85" w:rsidRPr="009E2F58">
        <w:rPr>
          <w:rFonts w:eastAsiaTheme="minorHAnsi"/>
          <w:b/>
          <w:bCs/>
          <w:lang w:eastAsia="en-US"/>
        </w:rPr>
        <w:t>образовательных учреждений</w:t>
      </w:r>
      <w:r w:rsidR="00616778" w:rsidRPr="009E2F58">
        <w:rPr>
          <w:rFonts w:eastAsiaTheme="minorHAnsi"/>
          <w:b/>
          <w:bCs/>
          <w:lang w:eastAsia="en-US"/>
        </w:rPr>
        <w:t xml:space="preserve"> Богучанского района</w:t>
      </w:r>
    </w:p>
    <w:p w:rsidR="00B13A85" w:rsidRPr="009E2F58" w:rsidRDefault="00616778" w:rsidP="00616778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bCs/>
          <w:lang w:eastAsia="en-US"/>
        </w:rPr>
      </w:pPr>
      <w:r w:rsidRPr="009E2F58">
        <w:rPr>
          <w:rFonts w:eastAsiaTheme="minorHAnsi"/>
          <w:b/>
          <w:bCs/>
          <w:lang w:eastAsia="en-US"/>
        </w:rPr>
        <w:t xml:space="preserve"> </w:t>
      </w:r>
      <w:r w:rsidR="00160E8B" w:rsidRPr="009E2F58">
        <w:rPr>
          <w:rFonts w:eastAsiaTheme="minorHAnsi"/>
          <w:b/>
          <w:bCs/>
          <w:lang w:eastAsia="en-US"/>
        </w:rPr>
        <w:t>( МКУ «Центр  обеспечения деятельности учреждений образования Богучанского района»)</w:t>
      </w:r>
    </w:p>
    <w:p w:rsidR="00B13A85" w:rsidRPr="009E2F58" w:rsidRDefault="00B13A85" w:rsidP="00F64A42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9E2F58">
        <w:rPr>
          <w:rFonts w:eastAsiaTheme="minorHAnsi"/>
          <w:sz w:val="18"/>
          <w:szCs w:val="18"/>
          <w:lang w:eastAsia="en-US"/>
        </w:rPr>
        <w:t>(</w:t>
      </w:r>
      <w:r w:rsidR="00F64A42" w:rsidRPr="009E2F58">
        <w:rPr>
          <w:rFonts w:eastAsiaTheme="minorHAnsi"/>
          <w:sz w:val="18"/>
          <w:szCs w:val="18"/>
          <w:lang w:eastAsia="en-US"/>
        </w:rPr>
        <w:t>Приказ министерства образования и науки Красноярского края от 15.12.2009 N 988 (ред. от 29.09.2021)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края"</w:t>
      </w:r>
      <w:r w:rsidRPr="009E2F58">
        <w:rPr>
          <w:rFonts w:eastAsiaTheme="minorHAnsi"/>
          <w:sz w:val="18"/>
          <w:szCs w:val="18"/>
          <w:lang w:eastAsia="en-US"/>
        </w:rPr>
        <w:t>)</w:t>
      </w:r>
    </w:p>
    <w:p w:rsidR="00B13A85" w:rsidRPr="00B13A85" w:rsidRDefault="00B13A85" w:rsidP="00B13A8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827"/>
        <w:gridCol w:w="3827"/>
        <w:gridCol w:w="3544"/>
        <w:gridCol w:w="1559"/>
      </w:tblGrid>
      <w:tr w:rsidR="00B13A85" w:rsidRPr="00B13A85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B13A85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Должности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B13A85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B13A85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Условия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B13A85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 xml:space="preserve">Предельное количество баллов </w:t>
            </w:r>
            <w:hyperlink r:id="rId25" w:history="1">
              <w:r w:rsidRPr="00B13A8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B13A85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B13A85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B13A85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B13A85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B13A85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индикатор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5" w:rsidRPr="00B13A85" w:rsidRDefault="00B13A85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379F3" w:rsidRPr="002106B3" w:rsidTr="00AB7DD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9379F3"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Полнота и соответствие локальным нормативным актам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100% соответствие нормам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9379F3"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План работы отдела выполнен в установленный 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680A6D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Непрерывное профессиональное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2274D1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Участие в мероприятиях, семинарах, конференциях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Выступление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9379F3"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Эффективность управленческих функций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Подготовка аналитических документов, обеспечение системного контроля, координация деятельности отдела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обслуживаемых учреждений по деятельности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замечаний, предписаний, жалоб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9379F3" w:rsidRPr="002106B3" w:rsidTr="00AB7DD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Экономист, бухгалтер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9379F3"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Осуществление делопроизводства в полном объеме и в соответствии с регламентирующими документами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680A6D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Своевременная подготовка финансово-экономических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Полнота и соответствие локальным нормативным актам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100% соответствие нормам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Нарушение сроков подготовки и сдачи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9379F3"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Эффективность финансов</w:t>
            </w:r>
            <w:proofErr w:type="gramStart"/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о-</w:t>
            </w:r>
            <w:proofErr w:type="gramEnd"/>
            <w:r w:rsidRPr="002106B3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Своевременное проведение расчетов, возникающих в процессе исполнения,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Отсутствие просроченной кредиторской задолженности и нереальной к взысканию дебиторской задолженности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Добросовестное исполнение трудовых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Непрерывное профессиональное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9379F3"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Контроль за эффективным и целевым расходованием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соответствия осуществляемых хозяйственных операций законодательству, </w:t>
            </w:r>
            <w:proofErr w:type="gramStart"/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2106B3">
              <w:rPr>
                <w:rFonts w:eastAsiaTheme="minorHAnsi"/>
                <w:sz w:val="20"/>
                <w:szCs w:val="20"/>
                <w:lang w:eastAsia="en-US"/>
              </w:rPr>
              <w:t xml:space="preserve"> движением имущества и выполнением обязательств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замечаний руководителя учреждения и иных контролирующих и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и своевременное предоставление бухгалтерской, налоговой </w:t>
            </w:r>
            <w:r w:rsidRPr="002106B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статистической отчетности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Обеспечение формирования полной и достоверной информации, </w:t>
            </w:r>
            <w:r w:rsidRPr="002106B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своевременность предоставления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полном объеме и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9379F3" w:rsidRPr="002106B3" w:rsidTr="00AB7DD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Юрисконсульт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9379F3"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379F3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9379F3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F00BA4" w:rsidP="00F00BA4">
            <w:pPr>
              <w:rPr>
                <w:color w:val="000000"/>
                <w:sz w:val="20"/>
                <w:szCs w:val="20"/>
              </w:rPr>
            </w:pPr>
            <w:r w:rsidRPr="00F00BA4">
              <w:rPr>
                <w:color w:val="000000"/>
                <w:sz w:val="20"/>
                <w:szCs w:val="20"/>
              </w:rPr>
              <w:t>Разработка плана-графика закупок</w:t>
            </w:r>
            <w:r>
              <w:rPr>
                <w:color w:val="000000"/>
                <w:sz w:val="20"/>
                <w:szCs w:val="20"/>
              </w:rPr>
              <w:t>; о</w:t>
            </w:r>
            <w:r w:rsidRPr="00F00BA4">
              <w:rPr>
                <w:color w:val="000000"/>
                <w:sz w:val="20"/>
                <w:szCs w:val="20"/>
              </w:rPr>
              <w:t>существление подготовки изменений для внесения в план-график.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F00BA4" w:rsidP="00F00B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00BA4">
              <w:rPr>
                <w:color w:val="000000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F00BA4" w:rsidP="00075A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В полном объеме и в срок</w:t>
            </w:r>
            <w:r w:rsidR="00075A9A"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</w:t>
            </w:r>
            <w:r w:rsidR="00075A9A" w:rsidRPr="00466821">
              <w:rPr>
                <w:rStyle w:val="af0"/>
                <w:color w:val="000000"/>
                <w:sz w:val="20"/>
                <w:szCs w:val="20"/>
              </w:rPr>
              <w:t>Федеральн</w:t>
            </w:r>
            <w:r w:rsidR="00075A9A">
              <w:rPr>
                <w:rStyle w:val="af0"/>
                <w:color w:val="000000"/>
                <w:sz w:val="20"/>
                <w:szCs w:val="20"/>
              </w:rPr>
              <w:t xml:space="preserve">ым </w:t>
            </w:r>
            <w:r w:rsidR="00075A9A" w:rsidRPr="00466821">
              <w:rPr>
                <w:rStyle w:val="af0"/>
                <w:color w:val="000000"/>
                <w:sz w:val="20"/>
                <w:szCs w:val="20"/>
              </w:rPr>
              <w:t xml:space="preserve"> закон</w:t>
            </w:r>
            <w:r w:rsidR="00075A9A">
              <w:rPr>
                <w:rStyle w:val="af0"/>
                <w:color w:val="000000"/>
                <w:sz w:val="20"/>
                <w:szCs w:val="20"/>
              </w:rPr>
              <w:t xml:space="preserve">ом </w:t>
            </w:r>
            <w:r w:rsidR="00075A9A" w:rsidRPr="00466821">
              <w:rPr>
                <w:color w:val="000000"/>
                <w:sz w:val="20"/>
                <w:szCs w:val="20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3" w:rsidRPr="002106B3" w:rsidRDefault="00DB49DC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75A9A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466821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66821">
              <w:rPr>
                <w:rFonts w:eastAsiaTheme="minorHAnsi"/>
                <w:sz w:val="20"/>
                <w:szCs w:val="20"/>
                <w:lang w:eastAsia="en-US"/>
              </w:rPr>
              <w:t xml:space="preserve">Проверка  конкурсной документации </w:t>
            </w:r>
            <w:r w:rsidRPr="00466821">
              <w:rPr>
                <w:sz w:val="20"/>
                <w:szCs w:val="20"/>
              </w:rPr>
              <w:t>при проведении процедур определения поставщиков (подрядчиков, исполнителей)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Соответствие  конкурсной документации </w:t>
            </w:r>
            <w:r w:rsidRPr="00466821">
              <w:rPr>
                <w:rStyle w:val="af0"/>
                <w:color w:val="000000"/>
                <w:sz w:val="20"/>
                <w:szCs w:val="20"/>
              </w:rPr>
              <w:t>Федеральн</w:t>
            </w:r>
            <w:r>
              <w:rPr>
                <w:rStyle w:val="af0"/>
                <w:color w:val="000000"/>
                <w:sz w:val="20"/>
                <w:szCs w:val="20"/>
              </w:rPr>
              <w:t xml:space="preserve">ому </w:t>
            </w:r>
            <w:r w:rsidRPr="00466821">
              <w:rPr>
                <w:rStyle w:val="af0"/>
                <w:color w:val="000000"/>
                <w:sz w:val="20"/>
                <w:szCs w:val="20"/>
              </w:rPr>
              <w:t xml:space="preserve"> закон</w:t>
            </w:r>
            <w:r>
              <w:rPr>
                <w:rStyle w:val="af0"/>
                <w:color w:val="000000"/>
                <w:sz w:val="20"/>
                <w:szCs w:val="20"/>
              </w:rPr>
              <w:t xml:space="preserve">у </w:t>
            </w:r>
            <w:r w:rsidRPr="00466821">
              <w:rPr>
                <w:color w:val="000000"/>
                <w:sz w:val="20"/>
                <w:szCs w:val="20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Без замечаний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CA5EE8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B49D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75A9A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075A9A" w:rsidRDefault="00075A9A" w:rsidP="00075A9A">
            <w:pPr>
              <w:rPr>
                <w:sz w:val="20"/>
                <w:szCs w:val="20"/>
              </w:rPr>
            </w:pPr>
            <w:r w:rsidRPr="00075A9A">
              <w:rPr>
                <w:sz w:val="20"/>
                <w:szCs w:val="20"/>
              </w:rPr>
              <w:t>Подготовка протоколов определения поставщиков (подрядчиков, исполнителей).</w:t>
            </w:r>
          </w:p>
          <w:p w:rsidR="00075A9A" w:rsidRPr="00075A9A" w:rsidRDefault="00075A9A" w:rsidP="004668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075A9A" w:rsidRDefault="00075A9A" w:rsidP="00075A9A">
            <w:pPr>
              <w:rPr>
                <w:sz w:val="20"/>
                <w:szCs w:val="20"/>
              </w:rPr>
            </w:pPr>
            <w:r w:rsidRPr="00075A9A">
              <w:rPr>
                <w:sz w:val="20"/>
                <w:szCs w:val="20"/>
              </w:rPr>
              <w:t>Размещает в ЕИС протоколы определения поставщиков (подрядчиков, исполнителей) в  срок в соответствии с действующим законодательством</w:t>
            </w:r>
          </w:p>
          <w:p w:rsidR="00075A9A" w:rsidRPr="00075A9A" w:rsidRDefault="00075A9A" w:rsidP="004668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075A9A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A9A">
              <w:rPr>
                <w:rFonts w:eastAsiaTheme="minorHAnsi"/>
                <w:sz w:val="20"/>
                <w:szCs w:val="20"/>
                <w:lang w:eastAsia="en-US"/>
              </w:rPr>
              <w:t>Без нарушения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CA5EE8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B49DC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75A9A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075A9A"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075A9A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Разработка документов в соответствии с уставной деятельностью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Наличие локальных нормативных актов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CA5EE8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075A9A" w:rsidRPr="002106B3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75A9A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Непрерывное профессиональное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Участие в курсах повышения квалификации (подготовка, переподготовка)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075A9A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511B9B" w:rsidP="00AB7DD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075A9A" w:rsidRPr="002106B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075A9A" w:rsidRPr="002106B3" w:rsidTr="00AB7DD2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1665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Проверка государственных контрактов, договоров обслуживаемых учреждений</w:t>
            </w:r>
            <w:r w:rsidR="000D6C59" w:rsidRPr="00166510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="00166510" w:rsidRPr="00166510">
              <w:rPr>
                <w:sz w:val="20"/>
                <w:szCs w:val="20"/>
              </w:rPr>
              <w:t>рассм</w:t>
            </w:r>
            <w:r w:rsidR="00166510">
              <w:rPr>
                <w:sz w:val="20"/>
                <w:szCs w:val="20"/>
              </w:rPr>
              <w:t>о</w:t>
            </w:r>
            <w:r w:rsidR="00166510" w:rsidRPr="00166510">
              <w:rPr>
                <w:sz w:val="20"/>
                <w:szCs w:val="20"/>
              </w:rPr>
              <w:t>тр</w:t>
            </w:r>
            <w:r w:rsidR="00166510">
              <w:rPr>
                <w:sz w:val="20"/>
                <w:szCs w:val="20"/>
              </w:rPr>
              <w:t xml:space="preserve">ение </w:t>
            </w:r>
            <w:r w:rsidR="00166510" w:rsidRPr="00166510">
              <w:rPr>
                <w:sz w:val="20"/>
                <w:szCs w:val="20"/>
              </w:rPr>
              <w:t>протокол разногласий (при необходимости);</w:t>
            </w:r>
            <w:r w:rsidR="00166510">
              <w:rPr>
                <w:sz w:val="20"/>
                <w:szCs w:val="20"/>
              </w:rPr>
              <w:t xml:space="preserve"> </w:t>
            </w:r>
            <w:r w:rsidR="000D6C59" w:rsidRPr="000D6C59">
              <w:rPr>
                <w:sz w:val="20"/>
                <w:szCs w:val="20"/>
              </w:rPr>
              <w:t>размещ</w:t>
            </w:r>
            <w:r w:rsidR="00166510">
              <w:rPr>
                <w:sz w:val="20"/>
                <w:szCs w:val="20"/>
              </w:rPr>
              <w:t xml:space="preserve">ение </w:t>
            </w:r>
            <w:r w:rsidR="000D6C59" w:rsidRPr="000D6C59">
              <w:rPr>
                <w:sz w:val="20"/>
                <w:szCs w:val="20"/>
              </w:rPr>
              <w:t>проект контракта (контракт) в ЕИС и на электронной площадке;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9A" w:rsidRPr="002106B3" w:rsidRDefault="00075A9A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D0644F" w:rsidRPr="002106B3" w:rsidTr="00AB7DD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4F" w:rsidRPr="002106B3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2106B3" w:rsidRDefault="00166510" w:rsidP="000D6C5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Ведение претензионных переговоров  с поставщиками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2106B3" w:rsidRDefault="00166510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6510">
              <w:rPr>
                <w:sz w:val="20"/>
                <w:szCs w:val="20"/>
              </w:rPr>
              <w:t>Составление  претензий  по неисполнению контракта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2106B3" w:rsidRDefault="00166510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Без замечаний</w:t>
            </w:r>
            <w:r w:rsidR="00006ECE">
              <w:rPr>
                <w:rFonts w:eastAsiaTheme="minorHAnsi"/>
                <w:sz w:val="20"/>
                <w:szCs w:val="20"/>
                <w:lang w:eastAsia="en-US"/>
              </w:rPr>
              <w:t xml:space="preserve"> в установленные  законом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2106B3" w:rsidRDefault="00166510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06ECE">
              <w:rPr>
                <w:rFonts w:eastAsiaTheme="minorHAnsi"/>
                <w:sz w:val="20"/>
                <w:szCs w:val="20"/>
                <w:lang w:eastAsia="en-US"/>
              </w:rPr>
              <w:t xml:space="preserve">  баллов по каждому  контракту</w:t>
            </w:r>
          </w:p>
        </w:tc>
      </w:tr>
      <w:tr w:rsidR="00D0644F" w:rsidRPr="002106B3" w:rsidTr="00AB7DD2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2106B3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2106B3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2106B3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Отсутствие письменных замечаний руководителя учреждения по ведению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2106B3" w:rsidRDefault="00D0644F" w:rsidP="00AB7DD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2106B3" w:rsidRDefault="00D0644F" w:rsidP="00AB7D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B13A85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6B7293" w:rsidRDefault="00D0644F" w:rsidP="00B13A85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B729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Заведующий складом, рабочий по комплексному обслуживанию и ремонту зданий, уборщик служебных помещений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6B7293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6B729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Соблюдение санитарно-гигиенических норм, правил по охране труда, правил техники безопасности, правил дорожного движения,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Наличие замечаний руководителя учреждения, предписаний контролирующих органов, аварий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Обеспечение сохранности имущества и его учет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Наличие замечаний по утрате и порче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6B7293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6B729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Наличие предписаний контролирующих органов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Отсутствие предписаний, устранение предписаний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511B9B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511B9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Состояние помещений и территории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Отсутствие предписаний контролирующих или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руководителя учреждения, надзорных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B13A85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A721CF" w:rsidRDefault="00D0644F" w:rsidP="000120C7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A721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Секретарь, </w:t>
            </w:r>
            <w:r w:rsidR="000120C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ведущий специалист по кадрам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6B7293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6B729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Образцовое состояние документооборота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замечаний по </w:t>
            </w:r>
            <w:proofErr w:type="spellStart"/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документообеспечению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Без </w:t>
            </w:r>
            <w:r w:rsidR="00D0644F" w:rsidRPr="00B13A85">
              <w:rPr>
                <w:rFonts w:eastAsiaTheme="minorHAnsi"/>
                <w:sz w:val="20"/>
                <w:szCs w:val="20"/>
                <w:lang w:eastAsia="en-US"/>
              </w:rPr>
              <w:t>замечаний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контролирующих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45296D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Оформление договор на контрактное целевое обучение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Default="000120C7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Заключение 1 договора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0120C7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511B9B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511B9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Оперативность выполняемой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Оформление документов в 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6B7293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6B729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45296D" w:rsidRPr="00B13A85" w:rsidTr="00897D54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 xml:space="preserve">Взаимодействие по </w:t>
            </w:r>
            <w:proofErr w:type="spellStart"/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документообеспечению</w:t>
            </w:r>
            <w:proofErr w:type="spellEnd"/>
            <w:r w:rsidRPr="00B13A85">
              <w:rPr>
                <w:rFonts w:eastAsiaTheme="minorHAnsi"/>
                <w:sz w:val="20"/>
                <w:szCs w:val="20"/>
                <w:lang w:eastAsia="en-US"/>
              </w:rPr>
              <w:t xml:space="preserve"> с другими ведомствами</w:t>
            </w:r>
          </w:p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296D" w:rsidRPr="00B13A85" w:rsidTr="00897D54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Сводный годовой отчет по военнообязанным и забронированным гражданам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Default="0045296D">
            <w:r w:rsidRPr="00010FF8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от других ведомств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45296D" w:rsidRPr="00B13A85" w:rsidTr="00897D54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Своевременная сдача отчетов (ОО-1; ПФ, ЗСЗВ-ТД; статистическая  отчетность 2МС</w:t>
            </w:r>
            <w:r w:rsidR="000120C7">
              <w:rPr>
                <w:rFonts w:eastAsiaTheme="minorHAnsi"/>
                <w:sz w:val="20"/>
                <w:szCs w:val="20"/>
                <w:lang w:eastAsia="en-US"/>
              </w:rPr>
              <w:t xml:space="preserve"> и т.д.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Default="0045296D">
            <w:r w:rsidRPr="00010FF8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от других ведомств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D" w:rsidRPr="00B13A85" w:rsidRDefault="0045296D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6B7293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6B7293" w:rsidRDefault="00D0644F" w:rsidP="006B7293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B729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Водитель автомобиля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6B7293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6B7293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Ответственность за результат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Своевременная сдача путевых листов, содержание транспортного средства в надлежащем санитарном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Результативность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Бесперебойная и безаварийная работа транспортного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1925CF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1925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Добросовестное исполнение трудовых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Отсутствие жалоб на качество исполнения трудовых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1925CF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1925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  <w:tr w:rsidR="00D0644F" w:rsidRPr="00B13A85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1925CF" w:rsidRDefault="00D0644F" w:rsidP="00B13A85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1925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Сторож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1925CF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1925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Обеспечение сохранности имущества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1925CF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1925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и дисциплинарных взысканий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Отсутствие нареканий со стороны руководителя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1925CF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1925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B13A85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1925CF" w:rsidRDefault="00D0644F" w:rsidP="00B13A85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1925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Программист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1925CF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1925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Разработка программ, реализующих решение экономических и других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511B9B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511B9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и дисциплинарных взысканий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Бесперебойная работа компьютерной техники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1925CF" w:rsidRDefault="00511B9B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1925C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Производственный процесс обеспечен необходимыми материалами в соответствии с требованиями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B13A85" w:rsidTr="009805D0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0324DD" w:rsidRDefault="00D0644F" w:rsidP="00B13A85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0324D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Инженер по охране труда</w:t>
            </w: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0324DD" w:rsidRDefault="00FA716D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1. </w:t>
            </w:r>
            <w:r w:rsidR="00D0644F" w:rsidRPr="000324D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Эффективность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0324DD" w:rsidRDefault="00FA716D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D0644F" w:rsidRPr="000324D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0324DD" w:rsidRDefault="00FA716D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D0644F" w:rsidRPr="000324D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D0644F" w:rsidRPr="00B13A85" w:rsidTr="009805D0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необходимыми материалами в соответствии с требованиями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0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F" w:rsidRPr="00B13A85" w:rsidRDefault="00D0644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</w:tbl>
    <w:p w:rsidR="009E2F58" w:rsidRPr="006C0349" w:rsidRDefault="00B70BA4" w:rsidP="00FA4C3A">
      <w:pPr>
        <w:pStyle w:val="a4"/>
        <w:rPr>
          <w:rFonts w:ascii="Times New Roman" w:hAnsi="Times New Roman" w:cs="Times New Roman"/>
          <w:bCs/>
          <w:sz w:val="20"/>
          <w:szCs w:val="20"/>
        </w:rPr>
      </w:pPr>
      <w:r w:rsidRPr="006C0349">
        <w:rPr>
          <w:rFonts w:ascii="Times New Roman" w:hAnsi="Times New Roman" w:cs="Times New Roman"/>
          <w:bCs/>
          <w:sz w:val="20"/>
          <w:szCs w:val="20"/>
        </w:rPr>
        <w:t>&lt;*&gt; исходя из 100-балльной системы.</w:t>
      </w:r>
    </w:p>
    <w:p w:rsidR="00B70BA4" w:rsidRPr="009E2F58" w:rsidRDefault="00877F9D" w:rsidP="00653132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F5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 бюджетное учреждение  «Детский оздоровительный лагерь «Берёзка»»</w:t>
      </w:r>
    </w:p>
    <w:p w:rsidR="009E2F58" w:rsidRPr="009E2F58" w:rsidRDefault="009E2F58" w:rsidP="009E2F58">
      <w:pPr>
        <w:autoSpaceDE w:val="0"/>
        <w:autoSpaceDN w:val="0"/>
        <w:adjustRightInd w:val="0"/>
        <w:ind w:left="360"/>
        <w:jc w:val="center"/>
        <w:rPr>
          <w:rFonts w:eastAsiaTheme="minorHAnsi"/>
          <w:sz w:val="18"/>
          <w:szCs w:val="18"/>
          <w:lang w:eastAsia="en-US"/>
        </w:rPr>
      </w:pPr>
      <w:r w:rsidRPr="009E2F58">
        <w:rPr>
          <w:rFonts w:eastAsiaTheme="minorHAnsi"/>
          <w:sz w:val="18"/>
          <w:szCs w:val="18"/>
          <w:lang w:eastAsia="en-US"/>
        </w:rPr>
        <w:t>(Приказ министерства образования и науки Красноярского края от 15.12.2009 N 988 (ред. от 29.09.2021)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края")</w:t>
      </w:r>
    </w:p>
    <w:p w:rsidR="00B70BA4" w:rsidRPr="00B31AF6" w:rsidRDefault="00B70BA4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543"/>
        <w:gridCol w:w="284"/>
        <w:gridCol w:w="142"/>
        <w:gridCol w:w="3402"/>
        <w:gridCol w:w="283"/>
        <w:gridCol w:w="3260"/>
        <w:gridCol w:w="284"/>
        <w:gridCol w:w="1559"/>
      </w:tblGrid>
      <w:tr w:rsidR="00877F9D" w:rsidRPr="00B13A85" w:rsidTr="00107BC3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B13A85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Должности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B13A85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B13A85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Условия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B13A85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 xml:space="preserve">Предельное количество баллов </w:t>
            </w:r>
            <w:hyperlink r:id="rId26" w:history="1">
              <w:r w:rsidRPr="00B13A8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877F9D" w:rsidRPr="00B13A85" w:rsidTr="00107BC3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B13A85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B13A85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B13A85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B13A85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A85">
              <w:rPr>
                <w:rFonts w:eastAsiaTheme="minorHAnsi"/>
                <w:sz w:val="20"/>
                <w:szCs w:val="20"/>
                <w:lang w:eastAsia="en-US"/>
              </w:rPr>
              <w:t>индикатор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D" w:rsidRPr="00B13A85" w:rsidRDefault="00877F9D" w:rsidP="00D866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</w:tcPr>
          <w:p w:rsidR="00634C97" w:rsidRPr="00C83CFF" w:rsidRDefault="00634C97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1D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2757" w:type="dxa"/>
            <w:gridSpan w:val="8"/>
          </w:tcPr>
          <w:p w:rsidR="00634C97" w:rsidRPr="00C83CFF" w:rsidRDefault="00634C97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P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Сопровождение воспитанников в образовательном процессе</w:t>
            </w:r>
          </w:p>
        </w:tc>
        <w:tc>
          <w:tcPr>
            <w:tcW w:w="3827" w:type="dxa"/>
            <w:gridSpan w:val="3"/>
          </w:tcPr>
          <w:p w:rsidR="00634C97" w:rsidRPr="00842998" w:rsidRDefault="00634C97" w:rsidP="008758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Руководство психоло</w:t>
            </w:r>
            <w:r w:rsidR="0087580B">
              <w:rPr>
                <w:rFonts w:ascii="Times New Roman" w:hAnsi="Times New Roman" w:cs="Times New Roman"/>
                <w:sz w:val="20"/>
                <w:szCs w:val="20"/>
              </w:rPr>
              <w:t>го-педагогическим консилиумом (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ППК)</w:t>
            </w:r>
          </w:p>
        </w:tc>
        <w:tc>
          <w:tcPr>
            <w:tcW w:w="3544" w:type="dxa"/>
            <w:gridSpan w:val="2"/>
          </w:tcPr>
          <w:p w:rsidR="00634C97" w:rsidRPr="00842998" w:rsidRDefault="0087580B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634C97" w:rsidRPr="00842998">
              <w:rPr>
                <w:rFonts w:ascii="Times New Roman" w:hAnsi="Times New Roman" w:cs="Times New Roman"/>
                <w:sz w:val="20"/>
                <w:szCs w:val="20"/>
              </w:rPr>
              <w:t>ППК в соответствии с планом</w:t>
            </w:r>
          </w:p>
        </w:tc>
        <w:tc>
          <w:tcPr>
            <w:tcW w:w="1559" w:type="dxa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родителей воспитанников</w:t>
            </w:r>
          </w:p>
        </w:tc>
        <w:tc>
          <w:tcPr>
            <w:tcW w:w="3544" w:type="dxa"/>
            <w:gridSpan w:val="2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1559" w:type="dxa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3827" w:type="dxa"/>
            <w:gridSpan w:val="3"/>
            <w:vMerge w:val="restart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544" w:type="dxa"/>
            <w:gridSpan w:val="2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559" w:type="dxa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559" w:type="dxa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559" w:type="dxa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3544" w:type="dxa"/>
            <w:gridSpan w:val="2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1559" w:type="dxa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634C97" w:rsidRPr="00C83CFF" w:rsidRDefault="00634C97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Pr="00C83C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634C97" w:rsidRPr="00842998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3685" w:type="dxa"/>
            <w:gridSpan w:val="2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3544" w:type="dxa"/>
            <w:gridSpan w:val="2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559" w:type="dxa"/>
          </w:tcPr>
          <w:p w:rsidR="00634C97" w:rsidRPr="00842998" w:rsidRDefault="00634C9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Аккомпаниатор, </w:t>
            </w:r>
            <w:r w:rsidRPr="00E72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инструктор по физкультуре, звукооператор, старший вожатый, вожатый, руководитель кружка</w:t>
            </w:r>
          </w:p>
        </w:tc>
        <w:tc>
          <w:tcPr>
            <w:tcW w:w="12757" w:type="dxa"/>
            <w:gridSpan w:val="8"/>
          </w:tcPr>
          <w:p w:rsidR="00E7251A" w:rsidRPr="00E7251A" w:rsidRDefault="000F3918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</w:t>
            </w:r>
            <w:r w:rsidR="00E7251A" w:rsidRPr="00E72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3827" w:type="dxa"/>
            <w:gridSpan w:val="3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3544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в соответствии с планом</w:t>
            </w:r>
          </w:p>
        </w:tc>
        <w:tc>
          <w:tcPr>
            <w:tcW w:w="1559" w:type="dxa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827" w:type="dxa"/>
            <w:gridSpan w:val="3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544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E7251A" w:rsidRDefault="000F3918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E7251A" w:rsidRPr="00E72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</w:t>
            </w:r>
            <w:proofErr w:type="spellStart"/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оздоравливающихся</w:t>
            </w:r>
            <w:proofErr w:type="spellEnd"/>
            <w:r w:rsidRPr="00E7251A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3827" w:type="dxa"/>
            <w:gridSpan w:val="3"/>
            <w:vMerge w:val="restart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олимпиадах, конкурсах различного уровня</w:t>
            </w:r>
          </w:p>
        </w:tc>
        <w:tc>
          <w:tcPr>
            <w:tcW w:w="3544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 xml:space="preserve">% участвующих от общего числа </w:t>
            </w:r>
            <w:proofErr w:type="spellStart"/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оздоравливающихся</w:t>
            </w:r>
            <w:proofErr w:type="spellEnd"/>
          </w:p>
        </w:tc>
        <w:tc>
          <w:tcPr>
            <w:tcW w:w="1559" w:type="dxa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1559" w:type="dxa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детских объединений, организаций</w:t>
            </w:r>
          </w:p>
        </w:tc>
        <w:tc>
          <w:tcPr>
            <w:tcW w:w="3827" w:type="dxa"/>
            <w:gridSpan w:val="3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3544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За каждый проект, программу</w:t>
            </w:r>
          </w:p>
        </w:tc>
        <w:tc>
          <w:tcPr>
            <w:tcW w:w="1559" w:type="dxa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E7251A" w:rsidRDefault="000F3918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E7251A" w:rsidRPr="00E72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педагогического мастерства при организации оздоровительного процесса 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559" w:type="dxa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8"/>
        </w:trPr>
        <w:tc>
          <w:tcPr>
            <w:tcW w:w="2189" w:type="dxa"/>
            <w:vMerge w:val="restart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1D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Врач-педиатр, медицинская сестра, медицинская сестра, диетсестра</w:t>
            </w:r>
          </w:p>
        </w:tc>
        <w:tc>
          <w:tcPr>
            <w:tcW w:w="12757" w:type="dxa"/>
            <w:gridSpan w:val="8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Pr="00E72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Выстраивание взаимодействия с учреждениями здравоохранения</w:t>
            </w:r>
          </w:p>
        </w:tc>
        <w:tc>
          <w:tcPr>
            <w:tcW w:w="3827" w:type="dxa"/>
            <w:gridSpan w:val="3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осмотров детей находящихся на оздоровительном отдыхе</w:t>
            </w:r>
          </w:p>
        </w:tc>
        <w:tc>
          <w:tcPr>
            <w:tcW w:w="3544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3827" w:type="dxa"/>
            <w:gridSpan w:val="3"/>
            <w:vMerge w:val="restart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3544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1559" w:type="dxa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Pr="00E72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Снижение уровня заболеваемости детей находящихся на оздоровительном отдыхе</w:t>
            </w:r>
          </w:p>
        </w:tc>
        <w:tc>
          <w:tcPr>
            <w:tcW w:w="3827" w:type="dxa"/>
            <w:gridSpan w:val="3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заболевших детей</w:t>
            </w:r>
          </w:p>
        </w:tc>
        <w:tc>
          <w:tcPr>
            <w:tcW w:w="3544" w:type="dxa"/>
            <w:gridSpan w:val="2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559" w:type="dxa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Pr="00E725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E7251A" w:rsidRPr="00E7251A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Создание здоровье</w:t>
            </w:r>
            <w:r w:rsidR="00904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сохраняющей среды в учреждении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программы "Здоровье"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Проведение Дней здоровья раз в оздоровительный сезон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7251A" w:rsidRPr="00E7251A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251A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Старший  воспитатель, воспитатель</w:t>
            </w:r>
          </w:p>
        </w:tc>
        <w:tc>
          <w:tcPr>
            <w:tcW w:w="12757" w:type="dxa"/>
            <w:gridSpan w:val="8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7251A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Отсутствие самовольных уходов детей</w:t>
            </w:r>
          </w:p>
        </w:tc>
        <w:tc>
          <w:tcPr>
            <w:tcW w:w="3828" w:type="dxa"/>
            <w:gridSpan w:val="3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Отсутствие поданных заявлений в органы внутренних дел по розыску детей</w:t>
            </w:r>
          </w:p>
        </w:tc>
        <w:tc>
          <w:tcPr>
            <w:tcW w:w="3543" w:type="dxa"/>
            <w:gridSpan w:val="2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3317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763317" w:rsidRPr="00DC18C4" w:rsidRDefault="0076331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63317" w:rsidRPr="00DC18C4" w:rsidRDefault="00763317" w:rsidP="007633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18C4">
              <w:rPr>
                <w:rFonts w:eastAsiaTheme="minorHAnsi"/>
                <w:sz w:val="20"/>
                <w:szCs w:val="20"/>
                <w:lang w:eastAsia="en-US"/>
              </w:rPr>
              <w:t>Сохранение здоровья детей в учреждении</w:t>
            </w:r>
          </w:p>
        </w:tc>
        <w:tc>
          <w:tcPr>
            <w:tcW w:w="3828" w:type="dxa"/>
            <w:gridSpan w:val="3"/>
          </w:tcPr>
          <w:p w:rsidR="00763317" w:rsidRPr="00DC18C4" w:rsidRDefault="00763317" w:rsidP="007633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18C4">
              <w:rPr>
                <w:rFonts w:eastAsiaTheme="minorHAnsi"/>
                <w:sz w:val="20"/>
                <w:szCs w:val="20"/>
                <w:lang w:eastAsia="en-US"/>
              </w:rPr>
              <w:t>создание и реализация программ и проектов, направленных на сохранение здоровья детей</w:t>
            </w:r>
          </w:p>
          <w:p w:rsidR="00763317" w:rsidRPr="00DC18C4" w:rsidRDefault="0076331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763317" w:rsidRPr="00DC18C4" w:rsidRDefault="00763317" w:rsidP="0076331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18C4">
              <w:rPr>
                <w:rFonts w:eastAsiaTheme="minorHAnsi"/>
                <w:sz w:val="20"/>
                <w:szCs w:val="20"/>
                <w:lang w:eastAsia="en-US"/>
              </w:rPr>
              <w:t>отсутствие динамики увеличения числа хронических и сезонных заболеваний детей</w:t>
            </w:r>
          </w:p>
          <w:p w:rsidR="00763317" w:rsidRPr="00DC18C4" w:rsidRDefault="0076331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63317" w:rsidRPr="00DC18C4" w:rsidRDefault="00763317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251A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E7251A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  <w:gridSpan w:val="3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  <w:gridSpan w:val="2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2086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C20863" w:rsidRPr="00DC18C4" w:rsidRDefault="00C2086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C20863" w:rsidRPr="00DC18C4" w:rsidRDefault="00C20863" w:rsidP="00C208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18C4">
              <w:rPr>
                <w:rFonts w:eastAsiaTheme="minorHAnsi"/>
                <w:sz w:val="20"/>
                <w:szCs w:val="20"/>
                <w:lang w:eastAsia="en-US"/>
              </w:rPr>
              <w:t>Участие в инновационной деятельности</w:t>
            </w:r>
          </w:p>
        </w:tc>
        <w:tc>
          <w:tcPr>
            <w:tcW w:w="3828" w:type="dxa"/>
            <w:gridSpan w:val="3"/>
          </w:tcPr>
          <w:p w:rsidR="00C20863" w:rsidRPr="00DC18C4" w:rsidRDefault="00C20863" w:rsidP="00C208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18C4">
              <w:rPr>
                <w:rFonts w:eastAsiaTheme="minorHAnsi"/>
                <w:sz w:val="20"/>
                <w:szCs w:val="20"/>
                <w:lang w:eastAsia="en-US"/>
              </w:rPr>
              <w:t>разработка и внедрение авторских программ воспитания</w:t>
            </w:r>
          </w:p>
        </w:tc>
        <w:tc>
          <w:tcPr>
            <w:tcW w:w="3543" w:type="dxa"/>
            <w:gridSpan w:val="2"/>
          </w:tcPr>
          <w:p w:rsidR="00C20863" w:rsidRPr="00DC18C4" w:rsidRDefault="00C20863" w:rsidP="00C208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18C4">
              <w:rPr>
                <w:rFonts w:eastAsiaTheme="minorHAnsi"/>
                <w:sz w:val="20"/>
                <w:szCs w:val="20"/>
                <w:lang w:eastAsia="en-US"/>
              </w:rPr>
              <w:t>наличие авторской программы воспитания</w:t>
            </w:r>
          </w:p>
        </w:tc>
        <w:tc>
          <w:tcPr>
            <w:tcW w:w="1843" w:type="dxa"/>
            <w:gridSpan w:val="2"/>
          </w:tcPr>
          <w:p w:rsidR="00C20863" w:rsidRPr="00DC18C4" w:rsidRDefault="00C2086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7251A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Выплаты за качество выполняемых работ</w:t>
            </w:r>
          </w:p>
        </w:tc>
      </w:tr>
      <w:tr w:rsidR="00E7251A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</w:t>
            </w:r>
            <w:proofErr w:type="spellStart"/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7251A" w:rsidRPr="00DC18C4" w:rsidRDefault="00E7251A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Сестра-хозяйка, рабочий по обслуживанию и ремонту здания, уборщик, водитель, кухонный рабочий, мойщик посуды, подсобный рабочий, сторож, дежурный по видеонаблюдению,</w:t>
            </w:r>
            <w:proofErr w:type="gramEnd"/>
          </w:p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санитарка</w:t>
            </w:r>
          </w:p>
        </w:tc>
        <w:tc>
          <w:tcPr>
            <w:tcW w:w="12757" w:type="dxa"/>
            <w:gridSpan w:val="8"/>
          </w:tcPr>
          <w:p w:rsidR="00107BC3" w:rsidRPr="00DC18C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107BC3"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3828" w:type="dxa"/>
            <w:gridSpan w:val="3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надзорных органов, аварий</w:t>
            </w:r>
          </w:p>
        </w:tc>
        <w:tc>
          <w:tcPr>
            <w:tcW w:w="35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107BC3" w:rsidRPr="00DC18C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107BC3"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учреждения</w:t>
            </w:r>
          </w:p>
        </w:tc>
        <w:tc>
          <w:tcPr>
            <w:tcW w:w="3828" w:type="dxa"/>
            <w:gridSpan w:val="3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 для отдыхающих детей</w:t>
            </w:r>
          </w:p>
        </w:tc>
        <w:tc>
          <w:tcPr>
            <w:tcW w:w="35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В период сезонного отдыха</w:t>
            </w:r>
          </w:p>
        </w:tc>
        <w:tc>
          <w:tcPr>
            <w:tcW w:w="18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  <w:gridSpan w:val="3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</w:t>
            </w:r>
          </w:p>
        </w:tc>
        <w:tc>
          <w:tcPr>
            <w:tcW w:w="35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В период сезонного отдыха</w:t>
            </w:r>
          </w:p>
        </w:tc>
        <w:tc>
          <w:tcPr>
            <w:tcW w:w="18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107BC3" w:rsidRPr="00DC18C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107BC3"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учреждения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Зеленая зона, ландшафтный дизайн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 w:val="restart"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Заведующий</w:t>
            </w:r>
          </w:p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хозяйством</w:t>
            </w:r>
          </w:p>
        </w:tc>
        <w:tc>
          <w:tcPr>
            <w:tcW w:w="12757" w:type="dxa"/>
            <w:gridSpan w:val="8"/>
          </w:tcPr>
          <w:p w:rsidR="00107BC3" w:rsidRPr="00DC18C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107BC3"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3828" w:type="dxa"/>
            <w:gridSpan w:val="3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Обеспечение корпусов,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35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имущества и его учет</w:t>
            </w:r>
          </w:p>
        </w:tc>
        <w:tc>
          <w:tcPr>
            <w:tcW w:w="3828" w:type="dxa"/>
            <w:gridSpan w:val="3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Замечания по утрате и порче имущества</w:t>
            </w:r>
          </w:p>
        </w:tc>
        <w:tc>
          <w:tcPr>
            <w:tcW w:w="35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107BC3" w:rsidRPr="00DC18C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107BC3"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Оперативность работы</w:t>
            </w:r>
          </w:p>
        </w:tc>
        <w:tc>
          <w:tcPr>
            <w:tcW w:w="3828" w:type="dxa"/>
            <w:gridSpan w:val="3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35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18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828" w:type="dxa"/>
            <w:gridSpan w:val="3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ремонтных работ в учреждении</w:t>
            </w:r>
          </w:p>
        </w:tc>
        <w:tc>
          <w:tcPr>
            <w:tcW w:w="35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Своевременно, качественно</w:t>
            </w:r>
          </w:p>
        </w:tc>
        <w:tc>
          <w:tcPr>
            <w:tcW w:w="18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</w:tcPr>
          <w:p w:rsidR="00107BC3" w:rsidRPr="00DC18C4" w:rsidRDefault="00DC18C4" w:rsidP="00D8660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107BC3" w:rsidRPr="00DC18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Ресурсосбережение при выполнении работ</w:t>
            </w:r>
          </w:p>
        </w:tc>
        <w:tc>
          <w:tcPr>
            <w:tcW w:w="3828" w:type="dxa"/>
            <w:gridSpan w:val="3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Осуществление рационального расходования материалов</w:t>
            </w:r>
          </w:p>
        </w:tc>
        <w:tc>
          <w:tcPr>
            <w:tcW w:w="35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Экономия материальных средств</w:t>
            </w:r>
          </w:p>
        </w:tc>
        <w:tc>
          <w:tcPr>
            <w:tcW w:w="18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7BC3" w:rsidRPr="00DC18C4" w:rsidTr="00107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Осуществление рационального расходования электроэнергии</w:t>
            </w:r>
          </w:p>
        </w:tc>
        <w:tc>
          <w:tcPr>
            <w:tcW w:w="35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Отсутствие превышения лимитов</w:t>
            </w:r>
          </w:p>
        </w:tc>
        <w:tc>
          <w:tcPr>
            <w:tcW w:w="1843" w:type="dxa"/>
            <w:gridSpan w:val="2"/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7BC3" w:rsidRPr="00DC18C4" w:rsidTr="00DB4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Бесперебойная и безаварийная работа систем жизнеобеспечения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7BC3" w:rsidRPr="00DC18C4" w:rsidTr="00DB4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38"/>
        </w:trPr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проведение инвентаризации  имущества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Отсутствие недостачи и неустановленного оборудования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7BC3" w:rsidRPr="00DC18C4" w:rsidRDefault="00107BC3" w:rsidP="00D866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C18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FB0FBC" w:rsidRPr="00DC18C4" w:rsidRDefault="00FB0FBC" w:rsidP="00FA4C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0FBC" w:rsidRPr="00E7251A" w:rsidRDefault="00FB0FBC" w:rsidP="00FA4C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7251A" w:rsidRPr="00E7251A" w:rsidRDefault="00E7251A" w:rsidP="00FA4C3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7251A" w:rsidRPr="00B31AF6" w:rsidRDefault="00E7251A" w:rsidP="00FA4C3A">
      <w:pPr>
        <w:pStyle w:val="a4"/>
        <w:rPr>
          <w:rFonts w:ascii="Times New Roman" w:hAnsi="Times New Roman" w:cs="Times New Roman"/>
          <w:sz w:val="24"/>
          <w:szCs w:val="24"/>
        </w:rPr>
        <w:sectPr w:rsidR="00E7251A" w:rsidRPr="00B31AF6" w:rsidSect="009E6C8F">
          <w:pgSz w:w="16838" w:h="11905" w:orient="landscape"/>
          <w:pgMar w:top="1135" w:right="1134" w:bottom="850" w:left="1134" w:header="0" w:footer="0" w:gutter="0"/>
          <w:cols w:space="72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0FBC" w:rsidRPr="009033C4" w:rsidTr="00FB0FBC">
        <w:tc>
          <w:tcPr>
            <w:tcW w:w="4785" w:type="dxa"/>
          </w:tcPr>
          <w:p w:rsidR="00FB0FBC" w:rsidRPr="009033C4" w:rsidRDefault="00FB0FBC" w:rsidP="001B31B9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D78C0" w:rsidRPr="00ED78C0" w:rsidRDefault="00FB0FBC" w:rsidP="00ED78C0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ED78C0">
              <w:rPr>
                <w:rFonts w:ascii="Times New Roman" w:hAnsi="Times New Roman" w:cs="Times New Roman"/>
                <w:sz w:val="20"/>
              </w:rPr>
              <w:t xml:space="preserve">Приложение N </w:t>
            </w:r>
            <w:r w:rsidR="00890800" w:rsidRPr="00ED78C0">
              <w:rPr>
                <w:rFonts w:ascii="Times New Roman" w:hAnsi="Times New Roman" w:cs="Times New Roman"/>
                <w:sz w:val="20"/>
              </w:rPr>
              <w:t>5</w:t>
            </w:r>
            <w:r w:rsidRPr="00ED78C0">
              <w:rPr>
                <w:rFonts w:ascii="Times New Roman" w:hAnsi="Times New Roman" w:cs="Times New Roman"/>
                <w:sz w:val="20"/>
              </w:rPr>
              <w:t xml:space="preserve"> к Примерному </w:t>
            </w:r>
            <w:r w:rsidR="00ED78C0" w:rsidRPr="00ED78C0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FB0FBC" w:rsidRPr="009033C4" w:rsidRDefault="00ED78C0" w:rsidP="00ED78C0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ED78C0">
              <w:rPr>
                <w:rFonts w:ascii="Times New Roman" w:hAnsi="Times New Roman" w:cs="Times New Roman"/>
                <w:sz w:val="20"/>
                <w:szCs w:val="20"/>
              </w:rPr>
              <w:t>об оплате труда работников муниципальных учреждений, подведомственных управлению образования администрации Богучанского района</w:t>
            </w:r>
          </w:p>
        </w:tc>
      </w:tr>
    </w:tbl>
    <w:p w:rsidR="006F68C7" w:rsidRPr="00B31AF6" w:rsidRDefault="006F68C7" w:rsidP="00FB0F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5B41" w:rsidRPr="00B31AF6" w:rsidRDefault="00F25B41" w:rsidP="00FA4C3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F68C7" w:rsidRPr="009D22B5" w:rsidRDefault="006F68C7" w:rsidP="00DC605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2B5">
        <w:rPr>
          <w:rFonts w:ascii="Times New Roman" w:hAnsi="Times New Roman" w:cs="Times New Roman"/>
          <w:b/>
          <w:sz w:val="24"/>
          <w:szCs w:val="24"/>
        </w:rPr>
        <w:t>РАЗМЕР</w:t>
      </w:r>
      <w:r w:rsidR="009033C4" w:rsidRPr="009D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2B5">
        <w:rPr>
          <w:rFonts w:ascii="Times New Roman" w:hAnsi="Times New Roman" w:cs="Times New Roman"/>
          <w:b/>
          <w:sz w:val="24"/>
          <w:szCs w:val="24"/>
        </w:rPr>
        <w:t>ПЕРСОНАЛЬНЫХ ВЫПЛАТ</w:t>
      </w:r>
      <w:r w:rsidR="00DC6054" w:rsidRPr="009D2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0960">
        <w:rPr>
          <w:rFonts w:ascii="Times New Roman" w:hAnsi="Times New Roman" w:cs="Times New Roman"/>
          <w:b/>
          <w:sz w:val="24"/>
          <w:szCs w:val="24"/>
        </w:rPr>
        <w:t xml:space="preserve">РАБОТНИКАМ </w:t>
      </w:r>
      <w:r w:rsidR="001B31B9" w:rsidRPr="001E0960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9033C4" w:rsidRPr="001E0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C0" w:rsidRPr="001E0960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1E0960">
        <w:rPr>
          <w:rFonts w:ascii="Times New Roman" w:hAnsi="Times New Roman" w:cs="Times New Roman"/>
          <w:b/>
          <w:sz w:val="24"/>
          <w:szCs w:val="24"/>
        </w:rPr>
        <w:t>, ПОДВЕДОМСТВЕННЫХ</w:t>
      </w:r>
      <w:r w:rsidR="009033C4" w:rsidRPr="001E0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1B9" w:rsidRPr="001E0960">
        <w:rPr>
          <w:rFonts w:ascii="Times New Roman" w:hAnsi="Times New Roman" w:cs="Times New Roman"/>
          <w:b/>
          <w:sz w:val="24"/>
          <w:szCs w:val="24"/>
        </w:rPr>
        <w:t>УПРАВЛЕНИЮ</w:t>
      </w:r>
      <w:r w:rsidRPr="001E0960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1B31B9" w:rsidRPr="001E0960">
        <w:rPr>
          <w:rFonts w:ascii="Times New Roman" w:hAnsi="Times New Roman" w:cs="Times New Roman"/>
          <w:b/>
          <w:sz w:val="24"/>
          <w:szCs w:val="24"/>
        </w:rPr>
        <w:t>БОГУЧАНСКОГО РАЙОНА</w:t>
      </w:r>
    </w:p>
    <w:p w:rsidR="006F68C7" w:rsidRPr="009033C4" w:rsidRDefault="009033C4" w:rsidP="009033C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033C4">
        <w:rPr>
          <w:rFonts w:ascii="Times New Roman" w:hAnsi="Times New Roman" w:cs="Times New Roman"/>
          <w:sz w:val="18"/>
          <w:szCs w:val="18"/>
        </w:rPr>
        <w:t>Приказ министерства образования и науки Красноярского края от 15.12.2009 N 988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края")</w:t>
      </w:r>
    </w:p>
    <w:p w:rsidR="00214A28" w:rsidRPr="00214A28" w:rsidRDefault="00214A28" w:rsidP="00214A2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804"/>
        <w:gridCol w:w="2268"/>
      </w:tblGrid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Виды и условия персональных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размер к окладу (должностному окладу), ставке заработной платы </w:t>
            </w:r>
            <w:hyperlink w:anchor="Par106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за опыт работы в занимаемой должности </w:t>
            </w:r>
            <w:hyperlink w:anchor="Par107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от 1 года до 5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214A28" w:rsidRPr="00214A28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 </w:t>
            </w:r>
            <w:proofErr w:type="spellStart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 </w:t>
            </w:r>
            <w:proofErr w:type="spellStart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от 5 лет до 10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214A28" w:rsidRPr="00214A28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 </w:t>
            </w:r>
            <w:proofErr w:type="spellStart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 </w:t>
            </w:r>
            <w:proofErr w:type="spellStart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214A28" w:rsidRPr="00214A28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свыше 10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 </w:t>
            </w:r>
            <w:proofErr w:type="spellStart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35%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 </w:t>
            </w:r>
            <w:proofErr w:type="spellStart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35%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108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за сложность, напряженность и особый режим работы</w:t>
            </w:r>
          </w:p>
        </w:tc>
      </w:tr>
      <w:tr w:rsidR="00214A28" w:rsidRPr="00214A28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проверка письменных работ (пропорционально нагрузке):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учителям истории, биологии и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учителям физики, химии,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учителям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учителям русского языка,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учителям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преподавателям профессиональных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0120C7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120C7">
              <w:rPr>
                <w:rFonts w:eastAsiaTheme="minorHAns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0120C7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120C7">
              <w:rPr>
                <w:rFonts w:eastAsiaTheme="minorHAnsi"/>
                <w:sz w:val="20"/>
                <w:szCs w:val="20"/>
                <w:lang w:eastAsia="en-US"/>
              </w:rPr>
              <w:t xml:space="preserve">за классное руководство, кураторство </w:t>
            </w:r>
            <w:hyperlink w:anchor="Par109" w:history="1">
              <w:r w:rsidRPr="000120C7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</w:t>
              </w:r>
            </w:hyperlink>
            <w:hyperlink w:anchor="Par109" w:history="1">
              <w:r w:rsidRPr="000120C7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  <w:hyperlink w:anchor="Par109" w:history="1">
              <w:r w:rsidRPr="000120C7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120C7">
              <w:rPr>
                <w:rFonts w:eastAsiaTheme="minorHAnsi"/>
                <w:sz w:val="20"/>
                <w:szCs w:val="20"/>
                <w:lang w:eastAsia="en-US"/>
              </w:rPr>
              <w:t>2700,0 рубля</w:t>
            </w:r>
          </w:p>
        </w:tc>
      </w:tr>
      <w:tr w:rsidR="00214A28" w:rsidRPr="00214A28" w:rsidTr="00214A2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за заведование элементами инфраструктуры </w:t>
            </w:r>
            <w:hyperlink w:anchor="Par113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&lt;*****&gt;</w:t>
              </w:r>
            </w:hyperlink>
            <w:r w:rsidRPr="00214A28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кабинетами, лабораториями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214A28" w:rsidRPr="00214A28" w:rsidTr="00214A2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учебно-опытными участками, мастерскими, музыкальными и спортивными залами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профессиональным квалификационным группам должностей работников учебно-вспомогательного персонала, медицинского и фармацевтического персонала первого уровня; общеотраслевым профессиям рабочих первого и второго уровней и общеотраслевым должностям служащих первого, второго, третьего уровней за работу на территории Таймырского Долгано-Ненецкого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47,1%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за обеспечение централизации учетных работ, внедрение передовых форм и методов учета, усиление контрольных функций в образовательных учреждениях,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краевых государственных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за работу по реализации программы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шеф-поварам за контроль качества поставляемых продуктов при организации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молодым специалистам (специалистам,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учреждениями, организациями, осуществляющими обучения либо продолжающим работу в образовательном учреждении).</w:t>
            </w:r>
          </w:p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краевые выплаты воспитателям краевых государственных бюджетных и казенных образовательных учреждений, реализующих основную общеобразовательную программу дошкольного образования детей </w:t>
            </w:r>
            <w:hyperlink w:anchor="Par114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&lt;******&gt;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718,4 рубля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120C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ежемесячное денежное вознаграждение за классное руководство (кураторство) педагогическим работникам краевых государственных общеобразовательных организаций, осуществляющим классное руководство в классе, классе-комплекте, а также педагогическим работникам краевых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осуществляющим классное руководство (кураторство) в учебных группах очной и заочной формы обучения, в которых обучающиеся</w:t>
            </w:r>
            <w:proofErr w:type="gramEnd"/>
            <w:r w:rsidRPr="00214A28">
              <w:rPr>
                <w:rFonts w:eastAsiaTheme="minorHAnsi"/>
                <w:sz w:val="20"/>
                <w:szCs w:val="20"/>
                <w:lang w:eastAsia="en-US"/>
              </w:rPr>
              <w:t xml:space="preserve"> осваивают указанные образовательные </w:t>
            </w:r>
            <w:r w:rsidRPr="00214A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программы </w:t>
            </w:r>
            <w:hyperlink w:anchor="Par119" w:history="1">
              <w:r w:rsidRPr="00214A2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&lt;*******&gt;</w:t>
              </w:r>
            </w:hyperlink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в одном классе, классе-комплекте либо учебной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5000 рублей</w:t>
            </w:r>
          </w:p>
        </w:tc>
      </w:tr>
      <w:tr w:rsidR="00214A28" w:rsidRPr="00214A28" w:rsidTr="00214A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в двух и более классах, классах-комплектах либо учебных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8" w:rsidRPr="00214A28" w:rsidRDefault="00214A28" w:rsidP="00214A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4A28">
              <w:rPr>
                <w:rFonts w:eastAsiaTheme="minorHAnsi"/>
                <w:sz w:val="20"/>
                <w:szCs w:val="20"/>
                <w:lang w:eastAsia="en-US"/>
              </w:rPr>
              <w:t>10000 рублей</w:t>
            </w:r>
          </w:p>
        </w:tc>
      </w:tr>
    </w:tbl>
    <w:p w:rsidR="00214A28" w:rsidRPr="00214A28" w:rsidRDefault="00214A28" w:rsidP="00214A2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14A28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6" w:name="Par106"/>
      <w:bookmarkEnd w:id="6"/>
      <w:r w:rsidRPr="00214A28">
        <w:rPr>
          <w:rFonts w:eastAsiaTheme="minorHAnsi"/>
          <w:sz w:val="20"/>
          <w:szCs w:val="20"/>
          <w:lang w:eastAsia="en-US"/>
        </w:rPr>
        <w:t>&lt;*&gt; Без учета повышающих коэффициентов.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7" w:name="Par107"/>
      <w:bookmarkEnd w:id="7"/>
      <w:r w:rsidRPr="00214A28">
        <w:rPr>
          <w:rFonts w:eastAsiaTheme="minorHAnsi"/>
          <w:sz w:val="20"/>
          <w:szCs w:val="20"/>
          <w:lang w:eastAsia="en-US"/>
        </w:rPr>
        <w:t>&lt;**&gt;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8" w:name="Par108"/>
      <w:bookmarkEnd w:id="8"/>
      <w:r w:rsidRPr="00214A28">
        <w:rPr>
          <w:rFonts w:eastAsiaTheme="minorHAnsi"/>
          <w:sz w:val="20"/>
          <w:szCs w:val="20"/>
          <w:lang w:eastAsia="en-US"/>
        </w:rPr>
        <w:t>&lt;***&gt; Производится при условии соответствия почетного звания, ученой степени профилю учреждения или профилю педагогической деятельности (преподаваемых дисциплин).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9" w:name="Par109"/>
      <w:bookmarkEnd w:id="9"/>
      <w:r w:rsidRPr="00214A28">
        <w:rPr>
          <w:rFonts w:eastAsiaTheme="minorHAnsi"/>
          <w:sz w:val="20"/>
          <w:szCs w:val="20"/>
          <w:lang w:eastAsia="en-US"/>
        </w:rPr>
        <w:t>&lt;****&gt; Вознаграждение выплачивается педагогическим работникам общеобразовательных учреждений, профессиональных образовательных учреждений (далее - образовательные учреждения).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14A28">
        <w:rPr>
          <w:rFonts w:eastAsiaTheme="minorHAnsi"/>
          <w:sz w:val="20"/>
          <w:szCs w:val="20"/>
          <w:lang w:eastAsia="en-US"/>
        </w:rPr>
        <w:t xml:space="preserve">Размер выплаты педагогическим работникам за выполнение функций классного руководителя, куратора определяется исходя из расчета 2700,0 рубля в месяц за выполнение функций классного руководителя, куратора в классе (группе) с наполняемостью не менее 25 человек, за исключением классов (групп), комплектование которых осуществляется в соответствии с </w:t>
      </w:r>
      <w:hyperlink r:id="rId27" w:history="1">
        <w:r w:rsidRPr="00214A28">
          <w:rPr>
            <w:rFonts w:eastAsiaTheme="minorHAnsi"/>
            <w:color w:val="0000FF"/>
            <w:sz w:val="20"/>
            <w:szCs w:val="20"/>
            <w:lang w:eastAsia="en-US"/>
          </w:rPr>
          <w:t>Постановлением</w:t>
        </w:r>
      </w:hyperlink>
      <w:r w:rsidRPr="00214A28">
        <w:rPr>
          <w:rFonts w:eastAsiaTheme="minorHAnsi"/>
          <w:sz w:val="20"/>
          <w:szCs w:val="20"/>
          <w:lang w:eastAsia="en-US"/>
        </w:rPr>
        <w:t xml:space="preserve"> Главного государственного санитарного врача РФ от 10.07.2015 N 26 "Об утверждении </w:t>
      </w:r>
      <w:proofErr w:type="spellStart"/>
      <w:r w:rsidRPr="00214A28">
        <w:rPr>
          <w:rFonts w:eastAsiaTheme="minorHAnsi"/>
          <w:sz w:val="20"/>
          <w:szCs w:val="20"/>
          <w:lang w:eastAsia="en-US"/>
        </w:rPr>
        <w:t>СанПиН</w:t>
      </w:r>
      <w:proofErr w:type="spellEnd"/>
      <w:r w:rsidRPr="00214A28">
        <w:rPr>
          <w:rFonts w:eastAsiaTheme="minorHAnsi"/>
          <w:sz w:val="20"/>
          <w:szCs w:val="20"/>
          <w:lang w:eastAsia="en-US"/>
        </w:rPr>
        <w:t xml:space="preserve"> 2.4.2.3286-15 "Санитарно-эпидемиологические требования</w:t>
      </w:r>
      <w:proofErr w:type="gramEnd"/>
      <w:r w:rsidRPr="00214A28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214A28">
        <w:rPr>
          <w:rFonts w:eastAsiaTheme="minorHAnsi"/>
          <w:sz w:val="20"/>
          <w:szCs w:val="20"/>
          <w:lang w:eastAsia="en-US"/>
        </w:rPr>
        <w:t>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14A28">
        <w:rPr>
          <w:rFonts w:eastAsiaTheme="minorHAnsi"/>
          <w:sz w:val="20"/>
          <w:szCs w:val="20"/>
          <w:lang w:eastAsia="en-US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обучающихся.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0" w:name="Par113"/>
      <w:bookmarkEnd w:id="10"/>
      <w:r w:rsidRPr="00214A28">
        <w:rPr>
          <w:rFonts w:eastAsiaTheme="minorHAnsi"/>
          <w:sz w:val="20"/>
          <w:szCs w:val="20"/>
          <w:lang w:eastAsia="en-US"/>
        </w:rPr>
        <w:t>&lt;*****&gt; От минимального оклада (должностного оклада), ставки заработной платы, без учета нагрузки.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1" w:name="Par114"/>
      <w:bookmarkEnd w:id="11"/>
      <w:r w:rsidRPr="00214A28">
        <w:rPr>
          <w:rFonts w:eastAsiaTheme="minorHAnsi"/>
          <w:sz w:val="20"/>
          <w:szCs w:val="20"/>
          <w:lang w:eastAsia="en-US"/>
        </w:rPr>
        <w:t>&lt;******&gt; 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14A28">
        <w:rPr>
          <w:rFonts w:eastAsiaTheme="minorHAnsi"/>
          <w:sz w:val="20"/>
          <w:szCs w:val="20"/>
          <w:lang w:eastAsia="en-US"/>
        </w:rPr>
        <w:t xml:space="preserve"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214A28">
        <w:rPr>
          <w:rFonts w:eastAsiaTheme="minorHAnsi"/>
          <w:sz w:val="20"/>
          <w:szCs w:val="20"/>
          <w:lang w:eastAsia="en-US"/>
        </w:rPr>
        <w:t>размера оплаты труда</w:t>
      </w:r>
      <w:proofErr w:type="gramEnd"/>
      <w:r w:rsidRPr="00214A28">
        <w:rPr>
          <w:rFonts w:eastAsiaTheme="minorHAnsi"/>
          <w:sz w:val="20"/>
          <w:szCs w:val="20"/>
          <w:lang w:eastAsia="en-US"/>
        </w:rPr>
        <w:t>), региональной выплаты и выплат стимулирующего характера) пропорционально отработанному времени.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14A28">
        <w:rPr>
          <w:rFonts w:eastAsiaTheme="minorHAnsi"/>
          <w:sz w:val="20"/>
          <w:szCs w:val="20"/>
          <w:lang w:eastAsia="en-US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2" w:name="Par119"/>
      <w:bookmarkEnd w:id="12"/>
      <w:r w:rsidRPr="00214A28">
        <w:rPr>
          <w:rFonts w:eastAsiaTheme="minorHAnsi"/>
          <w:sz w:val="20"/>
          <w:szCs w:val="20"/>
          <w:lang w:eastAsia="en-US"/>
        </w:rPr>
        <w:t>&lt;*******&gt; Выплата ежемесячного денежного вознаграждения за классное руководство (кураторство)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(далее - районный коэффициент и процентная надбавка):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14A28">
        <w:rPr>
          <w:rFonts w:eastAsiaTheme="minorHAnsi"/>
          <w:sz w:val="20"/>
          <w:szCs w:val="20"/>
          <w:lang w:eastAsia="en-US"/>
        </w:rPr>
        <w:t>а) за счет межбюджетных трансфертов, передаваемых краевому бюджету из федерального бюджета на обеспечение выплат ежемесячного денежного вознаграждения за классное руководство (кураторство) педагогическим работникам;</w:t>
      </w:r>
    </w:p>
    <w:p w:rsidR="00214A28" w:rsidRPr="00214A28" w:rsidRDefault="00214A28" w:rsidP="0021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14A28">
        <w:rPr>
          <w:rFonts w:eastAsiaTheme="minorHAnsi"/>
          <w:sz w:val="20"/>
          <w:szCs w:val="20"/>
          <w:lang w:eastAsia="en-US"/>
        </w:rPr>
        <w:t>б) за счет сре</w:t>
      </w:r>
      <w:proofErr w:type="gramStart"/>
      <w:r w:rsidRPr="00214A28">
        <w:rPr>
          <w:rFonts w:eastAsiaTheme="minorHAnsi"/>
          <w:sz w:val="20"/>
          <w:szCs w:val="20"/>
          <w:lang w:eastAsia="en-US"/>
        </w:rPr>
        <w:t>дств кр</w:t>
      </w:r>
      <w:proofErr w:type="gramEnd"/>
      <w:r w:rsidRPr="00214A28">
        <w:rPr>
          <w:rFonts w:eastAsiaTheme="minorHAnsi"/>
          <w:sz w:val="20"/>
          <w:szCs w:val="20"/>
          <w:lang w:eastAsia="en-US"/>
        </w:rPr>
        <w:t>аевого бюджета - на выплату районных коэффициентов к заработной плате, действующих на территории Красноярского края, в части, превышающей размер районных коэффициентов, установленных решениями органов государственной власти СССР или федеральных органов государственной власти.</w:t>
      </w:r>
    </w:p>
    <w:p w:rsidR="006F68C7" w:rsidRPr="00B31AF6" w:rsidRDefault="006F68C7" w:rsidP="00214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5ECA" w:rsidRPr="00B31AF6" w:rsidRDefault="00245ECA" w:rsidP="00214A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5ECA" w:rsidRPr="00B31AF6" w:rsidRDefault="00245ECA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0FBC" w:rsidRPr="00B31AF6" w:rsidRDefault="00FB0FBC" w:rsidP="00FA4C3A">
      <w:pPr>
        <w:pStyle w:val="a4"/>
        <w:rPr>
          <w:rFonts w:ascii="Times New Roman" w:hAnsi="Times New Roman" w:cs="Times New Roman"/>
          <w:sz w:val="24"/>
          <w:szCs w:val="24"/>
        </w:rPr>
        <w:sectPr w:rsidR="00FB0FBC" w:rsidRPr="00B31AF6" w:rsidSect="006F68C7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0FBC" w:rsidRPr="00B31AF6" w:rsidTr="00FB0FBC">
        <w:tc>
          <w:tcPr>
            <w:tcW w:w="4785" w:type="dxa"/>
          </w:tcPr>
          <w:p w:rsidR="00FB0FBC" w:rsidRPr="00B31AF6" w:rsidRDefault="00FB0FBC" w:rsidP="00FA4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F760B" w:rsidRPr="000F760B" w:rsidRDefault="00FB0FBC" w:rsidP="000F760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F760B">
              <w:rPr>
                <w:rFonts w:ascii="Times New Roman" w:hAnsi="Times New Roman" w:cs="Times New Roman"/>
                <w:szCs w:val="22"/>
              </w:rPr>
              <w:t>Приложение N</w:t>
            </w:r>
            <w:r w:rsidR="003910DF" w:rsidRPr="000F760B">
              <w:rPr>
                <w:rFonts w:ascii="Times New Roman" w:hAnsi="Times New Roman" w:cs="Times New Roman"/>
                <w:szCs w:val="22"/>
              </w:rPr>
              <w:t>6</w:t>
            </w:r>
            <w:r w:rsidRPr="000F760B">
              <w:rPr>
                <w:rFonts w:ascii="Times New Roman" w:hAnsi="Times New Roman" w:cs="Times New Roman"/>
                <w:szCs w:val="22"/>
              </w:rPr>
              <w:t xml:space="preserve"> к Примерному </w:t>
            </w:r>
            <w:r w:rsidR="000F760B" w:rsidRPr="000F760B">
              <w:rPr>
                <w:rFonts w:ascii="Times New Roman" w:hAnsi="Times New Roman" w:cs="Times New Roman"/>
                <w:szCs w:val="22"/>
              </w:rPr>
              <w:t>положению</w:t>
            </w:r>
          </w:p>
          <w:p w:rsidR="00FB0FBC" w:rsidRPr="00B31AF6" w:rsidRDefault="000F760B" w:rsidP="000F760B">
            <w:pPr>
              <w:pStyle w:val="a4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0B">
              <w:rPr>
                <w:rFonts w:ascii="Times New Roman" w:hAnsi="Times New Roman" w:cs="Times New Roman"/>
              </w:rPr>
              <w:t>об оплате труда работников муниципальных учреждений, подведомственных управлению образования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Богучанского района</w:t>
            </w:r>
          </w:p>
        </w:tc>
      </w:tr>
    </w:tbl>
    <w:p w:rsidR="006F68C7" w:rsidRPr="00B31AF6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68C7" w:rsidRPr="004B5073" w:rsidRDefault="006F68C7" w:rsidP="001B31B9">
      <w:pPr>
        <w:pStyle w:val="a4"/>
        <w:jc w:val="center"/>
        <w:rPr>
          <w:rFonts w:ascii="Times New Roman" w:hAnsi="Times New Roman" w:cs="Times New Roman"/>
          <w:b/>
        </w:rPr>
      </w:pPr>
      <w:bookmarkStart w:id="13" w:name="P5393"/>
      <w:bookmarkEnd w:id="13"/>
      <w:r w:rsidRPr="004B5073">
        <w:rPr>
          <w:rFonts w:ascii="Times New Roman" w:hAnsi="Times New Roman" w:cs="Times New Roman"/>
          <w:b/>
        </w:rPr>
        <w:t>РАЗМЕР</w:t>
      </w:r>
    </w:p>
    <w:p w:rsidR="006F68C7" w:rsidRPr="004B5073" w:rsidRDefault="006F68C7" w:rsidP="004B5073">
      <w:pPr>
        <w:pStyle w:val="a4"/>
        <w:jc w:val="center"/>
        <w:rPr>
          <w:rFonts w:ascii="Times New Roman" w:hAnsi="Times New Roman" w:cs="Times New Roman"/>
          <w:b/>
        </w:rPr>
      </w:pPr>
      <w:r w:rsidRPr="004B5073">
        <w:rPr>
          <w:rFonts w:ascii="Times New Roman" w:hAnsi="Times New Roman" w:cs="Times New Roman"/>
          <w:b/>
        </w:rPr>
        <w:t xml:space="preserve">ВЫПЛАТ ПО ИТОГАМ РАБОТЫ РАБОТНИКАМ </w:t>
      </w:r>
      <w:r w:rsidR="004A7A12" w:rsidRPr="004B5073">
        <w:rPr>
          <w:rFonts w:ascii="Times New Roman" w:hAnsi="Times New Roman" w:cs="Times New Roman"/>
          <w:b/>
        </w:rPr>
        <w:t>МУНИЦИПАЛЬНЫХ</w:t>
      </w:r>
      <w:r w:rsidRPr="004B5073">
        <w:rPr>
          <w:rFonts w:ascii="Times New Roman" w:hAnsi="Times New Roman" w:cs="Times New Roman"/>
          <w:b/>
        </w:rPr>
        <w:t xml:space="preserve"> </w:t>
      </w:r>
      <w:r w:rsidR="000F760B" w:rsidRPr="00D721F7">
        <w:rPr>
          <w:rFonts w:ascii="Times New Roman" w:hAnsi="Times New Roman" w:cs="Times New Roman"/>
          <w:b/>
        </w:rPr>
        <w:t>УЧРЕЖДЕНИЙ</w:t>
      </w:r>
      <w:r w:rsidRPr="00D721F7">
        <w:rPr>
          <w:rFonts w:ascii="Times New Roman" w:hAnsi="Times New Roman" w:cs="Times New Roman"/>
          <w:b/>
        </w:rPr>
        <w:t>,</w:t>
      </w:r>
      <w:r w:rsidR="004A7A12" w:rsidRPr="00D721F7">
        <w:rPr>
          <w:rFonts w:ascii="Times New Roman" w:hAnsi="Times New Roman" w:cs="Times New Roman"/>
          <w:b/>
        </w:rPr>
        <w:t xml:space="preserve"> </w:t>
      </w:r>
      <w:r w:rsidRPr="00D721F7">
        <w:rPr>
          <w:rFonts w:ascii="Times New Roman" w:hAnsi="Times New Roman" w:cs="Times New Roman"/>
          <w:b/>
        </w:rPr>
        <w:t xml:space="preserve">ПОДВЕДОМСТВЕННЫХ </w:t>
      </w:r>
      <w:r w:rsidR="001B31B9" w:rsidRPr="00D721F7">
        <w:rPr>
          <w:rFonts w:ascii="Times New Roman" w:hAnsi="Times New Roman" w:cs="Times New Roman"/>
          <w:b/>
        </w:rPr>
        <w:t>УПРАВЛЕНИЮ</w:t>
      </w:r>
      <w:r w:rsidRPr="00D721F7">
        <w:rPr>
          <w:rFonts w:ascii="Times New Roman" w:hAnsi="Times New Roman" w:cs="Times New Roman"/>
          <w:b/>
        </w:rPr>
        <w:t xml:space="preserve"> ОБРАЗОВАНИЯ</w:t>
      </w:r>
      <w:r w:rsidR="001B31B9" w:rsidRPr="00D721F7">
        <w:rPr>
          <w:rFonts w:ascii="Times New Roman" w:hAnsi="Times New Roman" w:cs="Times New Roman"/>
          <w:b/>
        </w:rPr>
        <w:t xml:space="preserve"> </w:t>
      </w:r>
      <w:r w:rsidR="004A7A12" w:rsidRPr="00D721F7">
        <w:rPr>
          <w:rFonts w:ascii="Times New Roman" w:hAnsi="Times New Roman" w:cs="Times New Roman"/>
          <w:b/>
        </w:rPr>
        <w:t>АДМИНИСТРАЦИИ</w:t>
      </w:r>
      <w:r w:rsidR="004A7A12" w:rsidRPr="004B5073">
        <w:rPr>
          <w:rFonts w:ascii="Times New Roman" w:hAnsi="Times New Roman" w:cs="Times New Roman"/>
          <w:b/>
        </w:rPr>
        <w:t xml:space="preserve"> </w:t>
      </w:r>
      <w:r w:rsidR="001B31B9" w:rsidRPr="004B5073">
        <w:rPr>
          <w:rFonts w:ascii="Times New Roman" w:hAnsi="Times New Roman" w:cs="Times New Roman"/>
          <w:b/>
        </w:rPr>
        <w:t>БОГУЧАНСКОГО РАЙОНА</w:t>
      </w:r>
    </w:p>
    <w:p w:rsidR="006F68C7" w:rsidRPr="00B31AF6" w:rsidRDefault="006F68C7" w:rsidP="00FA4C3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2552"/>
        <w:gridCol w:w="2693"/>
        <w:gridCol w:w="1324"/>
      </w:tblGrid>
      <w:tr w:rsidR="006F68C7" w:rsidRPr="004B5073" w:rsidTr="009033C4">
        <w:tc>
          <w:tcPr>
            <w:tcW w:w="3119" w:type="dxa"/>
            <w:vMerge w:val="restart"/>
          </w:tcPr>
          <w:p w:rsidR="006F68C7" w:rsidRPr="004B5073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245" w:type="dxa"/>
            <w:gridSpan w:val="2"/>
          </w:tcPr>
          <w:p w:rsidR="006F68C7" w:rsidRPr="004B5073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1324" w:type="dxa"/>
            <w:vMerge w:val="restart"/>
          </w:tcPr>
          <w:p w:rsidR="006F68C7" w:rsidRPr="004B5073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</w:tr>
      <w:tr w:rsidR="006F68C7" w:rsidRPr="004B5073" w:rsidTr="009033C4">
        <w:tc>
          <w:tcPr>
            <w:tcW w:w="3119" w:type="dxa"/>
            <w:vMerge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68C7" w:rsidRPr="004B5073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6F68C7" w:rsidRPr="004B5073" w:rsidRDefault="006F68C7" w:rsidP="001B31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индикатор</w:t>
            </w:r>
          </w:p>
        </w:tc>
        <w:tc>
          <w:tcPr>
            <w:tcW w:w="1324" w:type="dxa"/>
            <w:vMerge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8C7" w:rsidRPr="004B5073" w:rsidTr="000F760B">
        <w:trPr>
          <w:trHeight w:val="867"/>
        </w:trPr>
        <w:tc>
          <w:tcPr>
            <w:tcW w:w="3119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Степень освоения выделенных бюджетных средств</w:t>
            </w:r>
          </w:p>
        </w:tc>
        <w:tc>
          <w:tcPr>
            <w:tcW w:w="2552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% освоения выделенных бюджетных средств</w:t>
            </w:r>
          </w:p>
        </w:tc>
        <w:tc>
          <w:tcPr>
            <w:tcW w:w="2693" w:type="dxa"/>
          </w:tcPr>
          <w:p w:rsidR="00890800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90% выделенного объема средств</w:t>
            </w:r>
          </w:p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 xml:space="preserve"> 95% выделенного объема средств</w:t>
            </w:r>
          </w:p>
        </w:tc>
        <w:tc>
          <w:tcPr>
            <w:tcW w:w="1324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4B5073" w:rsidTr="009033C4">
        <w:tc>
          <w:tcPr>
            <w:tcW w:w="3119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Объем ввода законченных ремонтом объектов</w:t>
            </w:r>
          </w:p>
        </w:tc>
        <w:tc>
          <w:tcPr>
            <w:tcW w:w="2552" w:type="dxa"/>
          </w:tcPr>
          <w:p w:rsidR="00890800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</w:p>
          <w:p w:rsidR="00890800" w:rsidRPr="004B5073" w:rsidRDefault="00890800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2693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выполнен в срок,</w:t>
            </w:r>
            <w:proofErr w:type="gramEnd"/>
          </w:p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1324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4B5073" w:rsidTr="009033C4">
        <w:tc>
          <w:tcPr>
            <w:tcW w:w="3119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552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Применение нестандартных методов работы</w:t>
            </w:r>
          </w:p>
        </w:tc>
        <w:tc>
          <w:tcPr>
            <w:tcW w:w="2693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4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4B5073" w:rsidTr="009033C4">
        <w:tc>
          <w:tcPr>
            <w:tcW w:w="3119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552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Задание выполнено</w:t>
            </w:r>
          </w:p>
        </w:tc>
        <w:tc>
          <w:tcPr>
            <w:tcW w:w="2693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в срок, в полном объеме</w:t>
            </w:r>
          </w:p>
        </w:tc>
        <w:tc>
          <w:tcPr>
            <w:tcW w:w="1324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4B5073" w:rsidTr="009033C4">
        <w:tc>
          <w:tcPr>
            <w:tcW w:w="3119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552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Оценка результатов работы</w:t>
            </w:r>
          </w:p>
        </w:tc>
        <w:tc>
          <w:tcPr>
            <w:tcW w:w="2693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наличие динамики в результатах</w:t>
            </w:r>
          </w:p>
        </w:tc>
        <w:tc>
          <w:tcPr>
            <w:tcW w:w="1324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4B5073" w:rsidTr="009033C4">
        <w:tc>
          <w:tcPr>
            <w:tcW w:w="3119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2552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Наличие реализуемых проектов</w:t>
            </w:r>
          </w:p>
        </w:tc>
        <w:tc>
          <w:tcPr>
            <w:tcW w:w="2693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324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F68C7" w:rsidRPr="004B5073" w:rsidTr="009033C4">
        <w:tc>
          <w:tcPr>
            <w:tcW w:w="3119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552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Наличие важных работ, мероприятий</w:t>
            </w:r>
          </w:p>
        </w:tc>
        <w:tc>
          <w:tcPr>
            <w:tcW w:w="2693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324" w:type="dxa"/>
          </w:tcPr>
          <w:p w:rsidR="006F68C7" w:rsidRPr="004B5073" w:rsidRDefault="006F68C7" w:rsidP="00FA4C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0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FB0FBC" w:rsidRDefault="00FB0FBC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43CB7" w:rsidRDefault="00643CB7" w:rsidP="008908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3CB7" w:rsidRDefault="00643CB7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43CB7" w:rsidRDefault="00643CB7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43CB7" w:rsidRPr="00B31AF6" w:rsidRDefault="00643CB7" w:rsidP="00643CB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643CB7" w:rsidRPr="00B31AF6" w:rsidSect="00555EEF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643CB7" w:rsidRPr="00B31AF6" w:rsidRDefault="00643CB7" w:rsidP="00643CB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17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2"/>
        <w:gridCol w:w="5879"/>
      </w:tblGrid>
      <w:tr w:rsidR="00643CB7" w:rsidRPr="00B31AF6" w:rsidTr="000F760B">
        <w:trPr>
          <w:jc w:val="center"/>
        </w:trPr>
        <w:tc>
          <w:tcPr>
            <w:tcW w:w="9172" w:type="dxa"/>
          </w:tcPr>
          <w:p w:rsidR="00643CB7" w:rsidRPr="00B31AF6" w:rsidRDefault="00643CB7" w:rsidP="00B13A8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</w:tcPr>
          <w:p w:rsidR="00643CB7" w:rsidRPr="000F760B" w:rsidRDefault="00643CB7" w:rsidP="000F760B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0F760B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3910DF" w:rsidRPr="000F760B">
              <w:rPr>
                <w:rFonts w:ascii="Times New Roman" w:hAnsi="Times New Roman" w:cs="Times New Roman"/>
                <w:sz w:val="20"/>
              </w:rPr>
              <w:t>7</w:t>
            </w:r>
            <w:r w:rsidRPr="000F760B">
              <w:rPr>
                <w:rFonts w:ascii="Times New Roman" w:hAnsi="Times New Roman" w:cs="Times New Roman"/>
                <w:sz w:val="20"/>
              </w:rPr>
              <w:t xml:space="preserve"> к Примерному </w:t>
            </w:r>
            <w:r w:rsidR="000F760B" w:rsidRPr="002A33D6">
              <w:rPr>
                <w:rFonts w:ascii="Times New Roman" w:hAnsi="Times New Roman" w:cs="Times New Roman"/>
                <w:sz w:val="20"/>
              </w:rPr>
              <w:t>положению</w:t>
            </w:r>
            <w:r w:rsidR="000F76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760B" w:rsidRPr="002A33D6">
              <w:rPr>
                <w:rFonts w:ascii="Times New Roman" w:hAnsi="Times New Roman" w:cs="Times New Roman"/>
                <w:sz w:val="20"/>
              </w:rPr>
              <w:t>об оплате труда работников муниципальных учреждений, подведомственных</w:t>
            </w:r>
            <w:r w:rsidR="000F760B">
              <w:rPr>
                <w:rFonts w:ascii="Times New Roman" w:hAnsi="Times New Roman" w:cs="Times New Roman"/>
                <w:sz w:val="20"/>
              </w:rPr>
              <w:t xml:space="preserve"> управлению образования администрации Богучанского района</w:t>
            </w:r>
          </w:p>
        </w:tc>
      </w:tr>
    </w:tbl>
    <w:p w:rsidR="00643CB7" w:rsidRPr="00B31AF6" w:rsidRDefault="00643CB7" w:rsidP="00643C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7DD2" w:rsidRPr="00805622" w:rsidRDefault="00643CB7" w:rsidP="00AB7D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22">
        <w:rPr>
          <w:rFonts w:ascii="Times New Roman" w:hAnsi="Times New Roman" w:cs="Times New Roman"/>
          <w:b/>
          <w:sz w:val="24"/>
          <w:szCs w:val="24"/>
        </w:rPr>
        <w:t xml:space="preserve">ВИДЫ ВЫПЛАТ СТИМУЛИРУЮЩЕГО ХАРАКТЕРА, РАЗМЕР И УСЛОВИЯИХ ОСУЩЕСТВЛЕНИЯ, </w:t>
      </w:r>
    </w:p>
    <w:p w:rsidR="00331B56" w:rsidRPr="00805622" w:rsidRDefault="00643CB7" w:rsidP="00331B56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05622">
        <w:rPr>
          <w:rFonts w:ascii="Times New Roman" w:hAnsi="Times New Roman" w:cs="Times New Roman"/>
          <w:b/>
          <w:sz w:val="24"/>
          <w:szCs w:val="24"/>
        </w:rPr>
        <w:t xml:space="preserve">КРИТЕРИИ ОЦЕНКИ РЕЗУЛЬТАТИВНОСТИ И КАЧЕСТВА ДЕЯТЕЛЬНОСТИ </w:t>
      </w:r>
      <w:r w:rsidR="00331B56" w:rsidRPr="00D721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УЧРЕЖДЕНИЙ ДЛЯ РУКОВОДИТЕЛЕЙ, ЗАМЕСТИТЕЛЕЙ И ГЛАВНЫХ БУХГАЛТЕРОВ</w:t>
      </w:r>
      <w:r w:rsidR="00331B56" w:rsidRPr="008056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4B1693" w:rsidRPr="00837A4B" w:rsidRDefault="004B1693" w:rsidP="00467282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Общеобразовательные учреждения, </w:t>
      </w:r>
      <w:r w:rsidRPr="00837A4B">
        <w:rPr>
          <w:rFonts w:ascii="Times New Roman" w:hAnsi="Times New Roman" w:cs="Times New Roman"/>
          <w:b/>
          <w:sz w:val="24"/>
          <w:szCs w:val="24"/>
        </w:rPr>
        <w:t>подведомственные управлению образования администрации Богучанского района</w:t>
      </w:r>
    </w:p>
    <w:p w:rsidR="00643CB7" w:rsidRPr="00B31AF6" w:rsidRDefault="00643CB7" w:rsidP="00643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181"/>
        <w:gridCol w:w="4536"/>
        <w:gridCol w:w="2977"/>
        <w:gridCol w:w="2126"/>
      </w:tblGrid>
      <w:tr w:rsidR="00643CB7" w:rsidRPr="00805622" w:rsidTr="003D5BA8">
        <w:tc>
          <w:tcPr>
            <w:tcW w:w="1984" w:type="dxa"/>
            <w:vMerge w:val="restart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181" w:type="dxa"/>
            <w:vMerge w:val="restart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2126" w:type="dxa"/>
            <w:vMerge w:val="restart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 xml:space="preserve">Предельный размер выплат к окладу (должностному окладу), ставке заработной платы, % </w:t>
            </w:r>
            <w:hyperlink w:anchor="P712" w:history="1">
              <w:r w:rsidRPr="00805622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643CB7" w:rsidRPr="00805622" w:rsidTr="003D5BA8">
        <w:tc>
          <w:tcPr>
            <w:tcW w:w="1984" w:type="dxa"/>
            <w:vMerge/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77" w:type="dxa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2126" w:type="dxa"/>
            <w:vMerge/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</w:tr>
      <w:tr w:rsidR="00643CB7" w:rsidRPr="00805622" w:rsidTr="003D5BA8">
        <w:tc>
          <w:tcPr>
            <w:tcW w:w="1984" w:type="dxa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3CB7" w:rsidRPr="00805622" w:rsidTr="003D5BA8">
        <w:tc>
          <w:tcPr>
            <w:tcW w:w="1984" w:type="dxa"/>
            <w:vMerge w:val="restart"/>
            <w:tcBorders>
              <w:bottom w:val="nil"/>
            </w:tcBorders>
          </w:tcPr>
          <w:p w:rsidR="00643CB7" w:rsidRPr="00805622" w:rsidRDefault="00643CB7" w:rsidP="00B13A85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5622">
              <w:rPr>
                <w:rFonts w:ascii="Times New Roman" w:hAnsi="Times New Roman" w:cs="Times New Roman"/>
                <w:b/>
                <w:i/>
                <w:sz w:val="20"/>
              </w:rPr>
              <w:t>Руководитель учреждения</w:t>
            </w:r>
          </w:p>
        </w:tc>
        <w:tc>
          <w:tcPr>
            <w:tcW w:w="12820" w:type="dxa"/>
            <w:gridSpan w:val="4"/>
          </w:tcPr>
          <w:p w:rsidR="00643CB7" w:rsidRPr="00805622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5622">
              <w:rPr>
                <w:rFonts w:ascii="Times New Roman" w:hAnsi="Times New Roman" w:cs="Times New Roman"/>
                <w:b/>
                <w:i/>
                <w:sz w:val="20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43CB7" w:rsidRPr="00805622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643CB7" w:rsidRPr="00805622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</w:tcPr>
          <w:p w:rsidR="00643CB7" w:rsidRPr="00805622" w:rsidRDefault="002307C3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1.1. </w:t>
            </w:r>
            <w:r w:rsidR="00643CB7" w:rsidRPr="00805622">
              <w:rPr>
                <w:rFonts w:ascii="Times New Roman" w:hAnsi="Times New Roman" w:cs="Times New Roman"/>
                <w:sz w:val="20"/>
              </w:rPr>
              <w:t xml:space="preserve">обеспечение безопасных и комфортных условий для организации образовательного процесса и </w:t>
            </w:r>
            <w:proofErr w:type="gramStart"/>
            <w:r w:rsidR="00643CB7" w:rsidRPr="00805622">
              <w:rPr>
                <w:rFonts w:ascii="Times New Roman" w:hAnsi="Times New Roman" w:cs="Times New Roman"/>
                <w:sz w:val="20"/>
              </w:rPr>
              <w:t>проживания</w:t>
            </w:r>
            <w:proofErr w:type="gramEnd"/>
            <w:r w:rsidR="00643CB7" w:rsidRPr="00805622">
              <w:rPr>
                <w:rFonts w:ascii="Times New Roman" w:hAnsi="Times New Roman" w:cs="Times New Roman"/>
                <w:sz w:val="20"/>
              </w:rPr>
              <w:t xml:space="preserve"> обучающихся в учреждении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805622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9765CA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643CB7" w:rsidRPr="00805622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765CA" w:rsidRPr="00805622" w:rsidRDefault="009765CA" w:rsidP="009765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  <w:p w:rsidR="00643CB7" w:rsidRPr="00805622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9765CA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643CB7" w:rsidRPr="00805622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43CB7" w:rsidRPr="00805622" w:rsidRDefault="002307C3" w:rsidP="00C142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643CB7" w:rsidRPr="00805622">
              <w:rPr>
                <w:rFonts w:ascii="Times New Roman" w:hAnsi="Times New Roman" w:cs="Times New Roman"/>
                <w:sz w:val="20"/>
              </w:rPr>
              <w:t>обеспечение  сохранности  имущества в соответствии с нормативными сроками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805622" w:rsidRDefault="00643CB7" w:rsidP="00B13A85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5622">
              <w:rPr>
                <w:sz w:val="20"/>
                <w:szCs w:val="20"/>
              </w:rPr>
              <w:t>- проведение ремонтных  работ;</w:t>
            </w:r>
          </w:p>
          <w:p w:rsidR="00643CB7" w:rsidRPr="00805622" w:rsidRDefault="00643CB7" w:rsidP="00B13A85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5622">
              <w:rPr>
                <w:sz w:val="20"/>
                <w:szCs w:val="20"/>
              </w:rPr>
              <w:t>- своевременная</w:t>
            </w:r>
          </w:p>
          <w:p w:rsidR="00643CB7" w:rsidRPr="00805622" w:rsidRDefault="00643CB7" w:rsidP="00B13A85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5622">
              <w:rPr>
                <w:sz w:val="20"/>
                <w:szCs w:val="20"/>
              </w:rPr>
              <w:t xml:space="preserve"> подготовка учреждения к новому  учебному году, зимнему 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C14223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  <w:p w:rsidR="00643CB7" w:rsidRPr="00805622" w:rsidRDefault="00643CB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B7DD2" w:rsidRPr="00805622" w:rsidRDefault="00AB7DD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3CB7" w:rsidRPr="00805622" w:rsidRDefault="00C14223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643CB7" w:rsidRPr="00805622" w:rsidTr="00D6039F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3CB7" w:rsidRPr="00805622" w:rsidRDefault="002307C3" w:rsidP="00C142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1.3. </w:t>
            </w:r>
            <w:r w:rsidR="00643CB7" w:rsidRPr="00805622">
              <w:rPr>
                <w:rFonts w:ascii="Times New Roman" w:hAnsi="Times New Roman" w:cs="Times New Roman"/>
                <w:sz w:val="20"/>
              </w:rPr>
              <w:t xml:space="preserve">Эффективность финансово-экономической деятельности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43CB7" w:rsidRPr="00805622" w:rsidRDefault="00C14223" w:rsidP="00CA31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Эффективное испол</w:t>
            </w:r>
            <w:r w:rsidR="00CA31FB" w:rsidRPr="00805622">
              <w:rPr>
                <w:rFonts w:ascii="Times New Roman" w:hAnsi="Times New Roman" w:cs="Times New Roman"/>
                <w:sz w:val="20"/>
              </w:rPr>
              <w:t xml:space="preserve">ьзование </w:t>
            </w:r>
            <w:r w:rsidRPr="00805622">
              <w:rPr>
                <w:rFonts w:ascii="Times New Roman" w:hAnsi="Times New Roman" w:cs="Times New Roman"/>
                <w:sz w:val="20"/>
              </w:rPr>
              <w:t>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643CB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</w:t>
            </w:r>
            <w:r w:rsidR="00C14223" w:rsidRPr="00805622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643CB7" w:rsidRPr="00805622" w:rsidTr="00D6039F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3CB7" w:rsidRPr="00805622" w:rsidRDefault="002307C3" w:rsidP="00C1422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1.4. </w:t>
            </w:r>
            <w:r w:rsidR="00643CB7" w:rsidRPr="00805622">
              <w:rPr>
                <w:rFonts w:ascii="Times New Roman" w:hAnsi="Times New Roman" w:cs="Times New Roman"/>
                <w:sz w:val="20"/>
              </w:rPr>
              <w:t xml:space="preserve">Организация подвоза учащихся к </w:t>
            </w:r>
            <w:r w:rsidR="00643CB7" w:rsidRPr="00805622">
              <w:rPr>
                <w:rFonts w:ascii="Times New Roman" w:hAnsi="Times New Roman" w:cs="Times New Roman"/>
                <w:sz w:val="20"/>
              </w:rPr>
              <w:lastRenderedPageBreak/>
              <w:t>образовательной организации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43CB7" w:rsidRPr="00805622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осуществление подвоза в </w:t>
            </w:r>
            <w:r w:rsidRPr="00805622">
              <w:rPr>
                <w:rFonts w:ascii="Times New Roman" w:hAnsi="Times New Roman" w:cs="Times New Roman"/>
                <w:sz w:val="20"/>
              </w:rPr>
              <w:lastRenderedPageBreak/>
              <w:t>соответствии с требованиями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177E0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643CB7" w:rsidRPr="00805622">
              <w:rPr>
                <w:rFonts w:ascii="Times New Roman" w:hAnsi="Times New Roman" w:cs="Times New Roman"/>
                <w:sz w:val="20"/>
              </w:rPr>
              <w:t>5</w:t>
            </w:r>
            <w:r w:rsidR="00C14223" w:rsidRPr="00805622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643CB7" w:rsidRPr="00805622" w:rsidTr="002307C3">
        <w:trPr>
          <w:trHeight w:val="1009"/>
        </w:trPr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3CB7" w:rsidRPr="00805622" w:rsidRDefault="002307C3" w:rsidP="00C142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1.4. </w:t>
            </w:r>
            <w:r w:rsidR="00643CB7" w:rsidRPr="00805622">
              <w:rPr>
                <w:rFonts w:ascii="Times New Roman" w:hAnsi="Times New Roman" w:cs="Times New Roman"/>
                <w:color w:val="000000"/>
                <w:sz w:val="20"/>
              </w:rPr>
              <w:t>Информационная открытость организации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43CB7" w:rsidRPr="00805622" w:rsidRDefault="00643CB7" w:rsidP="00B13A85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5622">
              <w:rPr>
                <w:color w:val="000000"/>
                <w:sz w:val="20"/>
                <w:szCs w:val="20"/>
              </w:rPr>
              <w:t>-своевременное обновление информации, размещаемой на сайте;</w:t>
            </w:r>
          </w:p>
          <w:p w:rsidR="00643CB7" w:rsidRPr="00805622" w:rsidRDefault="00643CB7" w:rsidP="0080562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C14223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  <w:p w:rsidR="00643CB7" w:rsidRPr="002307C3" w:rsidRDefault="00643CB7" w:rsidP="002307C3">
            <w:pPr>
              <w:rPr>
                <w:sz w:val="20"/>
                <w:szCs w:val="20"/>
              </w:rPr>
            </w:pPr>
          </w:p>
        </w:tc>
      </w:tr>
      <w:tr w:rsidR="00643CB7" w:rsidRPr="00805622" w:rsidTr="003D5BA8"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1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AC0EE1" w:rsidP="00AC0EE1">
            <w:pPr>
              <w:pStyle w:val="ConsPlusNormal"/>
              <w:ind w:left="36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5622">
              <w:rPr>
                <w:rFonts w:ascii="Times New Roman" w:hAnsi="Times New Roman" w:cs="Times New Roman"/>
                <w:b/>
                <w:i/>
                <w:sz w:val="20"/>
              </w:rPr>
              <w:t xml:space="preserve">2.  </w:t>
            </w:r>
            <w:r w:rsidR="00643CB7" w:rsidRPr="00805622">
              <w:rPr>
                <w:rFonts w:ascii="Times New Roman" w:hAnsi="Times New Roman" w:cs="Times New Roman"/>
                <w:b/>
                <w:i/>
                <w:sz w:val="20"/>
              </w:rPr>
              <w:t>Выплаты за интенсивность и высокие результаты работы</w:t>
            </w:r>
          </w:p>
        </w:tc>
      </w:tr>
      <w:tr w:rsidR="00643CB7" w:rsidRPr="00E93BCF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Обеспечение развития учреждения</w:t>
            </w:r>
          </w:p>
        </w:tc>
        <w:tc>
          <w:tcPr>
            <w:tcW w:w="4536" w:type="dxa"/>
          </w:tcPr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E93BCF" w:rsidRDefault="00643CB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CB7" w:rsidRPr="00E93BCF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43CB7" w:rsidRPr="00E93BCF" w:rsidRDefault="002307C3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 xml:space="preserve">2.1. </w:t>
            </w:r>
            <w:r w:rsidR="00643CB7" w:rsidRPr="00E93BCF">
              <w:rPr>
                <w:rFonts w:ascii="Times New Roman" w:hAnsi="Times New Roman" w:cs="Times New Roman"/>
                <w:sz w:val="20"/>
              </w:rPr>
              <w:t xml:space="preserve">Результативное участие педагогов </w:t>
            </w:r>
            <w:r w:rsidR="00C76F4D" w:rsidRPr="00E93BCF">
              <w:rPr>
                <w:rFonts w:ascii="Times New Roman" w:hAnsi="Times New Roman" w:cs="Times New Roman"/>
                <w:sz w:val="20"/>
              </w:rPr>
              <w:t xml:space="preserve"> и руководителей </w:t>
            </w:r>
            <w:r w:rsidR="00643CB7" w:rsidRPr="00E93BCF">
              <w:rPr>
                <w:rFonts w:ascii="Times New Roman" w:hAnsi="Times New Roman" w:cs="Times New Roman"/>
                <w:sz w:val="20"/>
              </w:rPr>
              <w:t xml:space="preserve">в очных профессиональных конкурсах, грантах, проектах, научно-практических конференциях </w:t>
            </w:r>
            <w:r w:rsidR="0081727B" w:rsidRPr="00E93BCF">
              <w:rPr>
                <w:rFonts w:ascii="Times New Roman" w:hAnsi="Times New Roman" w:cs="Times New Roman"/>
                <w:sz w:val="20"/>
              </w:rPr>
              <w:t>(наличие призовых мест)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E93BCF" w:rsidRDefault="0081727B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5%</w:t>
            </w:r>
          </w:p>
          <w:p w:rsidR="00643CB7" w:rsidRPr="00E93BCF" w:rsidRDefault="0081727B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7%</w:t>
            </w:r>
          </w:p>
          <w:p w:rsidR="00643CB7" w:rsidRPr="00E93BCF" w:rsidRDefault="0081727B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643CB7" w:rsidRPr="00E93BCF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E93BCF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43CB7" w:rsidRPr="00E93BCF" w:rsidRDefault="0021233E" w:rsidP="001E15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 xml:space="preserve">2.2. </w:t>
            </w:r>
            <w:r w:rsidR="005E1A42" w:rsidRPr="00E93BCF">
              <w:rPr>
                <w:rFonts w:ascii="Times New Roman" w:hAnsi="Times New Roman" w:cs="Times New Roman"/>
                <w:sz w:val="20"/>
              </w:rPr>
              <w:t xml:space="preserve">Обязательное </w:t>
            </w:r>
            <w:r w:rsidR="00643CB7" w:rsidRPr="00E93BCF">
              <w:rPr>
                <w:rFonts w:ascii="Times New Roman" w:hAnsi="Times New Roman" w:cs="Times New Roman"/>
                <w:sz w:val="20"/>
              </w:rPr>
              <w:t>участие образовательной организации в проектах</w:t>
            </w:r>
            <w:r w:rsidR="005E1A42" w:rsidRPr="00E93BCF">
              <w:rPr>
                <w:rFonts w:ascii="Times New Roman" w:hAnsi="Times New Roman" w:cs="Times New Roman"/>
                <w:sz w:val="20"/>
              </w:rPr>
              <w:t xml:space="preserve">, в том числе  в  форме </w:t>
            </w:r>
            <w:proofErr w:type="spellStart"/>
            <w:r w:rsidR="005E1A42" w:rsidRPr="00E93BCF"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643CB7" w:rsidRPr="00E93BCF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E93BCF" w:rsidRDefault="001E15A0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5%</w:t>
            </w:r>
          </w:p>
          <w:p w:rsidR="00643CB7" w:rsidRPr="00E93BCF" w:rsidRDefault="005E1A4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10</w:t>
            </w:r>
            <w:r w:rsidR="001E15A0" w:rsidRPr="00E93BCF">
              <w:rPr>
                <w:rFonts w:ascii="Times New Roman" w:hAnsi="Times New Roman" w:cs="Times New Roman"/>
                <w:sz w:val="20"/>
              </w:rPr>
              <w:t>%</w:t>
            </w:r>
          </w:p>
          <w:p w:rsidR="00643CB7" w:rsidRPr="00E93BCF" w:rsidRDefault="005E1A4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15</w:t>
            </w:r>
            <w:r w:rsidR="001E15A0" w:rsidRPr="00E93BC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AC0EE1" w:rsidRPr="00E93BCF" w:rsidTr="003D5BA8">
        <w:tc>
          <w:tcPr>
            <w:tcW w:w="1984" w:type="dxa"/>
            <w:vMerge w:val="restart"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E93BCF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E93BCF" w:rsidRDefault="0021233E" w:rsidP="00AC0E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 xml:space="preserve">2.3. </w:t>
            </w:r>
            <w:r w:rsidR="00AC0EE1" w:rsidRPr="00E93BCF">
              <w:rPr>
                <w:rFonts w:ascii="Times New Roman" w:hAnsi="Times New Roman" w:cs="Times New Roman"/>
                <w:sz w:val="20"/>
              </w:rPr>
              <w:t>Осуществление инклюзивного образования с детьми  с ограниченными  возможностями здоровья в соответствии с адаптированной  основной  образовательной  программой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E93BCF" w:rsidRDefault="00AC0EE1" w:rsidP="00B13A85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E93BCF" w:rsidRDefault="005E1A4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5</w:t>
            </w:r>
            <w:r w:rsidR="00AC0EE1" w:rsidRPr="00E93BC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AC0EE1" w:rsidRPr="00E93BCF" w:rsidTr="003D5BA8">
        <w:tc>
          <w:tcPr>
            <w:tcW w:w="1984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E93BCF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E93BCF" w:rsidRDefault="0021233E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 xml:space="preserve">2.4. </w:t>
            </w:r>
            <w:r w:rsidR="00AC0EE1" w:rsidRPr="00E93BCF">
              <w:rPr>
                <w:rFonts w:ascii="Times New Roman" w:hAnsi="Times New Roman" w:cs="Times New Roman"/>
                <w:sz w:val="20"/>
              </w:rPr>
              <w:t>Организация и проведение на базе образовательной организации районных семинаров, совещаний, конференций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E93BCF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1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E93BCF" w:rsidRDefault="00BB25A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 xml:space="preserve">10 </w:t>
            </w:r>
            <w:r w:rsidR="00F253B3" w:rsidRPr="00E93BC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952BA5" w:rsidRPr="00E93BCF" w:rsidTr="003D5BA8">
        <w:tc>
          <w:tcPr>
            <w:tcW w:w="1984" w:type="dxa"/>
            <w:vMerge/>
          </w:tcPr>
          <w:p w:rsidR="00952BA5" w:rsidRPr="00805622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52BA5" w:rsidRPr="00E93BCF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52BA5" w:rsidRPr="00E93BCF" w:rsidRDefault="00952BA5" w:rsidP="00F178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 xml:space="preserve">2.5. Наличие клубов, центров, объединений, занимающихся патриотическим воспитанием детей и молодежи, в том числе реализующих на базе ОУ программы ОУ ДОД.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наличие</w:t>
            </w:r>
          </w:p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5%</w:t>
            </w:r>
          </w:p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952BA5" w:rsidRPr="00E93BCF" w:rsidTr="003D5BA8">
        <w:tc>
          <w:tcPr>
            <w:tcW w:w="1984" w:type="dxa"/>
            <w:vMerge/>
          </w:tcPr>
          <w:p w:rsidR="00952BA5" w:rsidRPr="00805622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52BA5" w:rsidRPr="00E93BCF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52BA5" w:rsidRPr="00E93BCF" w:rsidRDefault="00952BA5" w:rsidP="00F178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2.6.Наличие в ОУ зарегистрированных в АИС «Навигатор» и реализуемых учреждением ДООП по 4 основным направлениям и в рамках деятельности ФСК.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Наличие хотя бы одной программы по направлению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>5% за каждое направление, максимально-25%</w:t>
            </w:r>
          </w:p>
        </w:tc>
      </w:tr>
      <w:tr w:rsidR="00952BA5" w:rsidRPr="00E93BCF" w:rsidTr="003D5BA8">
        <w:tc>
          <w:tcPr>
            <w:tcW w:w="1984" w:type="dxa"/>
            <w:vMerge/>
          </w:tcPr>
          <w:p w:rsidR="00952BA5" w:rsidRPr="00805622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52BA5" w:rsidRPr="00E93BCF" w:rsidRDefault="00952BA5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52BA5" w:rsidRPr="00E93BCF" w:rsidRDefault="00952BA5" w:rsidP="00F178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t xml:space="preserve">2.7. Содействие в реализации в муниципалитете   </w:t>
            </w:r>
            <w:r w:rsidRPr="00E93BCF">
              <w:rPr>
                <w:rFonts w:ascii="Times New Roman" w:hAnsi="Times New Roman" w:cs="Times New Roman"/>
                <w:sz w:val="20"/>
              </w:rPr>
              <w:lastRenderedPageBreak/>
              <w:t xml:space="preserve">ДООП, обеспечивающих выполнение муниципальных целевых показателей по охвату детей ДО, в том числе с привлечением других учреждений.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Выполнение муниципальных  </w:t>
            </w:r>
            <w:r w:rsidRPr="00E93BCF">
              <w:rPr>
                <w:rFonts w:ascii="Times New Roman" w:hAnsi="Times New Roman" w:cs="Times New Roman"/>
                <w:sz w:val="20"/>
              </w:rPr>
              <w:lastRenderedPageBreak/>
              <w:t>целевых показателей на уровне ОУ (процент охвата)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E93BCF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3BCF">
              <w:rPr>
                <w:rFonts w:ascii="Times New Roman" w:hAnsi="Times New Roman" w:cs="Times New Roman"/>
                <w:sz w:val="20"/>
              </w:rPr>
              <w:lastRenderedPageBreak/>
              <w:t>10%</w:t>
            </w:r>
          </w:p>
        </w:tc>
      </w:tr>
      <w:tr w:rsidR="00AC0EE1" w:rsidRPr="00805622" w:rsidTr="003D5BA8">
        <w:tc>
          <w:tcPr>
            <w:tcW w:w="1984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805622" w:rsidRDefault="0021233E" w:rsidP="00952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952BA5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AC0EE1" w:rsidRPr="00805622">
              <w:rPr>
                <w:rFonts w:ascii="Times New Roman" w:hAnsi="Times New Roman" w:cs="Times New Roman"/>
                <w:sz w:val="20"/>
              </w:rPr>
              <w:t>Наличие ППЭ ГИА на базе образовательной организации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805622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за каждый день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805622" w:rsidRDefault="001909C0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C0EE1" w:rsidRPr="00805622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AC0EE1" w:rsidRPr="00805622" w:rsidTr="003D5BA8">
        <w:trPr>
          <w:trHeight w:val="418"/>
        </w:trPr>
        <w:tc>
          <w:tcPr>
            <w:tcW w:w="1984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805622" w:rsidRDefault="0021233E" w:rsidP="00952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952BA5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AC0EE1" w:rsidRPr="00805622">
              <w:rPr>
                <w:rFonts w:ascii="Times New Roman" w:hAnsi="Times New Roman" w:cs="Times New Roman"/>
                <w:sz w:val="20"/>
              </w:rPr>
              <w:t xml:space="preserve">сетевое взаимодействие между образовательными </w:t>
            </w:r>
            <w:r w:rsidR="00AC0EE1" w:rsidRPr="001E5A39">
              <w:rPr>
                <w:rFonts w:ascii="Times New Roman" w:hAnsi="Times New Roman" w:cs="Times New Roman"/>
                <w:sz w:val="20"/>
              </w:rPr>
              <w:t>организациями</w:t>
            </w:r>
            <w:r w:rsidR="005E1A42" w:rsidRPr="001E5A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5A39" w:rsidRPr="001E5A39">
              <w:rPr>
                <w:rFonts w:ascii="Times New Roman" w:hAnsi="Times New Roman" w:cs="Times New Roman"/>
                <w:sz w:val="20"/>
              </w:rPr>
              <w:t>(</w:t>
            </w:r>
            <w:r w:rsidR="005E1A42" w:rsidRPr="001E5A39">
              <w:rPr>
                <w:rFonts w:ascii="Times New Roman" w:hAnsi="Times New Roman" w:cs="Times New Roman"/>
                <w:sz w:val="20"/>
              </w:rPr>
              <w:t>при наличии  д</w:t>
            </w:r>
            <w:r w:rsidR="00E44E01">
              <w:rPr>
                <w:rFonts w:ascii="Times New Roman" w:hAnsi="Times New Roman" w:cs="Times New Roman"/>
                <w:sz w:val="20"/>
              </w:rPr>
              <w:t>оговоров</w:t>
            </w:r>
            <w:r w:rsidR="001E5A39" w:rsidRPr="001E5A3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805622" w:rsidRDefault="00E44E01" w:rsidP="005E1A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805622" w:rsidRDefault="00F253B3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  <w:p w:rsidR="00AC0EE1" w:rsidRPr="00805622" w:rsidRDefault="00AC0EE1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0EE1" w:rsidRPr="00805622" w:rsidTr="003D5BA8">
        <w:tc>
          <w:tcPr>
            <w:tcW w:w="1984" w:type="dxa"/>
            <w:vMerge/>
          </w:tcPr>
          <w:p w:rsidR="00AC0EE1" w:rsidRPr="00805622" w:rsidRDefault="00AC0EE1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805622" w:rsidRDefault="00AC0EE1" w:rsidP="00AC0EE1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5622">
              <w:rPr>
                <w:rFonts w:ascii="Times New Roman" w:hAnsi="Times New Roman" w:cs="Times New Roman"/>
                <w:b/>
                <w:i/>
                <w:sz w:val="20"/>
              </w:rPr>
              <w:t>3.Выплаты за качество выполняемых работ</w:t>
            </w:r>
          </w:p>
        </w:tc>
      </w:tr>
      <w:tr w:rsidR="00AC0EE1" w:rsidRPr="00805622" w:rsidTr="003D5BA8">
        <w:tc>
          <w:tcPr>
            <w:tcW w:w="1984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805622" w:rsidRDefault="00AC0EE1" w:rsidP="0021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3.</w:t>
            </w:r>
            <w:r w:rsidR="0021233E">
              <w:rPr>
                <w:rFonts w:ascii="Times New Roman" w:hAnsi="Times New Roman" w:cs="Times New Roman"/>
                <w:sz w:val="20"/>
              </w:rPr>
              <w:t>1</w:t>
            </w:r>
            <w:r w:rsidRPr="00805622">
              <w:rPr>
                <w:rFonts w:ascii="Times New Roman" w:hAnsi="Times New Roman" w:cs="Times New Roman"/>
                <w:sz w:val="20"/>
              </w:rPr>
              <w:t>.отсутствие выпускников 9,11 классов без аттестатов (по результатам учебного года)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805622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805622" w:rsidRDefault="00BB25A7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21233E" w:rsidRPr="00805622" w:rsidTr="003D5BA8">
        <w:tc>
          <w:tcPr>
            <w:tcW w:w="1984" w:type="dxa"/>
            <w:vMerge/>
          </w:tcPr>
          <w:p w:rsidR="0021233E" w:rsidRPr="00805622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21233E" w:rsidRPr="00EB1D79" w:rsidRDefault="0021233E" w:rsidP="00B13A85">
            <w:pPr>
              <w:rPr>
                <w:sz w:val="20"/>
                <w:szCs w:val="20"/>
              </w:rPr>
            </w:pPr>
            <w:r w:rsidRPr="00EB1D79">
              <w:rPr>
                <w:sz w:val="20"/>
              </w:rPr>
              <w:t>Выполнение функций контрактного управляющего</w:t>
            </w:r>
          </w:p>
        </w:tc>
        <w:tc>
          <w:tcPr>
            <w:tcW w:w="4536" w:type="dxa"/>
          </w:tcPr>
          <w:p w:rsidR="0021233E" w:rsidRPr="00EB1D79" w:rsidRDefault="0021233E" w:rsidP="00D739A6">
            <w:pPr>
              <w:rPr>
                <w:color w:val="000000"/>
                <w:sz w:val="20"/>
                <w:szCs w:val="20"/>
              </w:rPr>
            </w:pPr>
            <w:r w:rsidRPr="00EB1D79">
              <w:rPr>
                <w:color w:val="000000"/>
                <w:sz w:val="20"/>
                <w:szCs w:val="20"/>
              </w:rPr>
              <w:t>3.2.. Разработка плана-графика закупок; осуществление подготовки изменений для внесения в план-график.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233E" w:rsidRPr="00EB1D79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D79">
              <w:rPr>
                <w:color w:val="000000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E" w:rsidRPr="00EB1D79" w:rsidRDefault="0021233E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D79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21233E" w:rsidRPr="00805622" w:rsidTr="003D5BA8">
        <w:tc>
          <w:tcPr>
            <w:tcW w:w="1984" w:type="dxa"/>
            <w:vMerge/>
          </w:tcPr>
          <w:p w:rsidR="0021233E" w:rsidRPr="00805622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21233E" w:rsidRPr="00EB1D79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1233E" w:rsidRPr="00EB1D79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D79">
              <w:rPr>
                <w:rFonts w:eastAsiaTheme="minorHAnsi"/>
                <w:sz w:val="20"/>
                <w:szCs w:val="20"/>
                <w:lang w:eastAsia="en-US"/>
              </w:rPr>
              <w:t xml:space="preserve">3.3. Проверка государственных контрактов, договоров обслуживаемых учреждений; </w:t>
            </w:r>
            <w:r w:rsidRPr="00EB1D79">
              <w:rPr>
                <w:sz w:val="20"/>
                <w:szCs w:val="20"/>
              </w:rPr>
              <w:t>рассмотрение протокол разногласий (при необходимости); размещение проект контракта (контракт) в ЕИС и на электронной площадке;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233E" w:rsidRPr="00EB1D79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D79">
              <w:rPr>
                <w:rFonts w:eastAsiaTheme="minorHAnsi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 (без замечаний)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E" w:rsidRPr="00EB1D79" w:rsidRDefault="0021233E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D79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21233E" w:rsidRPr="00805622" w:rsidTr="003D5BA8">
        <w:tc>
          <w:tcPr>
            <w:tcW w:w="1984" w:type="dxa"/>
            <w:vMerge/>
          </w:tcPr>
          <w:p w:rsidR="0021233E" w:rsidRPr="00805622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21233E" w:rsidRPr="00EB1D79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1233E" w:rsidRPr="00EB1D79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D79">
              <w:rPr>
                <w:rFonts w:eastAsiaTheme="minorHAnsi"/>
                <w:sz w:val="20"/>
                <w:szCs w:val="20"/>
                <w:lang w:eastAsia="en-US"/>
              </w:rPr>
              <w:t>3.4. Ведение претензионных переговоров  с поставщиками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233E" w:rsidRPr="00EB1D79" w:rsidRDefault="0021233E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D79">
              <w:rPr>
                <w:sz w:val="20"/>
                <w:szCs w:val="20"/>
              </w:rPr>
              <w:t>Составление  претензий  по неисполнению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E" w:rsidRPr="00EB1D79" w:rsidRDefault="0021233E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D79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21233E" w:rsidRPr="00805622" w:rsidTr="003D5BA8">
        <w:tc>
          <w:tcPr>
            <w:tcW w:w="1984" w:type="dxa"/>
            <w:vMerge/>
          </w:tcPr>
          <w:p w:rsidR="0021233E" w:rsidRPr="00805622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21233E" w:rsidRPr="00805622" w:rsidRDefault="0021233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1233E" w:rsidRPr="00952BA5" w:rsidRDefault="0021233E" w:rsidP="00E44E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 xml:space="preserve">3.5. Привлечение  дополнительных </w:t>
            </w:r>
            <w:r w:rsidR="00E44E01" w:rsidRPr="00952BA5">
              <w:rPr>
                <w:rFonts w:ascii="Times New Roman" w:hAnsi="Times New Roman" w:cs="Times New Roman"/>
                <w:sz w:val="20"/>
              </w:rPr>
              <w:t xml:space="preserve">внебюджетных </w:t>
            </w:r>
            <w:r w:rsidRPr="00952BA5">
              <w:rPr>
                <w:rFonts w:ascii="Times New Roman" w:hAnsi="Times New Roman" w:cs="Times New Roman"/>
                <w:sz w:val="20"/>
              </w:rPr>
              <w:t xml:space="preserve"> средств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233E" w:rsidRPr="00952BA5" w:rsidRDefault="00952BA5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 xml:space="preserve"> до 10 тыс.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BA5">
              <w:rPr>
                <w:rFonts w:ascii="Times New Roman" w:hAnsi="Times New Roman" w:cs="Times New Roman"/>
                <w:sz w:val="20"/>
              </w:rPr>
              <w:t>рублей</w:t>
            </w:r>
          </w:p>
          <w:p w:rsidR="00952BA5" w:rsidRPr="00952BA5" w:rsidRDefault="00952BA5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от 10-30 тыс.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BA5">
              <w:rPr>
                <w:rFonts w:ascii="Times New Roman" w:hAnsi="Times New Roman" w:cs="Times New Roman"/>
                <w:sz w:val="20"/>
              </w:rPr>
              <w:t>рублей</w:t>
            </w:r>
          </w:p>
          <w:p w:rsidR="00952BA5" w:rsidRPr="00952BA5" w:rsidRDefault="00952BA5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свыше 30 тыс.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BA5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E" w:rsidRPr="00952BA5" w:rsidRDefault="00952BA5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5</w:t>
            </w:r>
            <w:r w:rsidR="0021233E" w:rsidRPr="00952BA5">
              <w:rPr>
                <w:rFonts w:ascii="Times New Roman" w:hAnsi="Times New Roman" w:cs="Times New Roman"/>
                <w:sz w:val="20"/>
              </w:rPr>
              <w:t>%</w:t>
            </w:r>
          </w:p>
          <w:p w:rsidR="00952BA5" w:rsidRPr="00952BA5" w:rsidRDefault="00952BA5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10%</w:t>
            </w:r>
          </w:p>
          <w:p w:rsidR="00952BA5" w:rsidRPr="00952BA5" w:rsidRDefault="00952BA5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AC0EE1" w:rsidRPr="00805622" w:rsidTr="003D5BA8">
        <w:tc>
          <w:tcPr>
            <w:tcW w:w="1984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AC0EE1" w:rsidRPr="00805622" w:rsidRDefault="00AC0EE1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Эффективность управления коллективом</w:t>
            </w:r>
          </w:p>
        </w:tc>
        <w:tc>
          <w:tcPr>
            <w:tcW w:w="4536" w:type="dxa"/>
          </w:tcPr>
          <w:p w:rsidR="00AC0EE1" w:rsidRPr="00805622" w:rsidRDefault="00AC0EE1" w:rsidP="0021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3.</w:t>
            </w:r>
            <w:r w:rsidR="0021233E">
              <w:rPr>
                <w:rFonts w:ascii="Times New Roman" w:hAnsi="Times New Roman" w:cs="Times New Roman"/>
                <w:sz w:val="20"/>
              </w:rPr>
              <w:t>6.</w:t>
            </w:r>
            <w:r w:rsidRPr="00805622">
              <w:rPr>
                <w:rFonts w:ascii="Times New Roman" w:hAnsi="Times New Roman" w:cs="Times New Roman"/>
                <w:sz w:val="20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805622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805622" w:rsidRDefault="00E17372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AC0EE1" w:rsidRPr="00805622" w:rsidTr="003D5BA8">
        <w:tc>
          <w:tcPr>
            <w:tcW w:w="1984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805622" w:rsidRDefault="00AC0EE1" w:rsidP="0021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3.</w:t>
            </w:r>
            <w:r w:rsidR="0021233E">
              <w:rPr>
                <w:rFonts w:ascii="Times New Roman" w:hAnsi="Times New Roman" w:cs="Times New Roman"/>
                <w:sz w:val="20"/>
              </w:rPr>
              <w:t>7.</w:t>
            </w:r>
            <w:r w:rsidRPr="00805622">
              <w:rPr>
                <w:rFonts w:ascii="Times New Roman" w:hAnsi="Times New Roman" w:cs="Times New Roman"/>
                <w:sz w:val="20"/>
              </w:rPr>
              <w:t>отсутствие обращений граждан по поводу конфликтных ситуаций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805622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805622" w:rsidRDefault="005B2BCA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E17372" w:rsidRPr="00805622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AC0EE1" w:rsidRPr="00805622" w:rsidTr="003D5BA8">
        <w:tc>
          <w:tcPr>
            <w:tcW w:w="1984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AC0EE1" w:rsidRPr="00805622" w:rsidRDefault="00AC0EE1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C0EE1" w:rsidRPr="00805622" w:rsidRDefault="00AC0EE1" w:rsidP="002123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3.</w:t>
            </w:r>
            <w:r w:rsidR="0021233E">
              <w:rPr>
                <w:rFonts w:ascii="Times New Roman" w:hAnsi="Times New Roman" w:cs="Times New Roman"/>
                <w:sz w:val="20"/>
              </w:rPr>
              <w:t>8</w:t>
            </w:r>
            <w:r w:rsidRPr="00805622">
              <w:rPr>
                <w:rFonts w:ascii="Times New Roman" w:hAnsi="Times New Roman" w:cs="Times New Roman"/>
                <w:sz w:val="20"/>
              </w:rPr>
              <w:t>.Отсутствие нарушений, выявленных при проведении внутреннего финансового контроля</w:t>
            </w:r>
            <w:r w:rsidR="00E17372" w:rsidRPr="008056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5622">
              <w:rPr>
                <w:rFonts w:ascii="Times New Roman" w:hAnsi="Times New Roman" w:cs="Times New Roman"/>
                <w:sz w:val="20"/>
              </w:rPr>
              <w:t xml:space="preserve"> (для образовательных организаций</w:t>
            </w:r>
            <w:r w:rsidRPr="00805622">
              <w:rPr>
                <w:rFonts w:ascii="Times New Roman" w:hAnsi="Times New Roman" w:cs="Times New Roman"/>
                <w:sz w:val="20"/>
                <w:u w:val="single"/>
              </w:rPr>
              <w:t>, в которых осуществляется проверка</w:t>
            </w:r>
            <w:r w:rsidRPr="00805622">
              <w:rPr>
                <w:rFonts w:ascii="Times New Roman" w:hAnsi="Times New Roman" w:cs="Times New Roman"/>
                <w:sz w:val="20"/>
              </w:rPr>
              <w:t>)</w:t>
            </w:r>
            <w:r w:rsidR="00D6039F" w:rsidRPr="008056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0EE1" w:rsidRPr="00805622" w:rsidRDefault="00AC0EE1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E1" w:rsidRPr="00805622" w:rsidRDefault="00D6039F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D6039F" w:rsidRPr="00805622" w:rsidTr="00B65CDE">
        <w:tc>
          <w:tcPr>
            <w:tcW w:w="1984" w:type="dxa"/>
            <w:tcBorders>
              <w:bottom w:val="single" w:sz="4" w:space="0" w:color="auto"/>
            </w:tcBorders>
          </w:tcPr>
          <w:p w:rsidR="00D6039F" w:rsidRPr="00805622" w:rsidRDefault="00D6039F" w:rsidP="00B13A85">
            <w:pPr>
              <w:rPr>
                <w:sz w:val="20"/>
                <w:szCs w:val="20"/>
              </w:rPr>
            </w:pPr>
          </w:p>
        </w:tc>
        <w:tc>
          <w:tcPr>
            <w:tcW w:w="10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039F" w:rsidRPr="00805622" w:rsidRDefault="00D6039F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F" w:rsidRPr="00805622" w:rsidRDefault="00D6039F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CB7" w:rsidRPr="00805622" w:rsidTr="003D5BA8">
        <w:tc>
          <w:tcPr>
            <w:tcW w:w="198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43CB7" w:rsidRPr="00805622" w:rsidRDefault="00643CB7" w:rsidP="00B13A85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5622">
              <w:rPr>
                <w:rFonts w:ascii="Times New Roman" w:hAnsi="Times New Roman" w:cs="Times New Roman"/>
                <w:b/>
                <w:i/>
                <w:sz w:val="20"/>
              </w:rPr>
              <w:t>Заместитель руководителя</w:t>
            </w:r>
          </w:p>
        </w:tc>
        <w:tc>
          <w:tcPr>
            <w:tcW w:w="1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2E535E" w:rsidP="002E535E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5622">
              <w:rPr>
                <w:rFonts w:ascii="Times New Roman" w:hAnsi="Times New Roman" w:cs="Times New Roman"/>
                <w:b/>
                <w:i/>
                <w:sz w:val="20"/>
              </w:rPr>
              <w:t xml:space="preserve">1. </w:t>
            </w:r>
            <w:r w:rsidR="00643CB7" w:rsidRPr="00805622">
              <w:rPr>
                <w:rFonts w:ascii="Times New Roman" w:hAnsi="Times New Roman" w:cs="Times New Roman"/>
                <w:b/>
                <w:i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E535E" w:rsidRPr="00805622" w:rsidTr="003D5BA8"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2E535E" w:rsidRPr="00805622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</w:tcBorders>
          </w:tcPr>
          <w:p w:rsidR="002E535E" w:rsidRPr="00805622" w:rsidRDefault="002E535E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2E535E" w:rsidRPr="00805622" w:rsidRDefault="002E535E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создание условий безопасности и сохранности жизни и здоровья участников образовательного процесса, обеспечение стабильной охраны труда и техники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E535E" w:rsidRPr="00805622" w:rsidRDefault="002E535E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E" w:rsidRPr="00805622" w:rsidRDefault="002E535E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2E535E" w:rsidRPr="00805622" w:rsidTr="003D5BA8">
        <w:tc>
          <w:tcPr>
            <w:tcW w:w="1984" w:type="dxa"/>
            <w:vMerge/>
            <w:tcBorders>
              <w:bottom w:val="nil"/>
            </w:tcBorders>
          </w:tcPr>
          <w:p w:rsidR="002E535E" w:rsidRPr="00805622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2E535E" w:rsidRPr="00805622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35E" w:rsidRPr="00805622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535E" w:rsidRPr="00805622" w:rsidRDefault="002E535E" w:rsidP="00B65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разработка и ежеквартальная актуализация планов мероприятий по устранению предписаний 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E" w:rsidRPr="00805622" w:rsidRDefault="002E535E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10 %</w:t>
            </w:r>
          </w:p>
        </w:tc>
      </w:tr>
      <w:tr w:rsidR="002E535E" w:rsidRPr="00805622" w:rsidTr="003D5BA8">
        <w:tc>
          <w:tcPr>
            <w:tcW w:w="1984" w:type="dxa"/>
            <w:vMerge/>
            <w:tcBorders>
              <w:bottom w:val="nil"/>
            </w:tcBorders>
          </w:tcPr>
          <w:p w:rsidR="002E535E" w:rsidRPr="00805622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2E535E" w:rsidRPr="00805622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E535E" w:rsidRPr="00805622" w:rsidRDefault="002E535E" w:rsidP="00B13A8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535E" w:rsidRPr="00805622" w:rsidRDefault="002E535E" w:rsidP="00B65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  <w:p w:rsidR="002E535E" w:rsidRPr="00805622" w:rsidRDefault="002E535E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5E" w:rsidRPr="00805622" w:rsidRDefault="002E535E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643CB7" w:rsidRPr="00805622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643CB7" w:rsidRPr="00805622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43CB7" w:rsidRPr="00805622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805622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2E535E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643CB7" w:rsidRPr="00805622" w:rsidTr="003D5BA8">
        <w:tc>
          <w:tcPr>
            <w:tcW w:w="1984" w:type="dxa"/>
            <w:vMerge/>
            <w:tcBorders>
              <w:bottom w:val="nil"/>
            </w:tcBorders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643CB7" w:rsidRPr="00805622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D5BA8" w:rsidRPr="00805622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 xml:space="preserve">отсутствие правонарушений, совершенных </w:t>
            </w:r>
            <w:proofErr w:type="gramStart"/>
            <w:r w:rsidRPr="00805622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3CB7" w:rsidRPr="00805622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B7" w:rsidRPr="00805622" w:rsidRDefault="003D5BA8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982EF6" w:rsidRPr="00805622" w:rsidTr="00B65CDE">
        <w:tc>
          <w:tcPr>
            <w:tcW w:w="1984" w:type="dxa"/>
            <w:vMerge w:val="restart"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12820" w:type="dxa"/>
            <w:gridSpan w:val="4"/>
            <w:tcBorders>
              <w:right w:val="single" w:sz="4" w:space="0" w:color="auto"/>
            </w:tcBorders>
          </w:tcPr>
          <w:p w:rsidR="00982EF6" w:rsidRPr="00805622" w:rsidRDefault="00982EF6" w:rsidP="003D5BA8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5622">
              <w:rPr>
                <w:rFonts w:ascii="Times New Roman" w:eastAsiaTheme="minorHAnsi" w:hAnsi="Times New Roman" w:cs="Times New Roman"/>
                <w:b/>
                <w:i/>
                <w:sz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982EF6" w:rsidRPr="00805622" w:rsidTr="00B65CDE">
        <w:tc>
          <w:tcPr>
            <w:tcW w:w="1984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Обеспечение развития учреждения</w:t>
            </w:r>
          </w:p>
        </w:tc>
        <w:tc>
          <w:tcPr>
            <w:tcW w:w="4536" w:type="dxa"/>
          </w:tcPr>
          <w:p w:rsidR="00982EF6" w:rsidRPr="00805622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2.1.Результативное участие педагогов в очных профессиональных конкурсах, грантах, проектах, научно-практических конференциях (наличие призовых мест)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EF6" w:rsidRPr="00805622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982EF6" w:rsidRPr="00805622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982EF6" w:rsidRPr="00805622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805622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  <w:p w:rsidR="00982EF6" w:rsidRPr="00805622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7%</w:t>
            </w:r>
          </w:p>
          <w:p w:rsidR="00982EF6" w:rsidRPr="00805622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982EF6" w:rsidRPr="00805622" w:rsidTr="00B65CDE">
        <w:tc>
          <w:tcPr>
            <w:tcW w:w="1984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82EF6" w:rsidRPr="00805622" w:rsidRDefault="008B083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2.2. участие образовательной организации в проектах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EF6" w:rsidRPr="00805622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982EF6" w:rsidRPr="00805622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982EF6" w:rsidRPr="00805622" w:rsidRDefault="00982EF6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805622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  <w:p w:rsidR="00982EF6" w:rsidRPr="00805622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7%</w:t>
            </w:r>
          </w:p>
          <w:p w:rsidR="00982EF6" w:rsidRPr="00805622" w:rsidRDefault="00982EF6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982EF6" w:rsidRPr="00805622" w:rsidTr="00B65CDE">
        <w:tc>
          <w:tcPr>
            <w:tcW w:w="1984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12820" w:type="dxa"/>
            <w:gridSpan w:val="4"/>
            <w:tcBorders>
              <w:right w:val="single" w:sz="4" w:space="0" w:color="auto"/>
            </w:tcBorders>
          </w:tcPr>
          <w:p w:rsidR="00982EF6" w:rsidRPr="00805622" w:rsidRDefault="00982EF6" w:rsidP="0069180B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5622">
              <w:rPr>
                <w:rFonts w:ascii="Times New Roman" w:eastAsiaTheme="minorHAnsi" w:hAnsi="Times New Roman" w:cs="Times New Roman"/>
                <w:b/>
                <w:i/>
                <w:sz w:val="20"/>
                <w:lang w:eastAsia="en-US"/>
              </w:rPr>
              <w:t>3.Выплаты за качество выполняемых работ</w:t>
            </w:r>
          </w:p>
        </w:tc>
      </w:tr>
      <w:tr w:rsidR="00982EF6" w:rsidRPr="00805622" w:rsidTr="00B65CDE">
        <w:tc>
          <w:tcPr>
            <w:tcW w:w="1984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 учреждения</w:t>
            </w:r>
          </w:p>
        </w:tc>
        <w:tc>
          <w:tcPr>
            <w:tcW w:w="4536" w:type="dxa"/>
          </w:tcPr>
          <w:p w:rsidR="00982EF6" w:rsidRPr="00805622" w:rsidRDefault="00982EF6" w:rsidP="006918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освоение образовательной программы по результатам четвертных и годовых оценок обучающихся</w:t>
            </w:r>
          </w:p>
          <w:p w:rsidR="00982EF6" w:rsidRPr="00805622" w:rsidRDefault="00982EF6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AAD" w:rsidRPr="00805622" w:rsidRDefault="00704AAD" w:rsidP="006918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704AAD" w:rsidRPr="00805622" w:rsidRDefault="00704AAD" w:rsidP="006918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Свыше 70%</w:t>
            </w:r>
          </w:p>
          <w:p w:rsidR="00704AAD" w:rsidRPr="00805622" w:rsidRDefault="00704AAD" w:rsidP="0069180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50 – 69 %</w:t>
            </w:r>
          </w:p>
          <w:p w:rsidR="00982EF6" w:rsidRPr="00805622" w:rsidRDefault="00704AAD" w:rsidP="002958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30- 49%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6" w:rsidRPr="00805622" w:rsidRDefault="002958A6">
            <w:pPr>
              <w:rPr>
                <w:sz w:val="20"/>
                <w:szCs w:val="20"/>
              </w:rPr>
            </w:pPr>
          </w:p>
          <w:p w:rsidR="00982EF6" w:rsidRPr="00805622" w:rsidRDefault="002958A6" w:rsidP="0064681D">
            <w:pPr>
              <w:jc w:val="center"/>
              <w:rPr>
                <w:sz w:val="20"/>
                <w:szCs w:val="20"/>
              </w:rPr>
            </w:pPr>
            <w:r w:rsidRPr="00805622">
              <w:rPr>
                <w:sz w:val="20"/>
                <w:szCs w:val="20"/>
              </w:rPr>
              <w:t>10%</w:t>
            </w:r>
          </w:p>
          <w:p w:rsidR="002958A6" w:rsidRPr="00805622" w:rsidRDefault="002958A6" w:rsidP="0064681D">
            <w:pPr>
              <w:jc w:val="center"/>
              <w:rPr>
                <w:sz w:val="20"/>
                <w:szCs w:val="20"/>
              </w:rPr>
            </w:pPr>
            <w:r w:rsidRPr="00805622">
              <w:rPr>
                <w:sz w:val="20"/>
                <w:szCs w:val="20"/>
              </w:rPr>
              <w:t>7%</w:t>
            </w:r>
          </w:p>
          <w:p w:rsidR="00982EF6" w:rsidRPr="00805622" w:rsidRDefault="002958A6" w:rsidP="0064681D">
            <w:pPr>
              <w:jc w:val="center"/>
              <w:rPr>
                <w:sz w:val="20"/>
                <w:szCs w:val="20"/>
              </w:rPr>
            </w:pPr>
            <w:r w:rsidRPr="00805622">
              <w:rPr>
                <w:sz w:val="20"/>
                <w:szCs w:val="20"/>
              </w:rPr>
              <w:t>5%</w:t>
            </w:r>
          </w:p>
        </w:tc>
      </w:tr>
      <w:tr w:rsidR="00982EF6" w:rsidRPr="00805622" w:rsidTr="00B65CDE">
        <w:tc>
          <w:tcPr>
            <w:tcW w:w="1984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82EF6" w:rsidRPr="00805622" w:rsidRDefault="00982EF6" w:rsidP="00D334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проектной и исследовательской деятельности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EF6" w:rsidRPr="00805622" w:rsidRDefault="00982EF6" w:rsidP="00D334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охват детей, вовлеченных в проектную и исследовательскую деятельность, не менее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805622" w:rsidRDefault="00982EF6" w:rsidP="00D334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15%</w:t>
            </w:r>
          </w:p>
        </w:tc>
      </w:tr>
      <w:tr w:rsidR="00982EF6" w:rsidRPr="00805622" w:rsidTr="00B65CDE">
        <w:tc>
          <w:tcPr>
            <w:tcW w:w="1984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82EF6" w:rsidRPr="00805622" w:rsidRDefault="00982EF6" w:rsidP="00D334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доля педагогических работников первой и высшей квалификационной категории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82EF6" w:rsidRPr="00805622" w:rsidRDefault="00982EF6" w:rsidP="00D334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не менее 50%</w:t>
            </w:r>
          </w:p>
          <w:p w:rsidR="00982EF6" w:rsidRPr="00805622" w:rsidRDefault="00982EF6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805622" w:rsidRDefault="00982EF6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982EF6" w:rsidRPr="00805622" w:rsidTr="00982EF6">
        <w:tc>
          <w:tcPr>
            <w:tcW w:w="1984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82EF6" w:rsidRPr="00805622" w:rsidRDefault="00982EF6" w:rsidP="00B13A8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82EF6" w:rsidRPr="00805622" w:rsidRDefault="00982EF6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координация работы по прохождению педагогическими работниками стажировок, курсов повышения квалификации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EF6" w:rsidRPr="00805622" w:rsidRDefault="00982EF6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100% выполнения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6" w:rsidRPr="00805622" w:rsidRDefault="00982EF6" w:rsidP="00AB7D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10%</w:t>
            </w:r>
          </w:p>
        </w:tc>
      </w:tr>
    </w:tbl>
    <w:p w:rsidR="00643CB7" w:rsidRPr="00B31AF6" w:rsidRDefault="00643CB7" w:rsidP="00643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3CB7" w:rsidRPr="00860E79" w:rsidRDefault="00643CB7" w:rsidP="00643CB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712"/>
      <w:bookmarkEnd w:id="14"/>
      <w:r w:rsidRPr="00860E79">
        <w:rPr>
          <w:rFonts w:ascii="Times New Roman" w:hAnsi="Times New Roman" w:cs="Times New Roman"/>
          <w:sz w:val="20"/>
        </w:rPr>
        <w:t>&lt;*&gt; Без учета повышающих коэффициентов.</w:t>
      </w:r>
    </w:p>
    <w:p w:rsidR="00643CB7" w:rsidRDefault="00643CB7" w:rsidP="00643CB7"/>
    <w:p w:rsidR="004B5073" w:rsidRDefault="004B5073" w:rsidP="0059545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95459" w:rsidRDefault="00595459" w:rsidP="00467282">
      <w:pPr>
        <w:pStyle w:val="ConsPlusNormal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Дошкольные </w:t>
      </w:r>
      <w:r w:rsidRPr="00837A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образовательные учреждения, </w:t>
      </w:r>
      <w:r w:rsidRPr="00837A4B">
        <w:rPr>
          <w:rFonts w:ascii="Times New Roman" w:hAnsi="Times New Roman" w:cs="Times New Roman"/>
          <w:b/>
          <w:sz w:val="24"/>
          <w:szCs w:val="24"/>
        </w:rPr>
        <w:t>подведомственные</w:t>
      </w:r>
    </w:p>
    <w:p w:rsidR="00595459" w:rsidRPr="00837A4B" w:rsidRDefault="00595459" w:rsidP="00467282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A4B">
        <w:rPr>
          <w:rFonts w:ascii="Times New Roman" w:hAnsi="Times New Roman" w:cs="Times New Roman"/>
          <w:b/>
          <w:sz w:val="24"/>
          <w:szCs w:val="24"/>
        </w:rPr>
        <w:t>управлению образования администрации Богучанского района</w:t>
      </w:r>
    </w:p>
    <w:p w:rsidR="00860E79" w:rsidRPr="00860E79" w:rsidRDefault="00860E79" w:rsidP="00860E7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260"/>
        <w:gridCol w:w="4536"/>
        <w:gridCol w:w="2977"/>
        <w:gridCol w:w="1843"/>
      </w:tblGrid>
      <w:tr w:rsidR="00860E79" w:rsidRPr="00805622" w:rsidTr="000A48C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размер выплат к окладу (должностному окладу), ставке заработной платы </w:t>
            </w:r>
            <w:hyperlink r:id="rId28" w:history="1">
              <w:r w:rsidRPr="00805622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860E79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индикатор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805622" w:rsidTr="000A48C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860E79" w:rsidRPr="00805622" w:rsidTr="000A48C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Руководитель </w:t>
            </w: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учреждения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3073EC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 xml:space="preserve">1. </w:t>
            </w:r>
            <w:r w:rsidR="00860E79"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60E79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36717A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1.1.  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безопасных и комфортных условий для организации образовательного процесса учащихся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3073EC" w:rsidP="005818C2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предписаний надзорных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3073EC" w:rsidP="0023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860E79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5818C2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3073EC" w:rsidP="00236C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860E79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236CF1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1.2. </w:t>
            </w:r>
            <w:r w:rsidR="00A01FC0"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Эффективность финансово </w:t>
            </w:r>
            <w:proofErr w:type="gramStart"/>
            <w:r w:rsidR="00A01FC0" w:rsidRPr="00805622">
              <w:rPr>
                <w:rFonts w:eastAsiaTheme="minorHAnsi"/>
                <w:sz w:val="20"/>
                <w:szCs w:val="20"/>
                <w:lang w:eastAsia="en-US"/>
              </w:rPr>
              <w:t>–э</w:t>
            </w:r>
            <w:proofErr w:type="gramEnd"/>
            <w:r w:rsidR="00A01FC0" w:rsidRPr="00805622">
              <w:rPr>
                <w:rFonts w:eastAsiaTheme="minorHAnsi"/>
                <w:sz w:val="20"/>
                <w:szCs w:val="20"/>
                <w:lang w:eastAsia="en-US"/>
              </w:rPr>
              <w:t>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A01FC0" w:rsidP="005818C2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эффективное использование запланированных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3206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2F1665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805622" w:rsidRDefault="002F1665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65" w:rsidRPr="00805622" w:rsidRDefault="002F1665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805622" w:rsidRDefault="00236CF1" w:rsidP="008757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 О</w:t>
            </w:r>
            <w:r w:rsidR="002F1665"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рганизация работы </w:t>
            </w:r>
            <w:proofErr w:type="spellStart"/>
            <w:r w:rsidR="002F1665" w:rsidRPr="00805622">
              <w:rPr>
                <w:rFonts w:eastAsiaTheme="minorHAnsi"/>
                <w:sz w:val="20"/>
                <w:szCs w:val="20"/>
                <w:lang w:eastAsia="en-US"/>
              </w:rPr>
              <w:t>психолог</w:t>
            </w:r>
            <w:proofErr w:type="gramStart"/>
            <w:r w:rsidR="002F1665" w:rsidRPr="00805622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spellEnd"/>
            <w:r w:rsidR="002F1665" w:rsidRPr="00805622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  <w:r w:rsidR="008757AF"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F1665" w:rsidRPr="00805622">
              <w:rPr>
                <w:rFonts w:eastAsiaTheme="minorHAnsi"/>
                <w:sz w:val="20"/>
                <w:szCs w:val="20"/>
                <w:lang w:eastAsia="en-US"/>
              </w:rPr>
              <w:t>педагогических консилиумов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805622" w:rsidRDefault="002F1665" w:rsidP="00B65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в работе консилиума со стороны учредителя, в том числе по обращениям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5" w:rsidRPr="00805622" w:rsidRDefault="002F1665" w:rsidP="002F16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32060C" w:rsidRPr="00805622" w:rsidTr="00131826">
        <w:trPr>
          <w:trHeight w:val="72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805622" w:rsidRDefault="0032060C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805622" w:rsidRDefault="0032060C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805622" w:rsidRDefault="00236CF1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1.4. </w:t>
            </w:r>
            <w:r w:rsidR="002F1665" w:rsidRPr="00805622">
              <w:rPr>
                <w:rFonts w:eastAsiaTheme="minorHAnsi"/>
                <w:sz w:val="20"/>
                <w:szCs w:val="20"/>
                <w:lang w:eastAsia="en-US"/>
              </w:rPr>
              <w:t>Информационная открытость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4B5073" w:rsidRDefault="002F1665" w:rsidP="00B52345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05622">
              <w:rPr>
                <w:color w:val="000000"/>
                <w:sz w:val="20"/>
                <w:szCs w:val="20"/>
              </w:rPr>
              <w:t>своевременное обновление информации, размещаемой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0C" w:rsidRPr="00805622" w:rsidRDefault="002F1665" w:rsidP="00131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860E79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5818C2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860E79"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860E79" w:rsidRPr="00805622" w:rsidTr="00870B79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Обеспечение развития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584AFF" w:rsidP="00792B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 2. 1. </w:t>
            </w:r>
            <w:r w:rsidR="00792BC6" w:rsidRPr="00805622">
              <w:rPr>
                <w:sz w:val="20"/>
                <w:szCs w:val="20"/>
              </w:rPr>
              <w:t>Результативное участие педагогов в очных профессиональных конкурсах, грантах, проектах, научно-практических конференциях (</w:t>
            </w:r>
            <w:r w:rsidR="00792BC6" w:rsidRPr="0044667E">
              <w:rPr>
                <w:b/>
                <w:i/>
                <w:sz w:val="20"/>
                <w:szCs w:val="20"/>
              </w:rPr>
              <w:t>наличие призовых мест</w:t>
            </w:r>
            <w:r w:rsidR="00792BC6" w:rsidRPr="00805622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792BC6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792BC6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860E79" w:rsidRPr="00805622" w:rsidTr="00870B79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792BC6" w:rsidP="00584AF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краевой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44667E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792BC6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870B79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792BC6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Федеральный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44667E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792BC6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0A48C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B083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sz w:val="20"/>
                <w:szCs w:val="20"/>
              </w:rPr>
              <w:t>2.2. участие образовательной организации в проектах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4" w:rsidRPr="00805622" w:rsidRDefault="00D25904" w:rsidP="00D25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  <w:p w:rsidR="00D25904" w:rsidRPr="00805622" w:rsidRDefault="00D25904" w:rsidP="00D259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  <w:p w:rsidR="00860E79" w:rsidRPr="00805622" w:rsidRDefault="00D25904" w:rsidP="00D25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D25904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  <w:p w:rsidR="00D25904" w:rsidRPr="00805622" w:rsidRDefault="0044667E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D25904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D25904" w:rsidRPr="00805622" w:rsidRDefault="0044667E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D25904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137F3E" w:rsidP="0044667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2.3. </w:t>
            </w:r>
            <w:r w:rsidR="0044667E">
              <w:rPr>
                <w:rFonts w:eastAsiaTheme="minorHAnsi"/>
                <w:sz w:val="20"/>
                <w:szCs w:val="20"/>
                <w:lang w:eastAsia="en-US"/>
              </w:rPr>
              <w:t xml:space="preserve"> Сетевое  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взаимодействие с другими организациями, учреждениями, ведомствами в целях развития учреждени</w:t>
            </w:r>
            <w:r w:rsidR="0044667E">
              <w:rPr>
                <w:rFonts w:eastAsiaTheme="minorHAnsi"/>
                <w:sz w:val="20"/>
                <w:szCs w:val="20"/>
                <w:lang w:eastAsia="en-US"/>
              </w:rPr>
              <w:t>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проекты, программы, реализуемые совместно с организациями, учреждениями, </w:t>
            </w:r>
            <w:r w:rsidR="007C7415" w:rsidRPr="00805622">
              <w:rPr>
                <w:rFonts w:eastAsiaTheme="minorHAnsi"/>
                <w:sz w:val="20"/>
                <w:szCs w:val="20"/>
                <w:lang w:eastAsia="en-US"/>
              </w:rPr>
              <w:t>ведомствами за отчетный период</w:t>
            </w:r>
            <w:proofErr w:type="gramStart"/>
            <w:r w:rsidR="007C7415" w:rsidRPr="00805622">
              <w:rPr>
                <w:rFonts w:eastAsiaTheme="minorHAnsi"/>
                <w:sz w:val="20"/>
                <w:szCs w:val="20"/>
                <w:lang w:eastAsia="en-US"/>
              </w:rPr>
              <w:t>,(</w:t>
            </w:r>
            <w:proofErr w:type="gramEnd"/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с предоставлением ежеквартально на сайте деятельности учреждения</w:t>
            </w:r>
            <w:r w:rsidR="007C7415" w:rsidRPr="0080562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4466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FA5F5D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D" w:rsidRPr="00805622" w:rsidRDefault="00FA5F5D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D" w:rsidRPr="00805622" w:rsidRDefault="00FA5F5D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D" w:rsidRPr="00805622" w:rsidRDefault="00FA5F5D" w:rsidP="001318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2.</w:t>
            </w:r>
            <w:r w:rsidR="00131826">
              <w:rPr>
                <w:rFonts w:ascii="Times New Roman" w:hAnsi="Times New Roman" w:cs="Times New Roman"/>
                <w:sz w:val="20"/>
              </w:rPr>
              <w:t>4</w:t>
            </w:r>
            <w:r w:rsidRPr="00805622">
              <w:rPr>
                <w:rFonts w:ascii="Times New Roman" w:hAnsi="Times New Roman" w:cs="Times New Roman"/>
                <w:sz w:val="20"/>
              </w:rPr>
              <w:t>. Осуществление инклюзивного образования с детьми  с ограниченными  возможностями здоровья в соответствии с адаптированной  основной  образовательной  программой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7E" w:rsidRPr="0044667E" w:rsidRDefault="0044667E" w:rsidP="00B65CD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67E">
              <w:rPr>
                <w:sz w:val="20"/>
                <w:szCs w:val="20"/>
              </w:rPr>
              <w:t>Наличие  программ</w:t>
            </w:r>
          </w:p>
          <w:p w:rsidR="00FA5F5D" w:rsidRPr="0044667E" w:rsidRDefault="0044667E" w:rsidP="00B65CDE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667E">
              <w:rPr>
                <w:sz w:val="20"/>
                <w:szCs w:val="20"/>
              </w:rPr>
              <w:t xml:space="preserve"> наличие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D" w:rsidRPr="0044667E" w:rsidRDefault="00D721F7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67E">
              <w:rPr>
                <w:rFonts w:ascii="Times New Roman" w:hAnsi="Times New Roman" w:cs="Times New Roman"/>
                <w:sz w:val="20"/>
              </w:rPr>
              <w:t>10</w:t>
            </w:r>
            <w:r w:rsidR="00FA5F5D" w:rsidRPr="0044667E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860E79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FA5F5D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860E79"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FF4470" w:rsidRPr="00805622" w:rsidTr="00D739A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Pr="00805622">
              <w:rPr>
                <w:rFonts w:ascii="Times New Roman" w:hAnsi="Times New Roman" w:cs="Times New Roman"/>
                <w:sz w:val="20"/>
              </w:rPr>
              <w:t>посещаемость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75-80%</w:t>
            </w:r>
          </w:p>
          <w:p w:rsidR="00FF4470" w:rsidRPr="00805622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80-85%</w:t>
            </w:r>
          </w:p>
          <w:p w:rsidR="00FF4470" w:rsidRPr="00805622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85-90%</w:t>
            </w:r>
          </w:p>
          <w:p w:rsidR="00FF4470" w:rsidRPr="00805622" w:rsidRDefault="00FF4470" w:rsidP="00B65C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90-100%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5%</w:t>
            </w:r>
          </w:p>
          <w:p w:rsidR="00FF4470" w:rsidRPr="00805622" w:rsidRDefault="00FF4470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10%</w:t>
            </w:r>
          </w:p>
          <w:p w:rsidR="00FF4470" w:rsidRPr="00805622" w:rsidRDefault="00FF4470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15%</w:t>
            </w:r>
          </w:p>
          <w:p w:rsidR="00FF4470" w:rsidRPr="00805622" w:rsidRDefault="00FF4470" w:rsidP="00B65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5622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952BA5" w:rsidRPr="00805622" w:rsidTr="00D739A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805622" w:rsidRDefault="00952BA5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A5" w:rsidRPr="00805622" w:rsidRDefault="00952BA5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952BA5" w:rsidRDefault="00952BA5" w:rsidP="00952B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52BA5">
              <w:rPr>
                <w:rFonts w:ascii="Times New Roman" w:hAnsi="Times New Roman" w:cs="Times New Roman"/>
                <w:sz w:val="20"/>
              </w:rPr>
              <w:t xml:space="preserve">. Привлечение  дополнительных внебюджетных  средств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952BA5" w:rsidRDefault="00952BA5" w:rsidP="00F178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до 10 тыс</w:t>
            </w:r>
            <w:proofErr w:type="gramStart"/>
            <w:r w:rsidRPr="00952B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952BA5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952BA5" w:rsidRPr="00952BA5" w:rsidRDefault="00952BA5" w:rsidP="00F178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от 10-30 тыс</w:t>
            </w:r>
            <w:proofErr w:type="gramStart"/>
            <w:r w:rsidRPr="00952B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952BA5">
              <w:rPr>
                <w:rFonts w:ascii="Times New Roman" w:hAnsi="Times New Roman" w:cs="Times New Roman"/>
                <w:sz w:val="20"/>
              </w:rPr>
              <w:t>ублей</w:t>
            </w:r>
          </w:p>
          <w:p w:rsidR="00952BA5" w:rsidRPr="00952BA5" w:rsidRDefault="00952BA5" w:rsidP="00F178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свыше 30 тыс</w:t>
            </w:r>
            <w:proofErr w:type="gramStart"/>
            <w:r w:rsidRPr="00952BA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952BA5">
              <w:rPr>
                <w:rFonts w:ascii="Times New Roman" w:hAnsi="Times New Roman" w:cs="Times New Roman"/>
                <w:sz w:val="20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5" w:rsidRPr="00952BA5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5%</w:t>
            </w:r>
          </w:p>
          <w:p w:rsidR="00952BA5" w:rsidRPr="00952BA5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10%</w:t>
            </w:r>
          </w:p>
          <w:p w:rsidR="00952BA5" w:rsidRPr="00952BA5" w:rsidRDefault="00952BA5" w:rsidP="00F178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2BA5"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FF4470" w:rsidRPr="00805622" w:rsidTr="00D739A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236CF1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3.3. </w:t>
            </w:r>
            <w:r w:rsidRPr="00236CF1">
              <w:rPr>
                <w:rFonts w:eastAsiaTheme="minorHAnsi"/>
                <w:sz w:val="20"/>
                <w:szCs w:val="20"/>
                <w:lang w:eastAsia="en-US"/>
              </w:rPr>
              <w:t>организация системы работы, направленной на сохранение здоровья</w:t>
            </w:r>
          </w:p>
          <w:p w:rsidR="00FF4470" w:rsidRPr="00236CF1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36CF1">
              <w:rPr>
                <w:rFonts w:eastAsiaTheme="minorHAnsi"/>
                <w:sz w:val="20"/>
                <w:szCs w:val="20"/>
                <w:lang w:eastAsia="en-US"/>
              </w:rPr>
              <w:t>(обязательное описание итогов события на сайте)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236CF1" w:rsidRDefault="00FF4470" w:rsidP="0093709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36CF1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не менее 4 совместных мероприятий за год с родителями, воспитанниками, воспитателями, направленных на пропаганду здорового образа жизни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1D5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green"/>
                <w:lang w:eastAsia="en-US"/>
              </w:rPr>
            </w:pPr>
            <w:r w:rsidRPr="00236CF1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FF4470" w:rsidRPr="00805622" w:rsidTr="00D739A6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3.4. </w:t>
            </w: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 замечаний надзорных органов в части нарушения трудового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FF4470" w:rsidRPr="00805622" w:rsidTr="00D739A6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3.5. </w:t>
            </w: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обращений граждан по поводу конфликтных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FF4470" w:rsidRPr="00805622" w:rsidTr="00D739A6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470" w:rsidRPr="00805622" w:rsidRDefault="00EB1D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функций  управляющего контрактного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2106B3" w:rsidRDefault="00FF4470" w:rsidP="00D739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3.2.. </w:t>
            </w:r>
            <w:r w:rsidRPr="00F00BA4">
              <w:rPr>
                <w:color w:val="000000"/>
                <w:sz w:val="20"/>
                <w:szCs w:val="20"/>
              </w:rPr>
              <w:t>Разработка плана-графика закупок</w:t>
            </w:r>
            <w:r>
              <w:rPr>
                <w:color w:val="000000"/>
                <w:sz w:val="20"/>
                <w:szCs w:val="20"/>
              </w:rPr>
              <w:t>; о</w:t>
            </w:r>
            <w:r w:rsidRPr="00F00BA4">
              <w:rPr>
                <w:color w:val="000000"/>
                <w:sz w:val="20"/>
                <w:szCs w:val="20"/>
              </w:rPr>
              <w:t>существление подготовки изменений для внесения в план-график.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2106B3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00BA4">
              <w:rPr>
                <w:color w:val="000000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EB1D79" w:rsidRDefault="00FF4470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D79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FF4470" w:rsidRPr="00805622" w:rsidTr="00D739A6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2106B3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3.3. </w:t>
            </w: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Проверка государственных контрактов, договоров обслуживаемых учреждений</w:t>
            </w:r>
            <w:r w:rsidRPr="00166510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166510">
              <w:rPr>
                <w:sz w:val="20"/>
                <w:szCs w:val="20"/>
              </w:rPr>
              <w:t>рассм</w:t>
            </w:r>
            <w:r>
              <w:rPr>
                <w:sz w:val="20"/>
                <w:szCs w:val="20"/>
              </w:rPr>
              <w:t>о</w:t>
            </w:r>
            <w:r w:rsidRPr="00166510">
              <w:rPr>
                <w:sz w:val="20"/>
                <w:szCs w:val="20"/>
              </w:rPr>
              <w:t>тр</w:t>
            </w:r>
            <w:r>
              <w:rPr>
                <w:sz w:val="20"/>
                <w:szCs w:val="20"/>
              </w:rPr>
              <w:t xml:space="preserve">ение </w:t>
            </w:r>
            <w:r w:rsidRPr="00166510">
              <w:rPr>
                <w:sz w:val="20"/>
                <w:szCs w:val="20"/>
              </w:rPr>
              <w:t>протокол разногласий (при необходимости);</w:t>
            </w:r>
            <w:r>
              <w:rPr>
                <w:sz w:val="20"/>
                <w:szCs w:val="20"/>
              </w:rPr>
              <w:t xml:space="preserve"> </w:t>
            </w:r>
            <w:r w:rsidRPr="000D6C59">
              <w:rPr>
                <w:sz w:val="20"/>
                <w:szCs w:val="20"/>
              </w:rPr>
              <w:t>размещ</w:t>
            </w:r>
            <w:r>
              <w:rPr>
                <w:sz w:val="20"/>
                <w:szCs w:val="20"/>
              </w:rPr>
              <w:t xml:space="preserve">ение </w:t>
            </w:r>
            <w:r w:rsidRPr="000D6C59">
              <w:rPr>
                <w:sz w:val="20"/>
                <w:szCs w:val="20"/>
              </w:rPr>
              <w:t>проект контракта (контракт) в ЕИС и на электронной площадке;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2106B3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06B3">
              <w:rPr>
                <w:rFonts w:eastAsiaTheme="minorHAnsi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(без замечаний)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EB1D79" w:rsidRDefault="00FF4470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D79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FF4470" w:rsidRPr="00805622" w:rsidTr="00D739A6"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805622" w:rsidRDefault="00FF4470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2106B3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3.4. Ведение претензионных переговоров  с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поставщиками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2106B3" w:rsidRDefault="00FF4470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6510">
              <w:rPr>
                <w:sz w:val="20"/>
                <w:szCs w:val="20"/>
              </w:rPr>
              <w:lastRenderedPageBreak/>
              <w:t xml:space="preserve">Составление  претензий  по </w:t>
            </w:r>
            <w:r w:rsidRPr="00166510">
              <w:rPr>
                <w:sz w:val="20"/>
                <w:szCs w:val="20"/>
              </w:rPr>
              <w:lastRenderedPageBreak/>
              <w:t>неисполнению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0" w:rsidRPr="00EB1D79" w:rsidRDefault="00FF4470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D79">
              <w:rPr>
                <w:rFonts w:ascii="Times New Roman" w:hAnsi="Times New Roman" w:cs="Times New Roman"/>
                <w:sz w:val="20"/>
              </w:rPr>
              <w:lastRenderedPageBreak/>
              <w:t>7%</w:t>
            </w:r>
          </w:p>
        </w:tc>
      </w:tr>
      <w:tr w:rsidR="00860E79" w:rsidRPr="00805622" w:rsidTr="000A48C6">
        <w:tc>
          <w:tcPr>
            <w:tcW w:w="1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805622" w:rsidTr="000A48C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Заместитель руководителя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3853E7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</w:t>
            </w:r>
            <w:r w:rsidR="00860E79"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912DE" w:rsidRPr="00805622" w:rsidTr="00F912D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B65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1.1.  обеспечение безопасных и комфортных условий для организации образовательного процесса учащихся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B65CDE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предписаний надзорных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F912DE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разработка и ежеквартальная актуализация планов мероприятий по устранению предписаний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F912DE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DE" w:rsidRPr="00805622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подготовка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представление отчетной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A067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работы </w:t>
            </w:r>
            <w:proofErr w:type="spellStart"/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психолог</w:t>
            </w:r>
            <w:proofErr w:type="gramStart"/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spellEnd"/>
            <w:r w:rsidR="00A067A8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  <w:r w:rsidR="00A067A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педагогических консилиумов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 в работе консилиума со стороны учредителя, в том числе по обращениям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Оказание методической помощи педагогическим работникам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разработка методических рекомендаций, проведение методических семинаров для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методические рекомендации по итогам проведенных мероприятий размещены на сайте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F912DE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805622" w:rsidTr="00F912D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Эффективность реализуемой кадровой политики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исполнение плана повышения профессиональной подготовки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100% работников повысили квалификацию в соответствии с планом (по итогам предыдущего квартала)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D1BD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доля педагогических работников первой и высшей квалификационной категории не менее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D1BD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2. </w:t>
            </w:r>
            <w:r w:rsidR="00860E79"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8F14E8" w:rsidRPr="00805622" w:rsidTr="00B65C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Обеспечение развития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организация участия педагогических работников, воспитанников в муниципальных, региональных, всероссийских, международных профессиональных конкурсах,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наличие призового места на следующих уровнях</w:t>
            </w:r>
            <w:r w:rsidR="0064681D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F14E8" w:rsidRPr="00805622" w:rsidTr="00B65C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8F14E8" w:rsidRPr="00805622" w:rsidTr="00B65C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F14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Региональный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7%</w:t>
            </w:r>
          </w:p>
        </w:tc>
      </w:tr>
      <w:tr w:rsidR="008F14E8" w:rsidRPr="00805622" w:rsidTr="00B65C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F14E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Федеральный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646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860E79" w:rsidRPr="00805622" w:rsidTr="000A48C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F912DE" w:rsidP="00860E7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="00860E79"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860E79" w:rsidRPr="00805622" w:rsidTr="00F912D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Результативность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3853E7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853E7">
              <w:rPr>
                <w:rFonts w:eastAsiaTheme="minorHAnsi"/>
                <w:sz w:val="20"/>
                <w:szCs w:val="20"/>
                <w:lang w:eastAsia="en-US"/>
              </w:rPr>
              <w:t>организация системы работы, направленной на сохранение здоровья</w:t>
            </w:r>
          </w:p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green"/>
                <w:lang w:eastAsia="en-US"/>
              </w:rPr>
            </w:pPr>
            <w:r w:rsidRPr="003853E7">
              <w:rPr>
                <w:rFonts w:eastAsiaTheme="minorHAnsi"/>
                <w:sz w:val="20"/>
                <w:szCs w:val="20"/>
                <w:lang w:eastAsia="en-US"/>
              </w:rPr>
              <w:t>проведение не менее 4 совместных с родителями, воспитанниками, воспитателями мероприятий, направленных на пропаганду здорового образа жизни (обязательное описание итогов события на сайте)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green"/>
                <w:lang w:eastAsia="en-US"/>
              </w:rPr>
            </w:pPr>
            <w:r w:rsidRPr="003853E7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разработка адаптированных образовательных программ для всех детей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F14E8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обращений граждан по поводу конфликтных ситуаций в учреждении (по итогам предыдущего квартала)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F14E8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60E79"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системное сопровождение официального интернет-сайта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4%</w:t>
            </w:r>
          </w:p>
        </w:tc>
      </w:tr>
      <w:tr w:rsidR="008F14E8" w:rsidRPr="00805622" w:rsidTr="00F912DE">
        <w:trPr>
          <w:gridAfter w:val="2"/>
          <w:wAfter w:w="4820" w:type="dxa"/>
          <w:trHeight w:val="276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8" w:rsidRPr="00805622" w:rsidRDefault="008F14E8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60E79" w:rsidRPr="00805622" w:rsidTr="00F912D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своевременное составление проектно-сметной документации на проведение работ по текущему и капитальному ремонту, высокое качество подготовки и организации ремонтных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860E7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без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9" w:rsidRPr="00805622" w:rsidRDefault="00860E79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</w:tbl>
    <w:p w:rsidR="00770CE1" w:rsidRPr="00B31AF6" w:rsidRDefault="00770CE1" w:rsidP="00D53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70CE1" w:rsidRDefault="00770CE1" w:rsidP="00770C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0E79">
        <w:rPr>
          <w:rFonts w:ascii="Times New Roman" w:hAnsi="Times New Roman" w:cs="Times New Roman"/>
          <w:sz w:val="20"/>
        </w:rPr>
        <w:t>&lt;*&gt; Без учета повышающих коэффициентов.</w:t>
      </w:r>
    </w:p>
    <w:p w:rsidR="00A067A8" w:rsidRDefault="00A067A8" w:rsidP="00A067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67A8" w:rsidRDefault="00A067A8" w:rsidP="00770C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067A8" w:rsidRPr="00FF4470" w:rsidRDefault="00A067A8" w:rsidP="00A067A8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470">
        <w:rPr>
          <w:rFonts w:ascii="Times New Roman" w:hAnsi="Times New Roman" w:cs="Times New Roman"/>
          <w:b/>
          <w:i/>
          <w:sz w:val="24"/>
          <w:szCs w:val="24"/>
        </w:rPr>
        <w:t>Образовательные учреждения дополнительного образования</w:t>
      </w:r>
    </w:p>
    <w:p w:rsidR="000C68D7" w:rsidRPr="00860E79" w:rsidRDefault="000C68D7" w:rsidP="000C68D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3260"/>
        <w:gridCol w:w="4536"/>
        <w:gridCol w:w="2977"/>
        <w:gridCol w:w="1843"/>
      </w:tblGrid>
      <w:tr w:rsidR="000C68D7" w:rsidRPr="00805622" w:rsidTr="00A73CB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размер выплат к окладу (должностному окладу), ставке заработной платы </w:t>
            </w:r>
            <w:hyperlink r:id="rId29" w:history="1">
              <w:r w:rsidRPr="00805622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0C68D7" w:rsidRPr="00805622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индикатор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C68D7" w:rsidRPr="00805622" w:rsidTr="00A73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0C68D7" w:rsidRPr="00805622" w:rsidTr="00A73CB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Руководитель учреждения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, заместитель руководителя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68D7" w:rsidRPr="00805622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1.1.  обеспечение безопасных и комфортных условий для организации образовательного процесса учащихся 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предписаний надзорных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0C68D7" w:rsidRPr="00805622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отсутствие травм, несчастных случаев, допущенных при несоблюдении мер безопасности сотрудниками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0C68D7" w:rsidRPr="00805622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157DA4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1.2. </w:t>
            </w:r>
            <w:r w:rsidR="000C68D7" w:rsidRPr="00805622">
              <w:rPr>
                <w:rFonts w:eastAsiaTheme="minorHAnsi"/>
                <w:sz w:val="20"/>
                <w:szCs w:val="20"/>
                <w:lang w:eastAsia="en-US"/>
              </w:rPr>
              <w:t>выполнение муниципального задания</w:t>
            </w:r>
          </w:p>
          <w:p w:rsidR="000C68D7" w:rsidRPr="00805622" w:rsidRDefault="000C68D7" w:rsidP="00182C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2CF2">
              <w:rPr>
                <w:rFonts w:eastAsiaTheme="minorHAnsi"/>
                <w:sz w:val="20"/>
                <w:szCs w:val="20"/>
                <w:lang w:eastAsia="en-US"/>
              </w:rPr>
              <w:t xml:space="preserve">(по итогам  работы за  </w:t>
            </w:r>
            <w:r w:rsidR="00182CF2" w:rsidRPr="00182CF2">
              <w:rPr>
                <w:rFonts w:eastAsiaTheme="minorHAnsi"/>
                <w:sz w:val="20"/>
                <w:szCs w:val="20"/>
                <w:lang w:eastAsia="en-US"/>
              </w:rPr>
              <w:t>финансовый</w:t>
            </w:r>
            <w:r w:rsidRPr="00182CF2">
              <w:rPr>
                <w:rFonts w:eastAsiaTheme="minorHAnsi"/>
                <w:sz w:val="20"/>
                <w:szCs w:val="20"/>
                <w:lang w:eastAsia="en-US"/>
              </w:rPr>
              <w:t xml:space="preserve"> год)</w:t>
            </w:r>
            <w:r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98   - 100%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0C68D7" w:rsidRPr="00805622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95 - 98%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0C68D7" w:rsidRPr="00805622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90 – 95 %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10%</w:t>
            </w:r>
          </w:p>
        </w:tc>
      </w:tr>
      <w:tr w:rsidR="000C68D7" w:rsidRPr="00805622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менее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0%</w:t>
            </w:r>
          </w:p>
        </w:tc>
      </w:tr>
      <w:tr w:rsidR="000C68D7" w:rsidRPr="00805622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157DA4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1.3. </w:t>
            </w:r>
            <w:r w:rsidR="000C68D7" w:rsidRPr="00805622">
              <w:rPr>
                <w:rFonts w:eastAsiaTheme="minorHAnsi"/>
                <w:sz w:val="20"/>
                <w:szCs w:val="20"/>
                <w:lang w:eastAsia="en-US"/>
              </w:rPr>
              <w:t xml:space="preserve">Эффективность финансово </w:t>
            </w:r>
            <w:proofErr w:type="gramStart"/>
            <w:r w:rsidR="000C68D7" w:rsidRPr="00805622">
              <w:rPr>
                <w:rFonts w:eastAsiaTheme="minorHAnsi"/>
                <w:sz w:val="20"/>
                <w:szCs w:val="20"/>
                <w:lang w:eastAsia="en-US"/>
              </w:rPr>
              <w:t>–э</w:t>
            </w:r>
            <w:proofErr w:type="gramEnd"/>
            <w:r w:rsidR="000C68D7" w:rsidRPr="00805622">
              <w:rPr>
                <w:rFonts w:eastAsiaTheme="minorHAnsi"/>
                <w:sz w:val="20"/>
                <w:szCs w:val="20"/>
                <w:lang w:eastAsia="en-US"/>
              </w:rPr>
              <w:t>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ind w:left="24" w:hanging="24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эффективное использование запланированных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0C68D7" w:rsidRPr="00805622" w:rsidTr="00A73CB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157DA4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1.4. </w:t>
            </w:r>
            <w:r w:rsidR="000C68D7" w:rsidRPr="00805622">
              <w:rPr>
                <w:rFonts w:eastAsiaTheme="minorHAnsi"/>
                <w:sz w:val="20"/>
                <w:szCs w:val="20"/>
                <w:lang w:eastAsia="en-US"/>
              </w:rPr>
              <w:t>Информационная открытость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4B5073" w:rsidRDefault="00B25B0E" w:rsidP="00157DA4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0C68D7" w:rsidRPr="00805622">
              <w:rPr>
                <w:color w:val="000000"/>
                <w:sz w:val="20"/>
                <w:szCs w:val="20"/>
              </w:rPr>
              <w:t>своевременное обновление информации, размещаемой на сайте;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  <w:p w:rsidR="000C68D7" w:rsidRPr="00805622" w:rsidRDefault="000C68D7" w:rsidP="00A73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C68D7" w:rsidRPr="00805622" w:rsidRDefault="000C68D7" w:rsidP="00157D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C68D7" w:rsidRDefault="000C68D7" w:rsidP="00A067A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3827"/>
        <w:gridCol w:w="3828"/>
        <w:gridCol w:w="3543"/>
        <w:gridCol w:w="1560"/>
      </w:tblGrid>
      <w:tr w:rsidR="00A067A8" w:rsidRPr="00842998" w:rsidTr="00A73CB0">
        <w:tc>
          <w:tcPr>
            <w:tcW w:w="1905" w:type="dxa"/>
            <w:vMerge w:val="restart"/>
          </w:tcPr>
          <w:p w:rsidR="00A067A8" w:rsidRPr="00842998" w:rsidRDefault="00A067A8" w:rsidP="000C68D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A067A8" w:rsidRPr="00842998" w:rsidRDefault="000C68D7" w:rsidP="000C68D7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A067A8"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73116A" w:rsidRPr="00842998" w:rsidTr="00A73CB0">
        <w:tc>
          <w:tcPr>
            <w:tcW w:w="1905" w:type="dxa"/>
            <w:vMerge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73116A" w:rsidRPr="00842998" w:rsidRDefault="0073116A" w:rsidP="000C68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на уровне установленных показателей</w:t>
            </w:r>
          </w:p>
        </w:tc>
        <w:tc>
          <w:tcPr>
            <w:tcW w:w="3828" w:type="dxa"/>
            <w:vMerge w:val="restart"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842998"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запланированных работ</w:t>
            </w:r>
          </w:p>
        </w:tc>
        <w:tc>
          <w:tcPr>
            <w:tcW w:w="3543" w:type="dxa"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5622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1560" w:type="dxa"/>
          </w:tcPr>
          <w:p w:rsidR="0073116A" w:rsidRPr="00805622" w:rsidRDefault="0073116A" w:rsidP="00CC3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73116A" w:rsidRPr="00842998" w:rsidTr="00A73CB0">
        <w:tc>
          <w:tcPr>
            <w:tcW w:w="1905" w:type="dxa"/>
            <w:vMerge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3116A" w:rsidRPr="00805622" w:rsidRDefault="0073116A" w:rsidP="00A73C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116A" w:rsidRPr="00805622" w:rsidRDefault="0073116A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Региональный уровень</w:t>
            </w:r>
          </w:p>
        </w:tc>
        <w:tc>
          <w:tcPr>
            <w:tcW w:w="1560" w:type="dxa"/>
          </w:tcPr>
          <w:p w:rsidR="0073116A" w:rsidRPr="00805622" w:rsidRDefault="0073116A" w:rsidP="00CC3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73116A" w:rsidRPr="00842998" w:rsidTr="00A73CB0">
        <w:tc>
          <w:tcPr>
            <w:tcW w:w="1905" w:type="dxa"/>
            <w:vMerge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73116A" w:rsidRPr="00805622" w:rsidRDefault="0073116A" w:rsidP="00A73CB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116A" w:rsidRPr="00805622" w:rsidRDefault="0073116A" w:rsidP="00A73C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Федеральный уровень</w:t>
            </w:r>
          </w:p>
        </w:tc>
        <w:tc>
          <w:tcPr>
            <w:tcW w:w="1560" w:type="dxa"/>
          </w:tcPr>
          <w:p w:rsidR="0073116A" w:rsidRPr="00805622" w:rsidRDefault="0073116A" w:rsidP="00CC3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Pr="00805622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</w:tr>
      <w:tr w:rsidR="0073116A" w:rsidRPr="00842998" w:rsidTr="00A73CB0">
        <w:tc>
          <w:tcPr>
            <w:tcW w:w="1905" w:type="dxa"/>
            <w:vMerge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8" w:type="dxa"/>
            <w:gridSpan w:val="4"/>
          </w:tcPr>
          <w:p w:rsidR="0073116A" w:rsidRPr="00842998" w:rsidRDefault="0073116A" w:rsidP="000C68D7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Pr="008429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73116A" w:rsidRPr="00842998" w:rsidTr="00A73CB0">
        <w:trPr>
          <w:trHeight w:val="923"/>
        </w:trPr>
        <w:tc>
          <w:tcPr>
            <w:tcW w:w="1905" w:type="dxa"/>
            <w:vMerge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116A" w:rsidRPr="0073116A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116A">
              <w:rPr>
                <w:rFonts w:ascii="Times New Roman" w:hAnsi="Times New Roman" w:cs="Times New Roman"/>
                <w:sz w:val="20"/>
              </w:rPr>
              <w:t>Выполнение функций контрактного управляющего</w:t>
            </w:r>
          </w:p>
        </w:tc>
        <w:tc>
          <w:tcPr>
            <w:tcW w:w="3828" w:type="dxa"/>
          </w:tcPr>
          <w:p w:rsidR="0073116A" w:rsidRPr="0073116A" w:rsidRDefault="0073116A" w:rsidP="00D739A6">
            <w:pPr>
              <w:rPr>
                <w:color w:val="000000"/>
                <w:sz w:val="20"/>
                <w:szCs w:val="20"/>
              </w:rPr>
            </w:pPr>
            <w:r w:rsidRPr="0073116A">
              <w:rPr>
                <w:color w:val="000000"/>
                <w:sz w:val="20"/>
                <w:szCs w:val="20"/>
              </w:rPr>
              <w:t>3.2.. Разработка плана-графика закупок; осуществление подготовки изменений для внесения в план-график.</w:t>
            </w:r>
          </w:p>
        </w:tc>
        <w:tc>
          <w:tcPr>
            <w:tcW w:w="3543" w:type="dxa"/>
          </w:tcPr>
          <w:p w:rsidR="0073116A" w:rsidRPr="0073116A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16A">
              <w:rPr>
                <w:color w:val="000000"/>
                <w:sz w:val="20"/>
                <w:szCs w:val="20"/>
              </w:rPr>
              <w:t>Размещение в единой информационной системе (ЕИС) плана-графика и внесенных в него изменений.</w:t>
            </w:r>
          </w:p>
        </w:tc>
        <w:tc>
          <w:tcPr>
            <w:tcW w:w="1560" w:type="dxa"/>
          </w:tcPr>
          <w:p w:rsidR="0073116A" w:rsidRPr="0073116A" w:rsidRDefault="0073116A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16A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73116A" w:rsidRPr="00842998" w:rsidTr="00A73CB0">
        <w:trPr>
          <w:trHeight w:val="923"/>
        </w:trPr>
        <w:tc>
          <w:tcPr>
            <w:tcW w:w="1905" w:type="dxa"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116A" w:rsidRPr="0073116A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3116A" w:rsidRPr="0073116A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16A">
              <w:rPr>
                <w:rFonts w:eastAsiaTheme="minorHAnsi"/>
                <w:sz w:val="20"/>
                <w:szCs w:val="20"/>
                <w:lang w:eastAsia="en-US"/>
              </w:rPr>
              <w:t xml:space="preserve">3.3. Проверка государственных контрактов, договоров обслуживаемых учреждений; </w:t>
            </w:r>
            <w:r w:rsidRPr="0073116A">
              <w:rPr>
                <w:sz w:val="20"/>
                <w:szCs w:val="20"/>
              </w:rPr>
              <w:t>рассмотрение протокол разногласий (при необходимости); размещение проект контракта (контракт) в ЕИС и на электронной площадке;</w:t>
            </w:r>
          </w:p>
        </w:tc>
        <w:tc>
          <w:tcPr>
            <w:tcW w:w="3543" w:type="dxa"/>
          </w:tcPr>
          <w:p w:rsidR="0073116A" w:rsidRPr="0073116A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16A">
              <w:rPr>
                <w:rFonts w:eastAsiaTheme="minorHAnsi"/>
                <w:sz w:val="20"/>
                <w:szCs w:val="20"/>
                <w:lang w:eastAsia="en-US"/>
              </w:rPr>
              <w:t>Договоры заключены в соответствии с действующим законодательством (без замечаний)</w:t>
            </w:r>
          </w:p>
        </w:tc>
        <w:tc>
          <w:tcPr>
            <w:tcW w:w="1560" w:type="dxa"/>
          </w:tcPr>
          <w:p w:rsidR="0073116A" w:rsidRPr="0073116A" w:rsidRDefault="0073116A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16A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73116A" w:rsidRPr="00842998" w:rsidTr="00FF4470">
        <w:trPr>
          <w:trHeight w:val="556"/>
        </w:trPr>
        <w:tc>
          <w:tcPr>
            <w:tcW w:w="1905" w:type="dxa"/>
          </w:tcPr>
          <w:p w:rsidR="0073116A" w:rsidRPr="00842998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116A" w:rsidRPr="0073116A" w:rsidRDefault="0073116A" w:rsidP="00A73CB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3116A" w:rsidRPr="0073116A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16A">
              <w:rPr>
                <w:rFonts w:eastAsiaTheme="minorHAnsi"/>
                <w:sz w:val="20"/>
                <w:szCs w:val="20"/>
                <w:lang w:eastAsia="en-US"/>
              </w:rPr>
              <w:t>3.4. Ведение претензионных переговоров  с поставщиками</w:t>
            </w:r>
          </w:p>
        </w:tc>
        <w:tc>
          <w:tcPr>
            <w:tcW w:w="3543" w:type="dxa"/>
          </w:tcPr>
          <w:p w:rsidR="0073116A" w:rsidRPr="0073116A" w:rsidRDefault="0073116A" w:rsidP="00D739A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16A">
              <w:rPr>
                <w:sz w:val="20"/>
                <w:szCs w:val="20"/>
              </w:rPr>
              <w:t>Составление  претензий  по неисполнению контракта</w:t>
            </w:r>
          </w:p>
        </w:tc>
        <w:tc>
          <w:tcPr>
            <w:tcW w:w="1560" w:type="dxa"/>
          </w:tcPr>
          <w:p w:rsidR="0073116A" w:rsidRPr="0073116A" w:rsidRDefault="0073116A" w:rsidP="00D73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16A"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</w:tbl>
    <w:p w:rsidR="00A067A8" w:rsidRPr="00860E79" w:rsidRDefault="00A067A8" w:rsidP="00770C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B1D79" w:rsidRDefault="00EB1D79" w:rsidP="00A067A8">
      <w:pPr>
        <w:autoSpaceDE w:val="0"/>
        <w:autoSpaceDN w:val="0"/>
        <w:adjustRightInd w:val="0"/>
        <w:ind w:left="360"/>
        <w:jc w:val="center"/>
        <w:outlineLvl w:val="0"/>
        <w:rPr>
          <w:rFonts w:eastAsiaTheme="minorHAnsi"/>
          <w:b/>
          <w:bCs/>
          <w:lang w:eastAsia="en-US"/>
        </w:rPr>
      </w:pPr>
    </w:p>
    <w:p w:rsidR="00EB1D79" w:rsidRDefault="00EB1D79" w:rsidP="00E93BCF">
      <w:p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</w:p>
    <w:p w:rsidR="00467282" w:rsidRPr="00A067A8" w:rsidRDefault="00A067A8" w:rsidP="00A067A8">
      <w:pPr>
        <w:autoSpaceDE w:val="0"/>
        <w:autoSpaceDN w:val="0"/>
        <w:adjustRightInd w:val="0"/>
        <w:ind w:left="36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4.  </w:t>
      </w:r>
      <w:r w:rsidR="00467282" w:rsidRPr="00A067A8">
        <w:rPr>
          <w:rFonts w:eastAsiaTheme="minorHAnsi"/>
          <w:b/>
          <w:bCs/>
          <w:lang w:eastAsia="en-US"/>
        </w:rPr>
        <w:t>Учреждение по обеспечению деятельности  образовательных учреждений Богучанского района</w:t>
      </w:r>
    </w:p>
    <w:p w:rsidR="00467282" w:rsidRPr="00467282" w:rsidRDefault="00467282" w:rsidP="00467282">
      <w:pPr>
        <w:autoSpaceDE w:val="0"/>
        <w:autoSpaceDN w:val="0"/>
        <w:adjustRightInd w:val="0"/>
        <w:ind w:left="567" w:firstLine="709"/>
        <w:jc w:val="center"/>
        <w:rPr>
          <w:rFonts w:eastAsiaTheme="minorHAnsi"/>
          <w:b/>
          <w:bCs/>
          <w:lang w:eastAsia="en-US"/>
        </w:rPr>
      </w:pPr>
      <w:r w:rsidRPr="00467282">
        <w:rPr>
          <w:rFonts w:eastAsiaTheme="minorHAnsi"/>
          <w:b/>
          <w:bCs/>
          <w:lang w:eastAsia="en-US"/>
        </w:rPr>
        <w:t>( МКУ «Центр  обеспечения деятельности учреждений образования Богучанского района»)</w:t>
      </w:r>
    </w:p>
    <w:p w:rsidR="00467282" w:rsidRDefault="00467282" w:rsidP="00605C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181"/>
        <w:gridCol w:w="4536"/>
        <w:gridCol w:w="2977"/>
        <w:gridCol w:w="1843"/>
      </w:tblGrid>
      <w:tr w:rsidR="00467282" w:rsidRPr="00381206" w:rsidTr="00F61471">
        <w:tc>
          <w:tcPr>
            <w:tcW w:w="1984" w:type="dxa"/>
            <w:vMerge w:val="restart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181" w:type="dxa"/>
            <w:vMerge w:val="restart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843" w:type="dxa"/>
            <w:vMerge w:val="restart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 xml:space="preserve">Предельный размер выплат к окладу (должностному окладу), ставке заработной платы </w:t>
            </w:r>
            <w:hyperlink w:anchor="P712" w:history="1">
              <w:r w:rsidRPr="0038120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81206">
              <w:rPr>
                <w:rFonts w:ascii="Times New Roman" w:hAnsi="Times New Roman" w:cs="Times New Roman"/>
                <w:sz w:val="20"/>
              </w:rPr>
              <w:t>, %</w:t>
            </w:r>
          </w:p>
        </w:tc>
      </w:tr>
      <w:tr w:rsidR="00467282" w:rsidRPr="00381206" w:rsidTr="00F61471">
        <w:tc>
          <w:tcPr>
            <w:tcW w:w="1984" w:type="dxa"/>
            <w:vMerge/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77" w:type="dxa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1843" w:type="dxa"/>
            <w:vMerge/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</w:tr>
      <w:tr w:rsidR="00467282" w:rsidRPr="00381206" w:rsidTr="00F61471">
        <w:tc>
          <w:tcPr>
            <w:tcW w:w="1984" w:type="dxa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467282" w:rsidRPr="00381206" w:rsidRDefault="00467282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67282" w:rsidRPr="00381206" w:rsidTr="00F61471">
        <w:tblPrEx>
          <w:tblBorders>
            <w:insideH w:val="nil"/>
          </w:tblBorders>
        </w:tblPrEx>
        <w:tc>
          <w:tcPr>
            <w:tcW w:w="14521" w:type="dxa"/>
            <w:gridSpan w:val="5"/>
            <w:tcBorders>
              <w:top w:val="nil"/>
            </w:tcBorders>
          </w:tcPr>
          <w:p w:rsidR="00467282" w:rsidRPr="00381206" w:rsidRDefault="00467282" w:rsidP="00F614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282" w:rsidRPr="00381206" w:rsidTr="00F61471">
        <w:tc>
          <w:tcPr>
            <w:tcW w:w="1984" w:type="dxa"/>
            <w:vMerge w:val="restart"/>
            <w:tcBorders>
              <w:bottom w:val="nil"/>
            </w:tcBorders>
          </w:tcPr>
          <w:p w:rsidR="00467282" w:rsidRPr="00381206" w:rsidRDefault="00467282" w:rsidP="00F614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8120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Руководитель учреждения, заместитель руководителя</w:t>
            </w:r>
          </w:p>
          <w:p w:rsidR="00467282" w:rsidRPr="00381206" w:rsidRDefault="00467282" w:rsidP="00F6147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37" w:type="dxa"/>
            <w:gridSpan w:val="4"/>
          </w:tcPr>
          <w:p w:rsidR="00467282" w:rsidRPr="00381206" w:rsidRDefault="00467282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67282" w:rsidRPr="00381206" w:rsidTr="00F61471">
        <w:tc>
          <w:tcPr>
            <w:tcW w:w="1984" w:type="dxa"/>
            <w:vMerge/>
            <w:tcBorders>
              <w:bottom w:val="nil"/>
            </w:tcBorders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511A7C" w:rsidRDefault="00511A7C" w:rsidP="00511A7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стабильного функционирования учреждения</w:t>
            </w:r>
          </w:p>
          <w:p w:rsidR="00467282" w:rsidRPr="00381206" w:rsidRDefault="00467282" w:rsidP="00511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F85631" w:rsidRDefault="0073116A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1.1. </w:t>
            </w:r>
            <w:r w:rsidR="00F85631">
              <w:rPr>
                <w:rFonts w:eastAsiaTheme="minorHAnsi"/>
                <w:sz w:val="20"/>
                <w:szCs w:val="20"/>
                <w:lang w:eastAsia="en-US"/>
              </w:rPr>
              <w:t>создание безопасных и комфортных условий для обеспечения деятельности, обеспечение безопасности труда</w:t>
            </w:r>
          </w:p>
          <w:p w:rsidR="00467282" w:rsidRPr="00381206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67282" w:rsidRPr="00381206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отсутствие предписаний надзорных органов</w:t>
            </w:r>
          </w:p>
        </w:tc>
        <w:tc>
          <w:tcPr>
            <w:tcW w:w="1843" w:type="dxa"/>
          </w:tcPr>
          <w:p w:rsidR="00467282" w:rsidRPr="00381206" w:rsidRDefault="00467282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467282" w:rsidRPr="00381206" w:rsidTr="00F61471">
        <w:tc>
          <w:tcPr>
            <w:tcW w:w="1984" w:type="dxa"/>
            <w:vMerge/>
            <w:tcBorders>
              <w:bottom w:val="nil"/>
            </w:tcBorders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67282" w:rsidRDefault="00467282" w:rsidP="0046728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устранение предписаний в установленные сроки</w:t>
            </w:r>
          </w:p>
          <w:p w:rsidR="00467282" w:rsidRPr="00381206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67282" w:rsidRPr="00381206" w:rsidRDefault="00467282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467282" w:rsidRPr="00381206" w:rsidTr="00F61471">
        <w:tc>
          <w:tcPr>
            <w:tcW w:w="1984" w:type="dxa"/>
            <w:vMerge/>
            <w:tcBorders>
              <w:bottom w:val="nil"/>
            </w:tcBorders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467282" w:rsidRPr="00381206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467282" w:rsidRPr="00381206" w:rsidRDefault="0073116A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467282" w:rsidRPr="00381206">
              <w:rPr>
                <w:rFonts w:ascii="Times New Roman" w:hAnsi="Times New Roman" w:cs="Times New Roman"/>
                <w:sz w:val="20"/>
              </w:rPr>
              <w:t>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</w:tcPr>
          <w:p w:rsidR="00467282" w:rsidRPr="00381206" w:rsidRDefault="0046728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1843" w:type="dxa"/>
          </w:tcPr>
          <w:p w:rsidR="00467282" w:rsidRPr="00381206" w:rsidRDefault="00F85631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467282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467282" w:rsidRPr="00381206" w:rsidTr="00F61471">
        <w:tc>
          <w:tcPr>
            <w:tcW w:w="1984" w:type="dxa"/>
            <w:vMerge/>
            <w:tcBorders>
              <w:bottom w:val="nil"/>
            </w:tcBorders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467282" w:rsidRPr="00381206" w:rsidRDefault="00467282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67282" w:rsidRPr="006B41A6" w:rsidRDefault="0073116A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1.3.  </w:t>
            </w:r>
            <w:r w:rsidR="006B41A6">
              <w:rPr>
                <w:rFonts w:eastAsiaTheme="minorHAnsi"/>
                <w:sz w:val="20"/>
                <w:szCs w:val="20"/>
                <w:lang w:eastAsia="en-US"/>
              </w:rPr>
              <w:t>укомплектованность кадрами</w:t>
            </w:r>
          </w:p>
        </w:tc>
        <w:tc>
          <w:tcPr>
            <w:tcW w:w="2977" w:type="dxa"/>
          </w:tcPr>
          <w:p w:rsidR="00467282" w:rsidRPr="006B41A6" w:rsidRDefault="006B41A6" w:rsidP="006B41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отсутствие вакансий</w:t>
            </w:r>
          </w:p>
        </w:tc>
        <w:tc>
          <w:tcPr>
            <w:tcW w:w="1843" w:type="dxa"/>
          </w:tcPr>
          <w:p w:rsidR="00467282" w:rsidRPr="00381206" w:rsidRDefault="006B41A6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AD6E33" w:rsidRPr="00381206" w:rsidTr="00F61471">
        <w:tc>
          <w:tcPr>
            <w:tcW w:w="1984" w:type="dxa"/>
            <w:vMerge w:val="restart"/>
            <w:tcBorders>
              <w:bottom w:val="nil"/>
            </w:tcBorders>
          </w:tcPr>
          <w:p w:rsidR="00AD6E33" w:rsidRPr="00381206" w:rsidRDefault="00AD6E33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AD6E33" w:rsidRPr="00381206" w:rsidRDefault="00AD6E33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AD6E33" w:rsidRPr="00381206" w:rsidTr="00F61471">
        <w:tc>
          <w:tcPr>
            <w:tcW w:w="1984" w:type="dxa"/>
            <w:vMerge/>
            <w:tcBorders>
              <w:bottom w:val="nil"/>
            </w:tcBorders>
          </w:tcPr>
          <w:p w:rsidR="00AD6E33" w:rsidRPr="00381206" w:rsidRDefault="00AD6E3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F85631" w:rsidRDefault="00F85631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Эффективность финансово-экономической деятельности</w:t>
            </w:r>
          </w:p>
          <w:p w:rsidR="00AD6E33" w:rsidRPr="00381206" w:rsidRDefault="00AD6E33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5631" w:rsidRDefault="0073116A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2.1. </w:t>
            </w:r>
            <w:r w:rsidR="00F85631">
              <w:rPr>
                <w:rFonts w:eastAsiaTheme="minorHAnsi"/>
                <w:sz w:val="20"/>
                <w:szCs w:val="20"/>
                <w:lang w:eastAsia="en-US"/>
              </w:rPr>
              <w:t>соблюдение сроков выплат по обслуживаемым учреждениям (заработной платы, налоговых платежей, по договорам, государственным контрактам и др.)</w:t>
            </w:r>
          </w:p>
          <w:p w:rsidR="00AD6E33" w:rsidRDefault="00AD6E33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F85631" w:rsidRDefault="00F85631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отсутствие претензий от руководителей обслуживаемых учреждений, поставщиков, подрядчиков, налоговых органов, внебюджетных фондов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т.п.</w:t>
            </w:r>
          </w:p>
          <w:p w:rsidR="00AD6E33" w:rsidRPr="00381206" w:rsidRDefault="00AD6E3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D6E33" w:rsidRPr="00381206" w:rsidRDefault="0073116A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F85631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F85631" w:rsidRPr="00381206" w:rsidTr="00F61471">
        <w:tc>
          <w:tcPr>
            <w:tcW w:w="1984" w:type="dxa"/>
            <w:tcBorders>
              <w:bottom w:val="nil"/>
            </w:tcBorders>
          </w:tcPr>
          <w:p w:rsidR="00F85631" w:rsidRPr="00381206" w:rsidRDefault="00F85631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F85631" w:rsidRPr="00381206" w:rsidRDefault="00F85631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85631" w:rsidRDefault="0073116A" w:rsidP="00F856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2.2. </w:t>
            </w:r>
            <w:r w:rsidR="00F85631">
              <w:rPr>
                <w:rFonts w:eastAsiaTheme="minorHAnsi"/>
                <w:sz w:val="20"/>
                <w:szCs w:val="20"/>
                <w:lang w:eastAsia="en-US"/>
              </w:rPr>
              <w:t>соблюдение сроков представления отчетности, информации, необходимой внешним пользователям</w:t>
            </w:r>
          </w:p>
          <w:p w:rsidR="00F85631" w:rsidRPr="00381206" w:rsidRDefault="00F85631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85631" w:rsidRPr="00F85631" w:rsidRDefault="00F85631" w:rsidP="00F8563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F85631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отсутствие предписаний, замечаний со стороны органов, осуществляющих прием обязательной отчетности, учредителя</w:t>
            </w:r>
          </w:p>
          <w:p w:rsidR="00F85631" w:rsidRPr="00381206" w:rsidRDefault="00F85631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5631" w:rsidRPr="00381206" w:rsidRDefault="0073116A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85631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AD6E33" w:rsidRPr="00381206" w:rsidTr="00F61471">
        <w:tc>
          <w:tcPr>
            <w:tcW w:w="1984" w:type="dxa"/>
            <w:vMerge w:val="restart"/>
            <w:tcBorders>
              <w:bottom w:val="nil"/>
            </w:tcBorders>
          </w:tcPr>
          <w:p w:rsidR="00AD6E33" w:rsidRPr="00381206" w:rsidRDefault="00AD6E33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AD6E33" w:rsidRPr="00381206" w:rsidRDefault="00AD6E33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</w:t>
            </w: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AD6E33" w:rsidRPr="00381206" w:rsidTr="001F7A40">
        <w:tc>
          <w:tcPr>
            <w:tcW w:w="1984" w:type="dxa"/>
            <w:vMerge/>
          </w:tcPr>
          <w:p w:rsidR="00AD6E33" w:rsidRPr="00381206" w:rsidRDefault="00AD6E3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1F7A40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Эффективность управления</w:t>
            </w:r>
          </w:p>
          <w:p w:rsidR="00AD6E33" w:rsidRPr="00381206" w:rsidRDefault="00AD6E3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1F7A40" w:rsidRDefault="0073116A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3.1. </w:t>
            </w:r>
            <w:r w:rsidR="001F7A40">
              <w:rPr>
                <w:rFonts w:eastAsiaTheme="minorHAnsi"/>
                <w:sz w:val="20"/>
                <w:szCs w:val="20"/>
                <w:lang w:eastAsia="en-US"/>
              </w:rPr>
              <w:t>соблюдение финансовой дисциплины</w:t>
            </w:r>
          </w:p>
          <w:p w:rsidR="00AD6E33" w:rsidRPr="00381206" w:rsidRDefault="00AD6E3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1F7A40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предписаний, представлений контролирующих органов о выявленных неправомерных, нецелевых расходах при осуществлении расчетов по обслуживаемым учреждениям</w:t>
            </w:r>
          </w:p>
          <w:p w:rsidR="001F7A40" w:rsidRPr="00381206" w:rsidRDefault="001F7A4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D6E33" w:rsidRPr="00381206" w:rsidRDefault="0073116A" w:rsidP="001F7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AD6E33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F7A40" w:rsidRPr="00AD0442" w:rsidTr="00F61471">
        <w:tc>
          <w:tcPr>
            <w:tcW w:w="1984" w:type="dxa"/>
            <w:tcBorders>
              <w:bottom w:val="nil"/>
            </w:tcBorders>
          </w:tcPr>
          <w:p w:rsidR="001F7A40" w:rsidRPr="00AD0442" w:rsidRDefault="001F7A4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1F7A40" w:rsidRPr="00AD0442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1F7A40" w:rsidRPr="00AD0442" w:rsidRDefault="0073116A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3.2. </w:t>
            </w:r>
            <w:r w:rsidR="001F7A40" w:rsidRPr="00AD0442">
              <w:rPr>
                <w:rFonts w:eastAsiaTheme="minorHAnsi"/>
                <w:sz w:val="20"/>
                <w:szCs w:val="20"/>
                <w:lang w:eastAsia="en-US"/>
              </w:rPr>
              <w:t>соблюдение порядка планирования</w:t>
            </w:r>
          </w:p>
          <w:p w:rsidR="001F7A40" w:rsidRPr="00AD0442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1F7A40" w:rsidRPr="00AD0442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отсутствие претензий, замечаний от руководителей обслуживаемых учреждений, учредителя</w:t>
            </w:r>
          </w:p>
          <w:p w:rsidR="001F7A40" w:rsidRPr="00AD0442" w:rsidRDefault="001F7A40" w:rsidP="001F7A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F7A40" w:rsidRPr="00AD0442" w:rsidRDefault="0073116A" w:rsidP="001F7A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1F7A40" w:rsidRPr="00AD0442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E51C00" w:rsidRPr="00AD0442" w:rsidTr="00F61471">
        <w:tc>
          <w:tcPr>
            <w:tcW w:w="1984" w:type="dxa"/>
            <w:vMerge w:val="restart"/>
            <w:tcBorders>
              <w:bottom w:val="nil"/>
            </w:tcBorders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Главный бухгалтер</w:t>
            </w:r>
          </w:p>
          <w:p w:rsidR="00E51C00" w:rsidRPr="00AD0442" w:rsidRDefault="00E51C00" w:rsidP="00F6147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37" w:type="dxa"/>
            <w:gridSpan w:val="4"/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51C00" w:rsidRPr="00AD0442" w:rsidTr="00F61471">
        <w:tc>
          <w:tcPr>
            <w:tcW w:w="1984" w:type="dxa"/>
            <w:vMerge/>
            <w:tcBorders>
              <w:bottom w:val="nil"/>
            </w:tcBorders>
          </w:tcPr>
          <w:p w:rsidR="00E51C00" w:rsidRPr="00AD0442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Ведение бухгалтерского, налогового учета в соответствии с действующим законодательством, учетной политикой учреждения</w:t>
            </w:r>
          </w:p>
        </w:tc>
        <w:tc>
          <w:tcPr>
            <w:tcW w:w="4536" w:type="dxa"/>
          </w:tcPr>
          <w:p w:rsidR="00E51C00" w:rsidRPr="00AD0442" w:rsidRDefault="00876A8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1.1. </w:t>
            </w:r>
            <w:r w:rsidR="00E51C00" w:rsidRPr="00AD04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обеспечение полноты и соответствия учета нормативным правовым актам</w:t>
            </w:r>
          </w:p>
        </w:tc>
        <w:tc>
          <w:tcPr>
            <w:tcW w:w="2977" w:type="dxa"/>
          </w:tcPr>
          <w:p w:rsidR="00E51C00" w:rsidRPr="00AD0442" w:rsidRDefault="00E51C0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04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отсутствие замечаний, претензий учредителя, контрольно-надзорных органов</w:t>
            </w:r>
          </w:p>
        </w:tc>
        <w:tc>
          <w:tcPr>
            <w:tcW w:w="1843" w:type="dxa"/>
          </w:tcPr>
          <w:p w:rsidR="00E51C00" w:rsidRPr="00AD0442" w:rsidRDefault="00E51C00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442">
              <w:rPr>
                <w:rFonts w:ascii="Times New Roman" w:hAnsi="Times New Roman" w:cs="Times New Roman"/>
                <w:sz w:val="20"/>
              </w:rPr>
              <w:t>30%</w:t>
            </w:r>
          </w:p>
        </w:tc>
      </w:tr>
      <w:tr w:rsidR="00E51C00" w:rsidRPr="00AD0442" w:rsidTr="00F61471">
        <w:tc>
          <w:tcPr>
            <w:tcW w:w="1984" w:type="dxa"/>
            <w:vMerge/>
            <w:tcBorders>
              <w:bottom w:val="nil"/>
            </w:tcBorders>
          </w:tcPr>
          <w:p w:rsidR="00E51C00" w:rsidRPr="00AD0442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E51C00" w:rsidRPr="00AD0442" w:rsidRDefault="00E51C0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E51C00" w:rsidRPr="00AD0442" w:rsidRDefault="00876A8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1.2. </w:t>
            </w:r>
            <w:r w:rsidR="00E51C00" w:rsidRPr="00AD04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Профессиональное развитие -  организация повышения квалификации работников</w:t>
            </w:r>
          </w:p>
        </w:tc>
        <w:tc>
          <w:tcPr>
            <w:tcW w:w="2977" w:type="dxa"/>
          </w:tcPr>
          <w:p w:rsidR="00E51C00" w:rsidRPr="00AD0442" w:rsidRDefault="00E51C0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04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не менее 20% штатного состава</w:t>
            </w:r>
          </w:p>
        </w:tc>
        <w:tc>
          <w:tcPr>
            <w:tcW w:w="1843" w:type="dxa"/>
          </w:tcPr>
          <w:p w:rsidR="00E51C00" w:rsidRPr="00AD0442" w:rsidRDefault="00E51C00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442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E51C00" w:rsidRPr="00AD0442" w:rsidTr="00F61471">
        <w:tc>
          <w:tcPr>
            <w:tcW w:w="1984" w:type="dxa"/>
            <w:vMerge/>
            <w:tcBorders>
              <w:bottom w:val="nil"/>
            </w:tcBorders>
          </w:tcPr>
          <w:p w:rsidR="00E51C00" w:rsidRPr="00AD0442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E51C00" w:rsidRPr="00AD0442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Внедрение современных средств автоматизации сбора, учета, обработки, хранения информации</w:t>
            </w:r>
          </w:p>
        </w:tc>
        <w:tc>
          <w:tcPr>
            <w:tcW w:w="2977" w:type="dxa"/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замечаний, предписаний по ведению автоматизированных баз данных контролирующих и надзорных органов, учредителя</w:t>
            </w:r>
          </w:p>
        </w:tc>
        <w:tc>
          <w:tcPr>
            <w:tcW w:w="1843" w:type="dxa"/>
          </w:tcPr>
          <w:p w:rsidR="00E51C00" w:rsidRPr="00AD0442" w:rsidRDefault="00E51C00" w:rsidP="00AD0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E51C00" w:rsidRPr="00AD0442" w:rsidTr="00F61471">
        <w:tc>
          <w:tcPr>
            <w:tcW w:w="1984" w:type="dxa"/>
            <w:vMerge w:val="restart"/>
            <w:tcBorders>
              <w:bottom w:val="nil"/>
            </w:tcBorders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E51C00" w:rsidRPr="00AD0442" w:rsidTr="00F61471">
        <w:tc>
          <w:tcPr>
            <w:tcW w:w="1984" w:type="dxa"/>
            <w:vMerge/>
            <w:tcBorders>
              <w:bottom w:val="nil"/>
            </w:tcBorders>
          </w:tcPr>
          <w:p w:rsidR="00E51C00" w:rsidRPr="00AD0442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</w:tcPr>
          <w:p w:rsidR="00E51C00" w:rsidRPr="00AD0442" w:rsidRDefault="00A9559A" w:rsidP="00F61471">
            <w:pPr>
              <w:rPr>
                <w:sz w:val="20"/>
                <w:szCs w:val="20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Соблюдение сроков, порядка представления отчетности</w:t>
            </w:r>
          </w:p>
        </w:tc>
        <w:tc>
          <w:tcPr>
            <w:tcW w:w="4536" w:type="dxa"/>
          </w:tcPr>
          <w:p w:rsidR="00E51C00" w:rsidRPr="00AD0442" w:rsidRDefault="00A9559A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соблюдение сроков представления отчетности</w:t>
            </w:r>
          </w:p>
        </w:tc>
        <w:tc>
          <w:tcPr>
            <w:tcW w:w="2977" w:type="dxa"/>
          </w:tcPr>
          <w:p w:rsidR="00E51C00" w:rsidRPr="00AD0442" w:rsidRDefault="00A9559A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044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отсутствие предписаний, замечаний со стороны органов, осуществляющих прием отчетности, учредителя</w:t>
            </w:r>
          </w:p>
        </w:tc>
        <w:tc>
          <w:tcPr>
            <w:tcW w:w="1843" w:type="dxa"/>
          </w:tcPr>
          <w:p w:rsidR="00E51C00" w:rsidRPr="00AD0442" w:rsidRDefault="00876A83" w:rsidP="00AD0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51C00" w:rsidRPr="00AD0442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E51C00" w:rsidRPr="00AD0442" w:rsidTr="00F61471">
        <w:tc>
          <w:tcPr>
            <w:tcW w:w="1984" w:type="dxa"/>
            <w:vMerge w:val="restart"/>
            <w:tcBorders>
              <w:bottom w:val="nil"/>
            </w:tcBorders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3. </w:t>
            </w:r>
            <w:r w:rsidRPr="00AD0442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E51C00" w:rsidRPr="00AD0442" w:rsidTr="00605C1F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1C00" w:rsidRPr="00AD0442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A9559A" w:rsidRPr="00AD0442" w:rsidRDefault="00A9559A" w:rsidP="00A955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Эффективность финансово-экономической деятельности</w:t>
            </w:r>
          </w:p>
          <w:p w:rsidR="00E51C00" w:rsidRPr="00AD0442" w:rsidRDefault="00E51C00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1C00" w:rsidRPr="00D537CE" w:rsidRDefault="00A9559A" w:rsidP="00D537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исполнение бюджетных смет, планов финансово-хозяйственной деятельности обслуживаемых учреждений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1C00" w:rsidRPr="00AD0442" w:rsidRDefault="007917BB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0442">
              <w:rPr>
                <w:rFonts w:ascii="Times New Roman" w:hAnsi="Times New Roman" w:cs="Times New Roman"/>
                <w:sz w:val="20"/>
              </w:rPr>
              <w:t>90% -100%</w:t>
            </w:r>
          </w:p>
          <w:p w:rsidR="007917BB" w:rsidRPr="00AD0442" w:rsidRDefault="007917BB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17BB" w:rsidRPr="00AD0442" w:rsidRDefault="007917BB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0442">
              <w:rPr>
                <w:rFonts w:ascii="Times New Roman" w:hAnsi="Times New Roman" w:cs="Times New Roman"/>
                <w:sz w:val="20"/>
              </w:rPr>
              <w:t>85%-90%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C00" w:rsidRPr="00AD0442" w:rsidRDefault="00876A83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7917BB" w:rsidRPr="00AD0442">
              <w:rPr>
                <w:rFonts w:ascii="Times New Roman" w:hAnsi="Times New Roman" w:cs="Times New Roman"/>
                <w:sz w:val="20"/>
              </w:rPr>
              <w:t>0%</w:t>
            </w:r>
          </w:p>
          <w:p w:rsidR="007917BB" w:rsidRPr="00AD0442" w:rsidRDefault="007917BB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17BB" w:rsidRPr="00AD0442" w:rsidRDefault="00876A83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7917BB" w:rsidRPr="00AD0442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  <w:tr w:rsidR="00E51C00" w:rsidRPr="00AD0442" w:rsidTr="00605C1F">
        <w:tc>
          <w:tcPr>
            <w:tcW w:w="1984" w:type="dxa"/>
            <w:tcBorders>
              <w:bottom w:val="single" w:sz="4" w:space="0" w:color="auto"/>
            </w:tcBorders>
          </w:tcPr>
          <w:p w:rsidR="00E51C00" w:rsidRPr="00AD0442" w:rsidRDefault="00E51C00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51C00" w:rsidRPr="00AD0442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17BB" w:rsidRPr="00AD0442" w:rsidRDefault="007917BB" w:rsidP="007917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соблюдение финансовой дисциплины</w:t>
            </w:r>
          </w:p>
          <w:p w:rsidR="00E51C00" w:rsidRPr="00AD0442" w:rsidRDefault="00E51C00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1C00" w:rsidRPr="00AD0442" w:rsidRDefault="007917BB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D0442">
              <w:rPr>
                <w:rFonts w:eastAsiaTheme="minorHAnsi"/>
                <w:sz w:val="20"/>
                <w:szCs w:val="20"/>
                <w:lang w:eastAsia="en-US"/>
              </w:rPr>
              <w:t>отсутствие замечаний, представлений, предписаний контрольных и надзорных органов, учредителя по финансово-экономическим вопросам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1C00" w:rsidRPr="00AD0442" w:rsidRDefault="00664F99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7917BB" w:rsidRPr="00AD0442">
              <w:rPr>
                <w:rFonts w:ascii="Times New Roman" w:hAnsi="Times New Roman" w:cs="Times New Roman"/>
                <w:sz w:val="20"/>
              </w:rPr>
              <w:t>0%</w:t>
            </w:r>
          </w:p>
        </w:tc>
      </w:tr>
    </w:tbl>
    <w:p w:rsidR="00467282" w:rsidRDefault="00467282" w:rsidP="00605C1F"/>
    <w:p w:rsidR="00D8660B" w:rsidRDefault="00D8660B" w:rsidP="00643CB7"/>
    <w:p w:rsidR="00D8660B" w:rsidRPr="009E2F58" w:rsidRDefault="00EF033B" w:rsidP="00EF033B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660B" w:rsidRPr="009E2F58">
        <w:rPr>
          <w:rFonts w:ascii="Times New Roman" w:hAnsi="Times New Roman" w:cs="Times New Roman"/>
          <w:b/>
          <w:sz w:val="24"/>
          <w:szCs w:val="24"/>
        </w:rPr>
        <w:t>Муниципальное  бюджетное учреждение  «Детский оздоровительный лагерь «Берёзка»»</w:t>
      </w:r>
    </w:p>
    <w:p w:rsidR="00D8660B" w:rsidRDefault="00D8660B" w:rsidP="00D8660B">
      <w:pPr>
        <w:autoSpaceDE w:val="0"/>
        <w:autoSpaceDN w:val="0"/>
        <w:adjustRightInd w:val="0"/>
        <w:ind w:left="360"/>
        <w:jc w:val="center"/>
        <w:rPr>
          <w:rFonts w:eastAsiaTheme="minorHAnsi"/>
          <w:sz w:val="18"/>
          <w:szCs w:val="18"/>
          <w:lang w:eastAsia="en-US"/>
        </w:rPr>
      </w:pPr>
      <w:r w:rsidRPr="009E2F58">
        <w:rPr>
          <w:rFonts w:eastAsiaTheme="minorHAnsi"/>
          <w:sz w:val="18"/>
          <w:szCs w:val="18"/>
          <w:lang w:eastAsia="en-US"/>
        </w:rPr>
        <w:t>(Приказ министерства образования и науки Красноярского края от 15.12.2009 N 988 (ред. от 29.09.2021) "Об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учреждений, подведомственных министерству образования Красноярского края")</w:t>
      </w:r>
    </w:p>
    <w:p w:rsidR="00381206" w:rsidRPr="009E2F58" w:rsidRDefault="00381206" w:rsidP="00D8660B">
      <w:pPr>
        <w:autoSpaceDE w:val="0"/>
        <w:autoSpaceDN w:val="0"/>
        <w:adjustRightInd w:val="0"/>
        <w:ind w:left="360"/>
        <w:jc w:val="center"/>
        <w:rPr>
          <w:rFonts w:eastAsiaTheme="minorHAns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181"/>
        <w:gridCol w:w="4536"/>
        <w:gridCol w:w="2977"/>
        <w:gridCol w:w="1843"/>
      </w:tblGrid>
      <w:tr w:rsidR="00381206" w:rsidRPr="00381206" w:rsidTr="00016EB9">
        <w:tc>
          <w:tcPr>
            <w:tcW w:w="1984" w:type="dxa"/>
            <w:vMerge w:val="restart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181" w:type="dxa"/>
            <w:vMerge w:val="restart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7513" w:type="dxa"/>
            <w:gridSpan w:val="2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843" w:type="dxa"/>
            <w:vMerge w:val="restart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 xml:space="preserve">Предельный размер выплат к окладу (должностному окладу), ставке заработной платы </w:t>
            </w:r>
            <w:hyperlink w:anchor="P712" w:history="1">
              <w:r w:rsidRPr="00381206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81206">
              <w:rPr>
                <w:rFonts w:ascii="Times New Roman" w:hAnsi="Times New Roman" w:cs="Times New Roman"/>
                <w:sz w:val="20"/>
              </w:rPr>
              <w:t>, %</w:t>
            </w:r>
          </w:p>
        </w:tc>
      </w:tr>
      <w:tr w:rsidR="00381206" w:rsidRPr="00381206" w:rsidTr="00016EB9">
        <w:tc>
          <w:tcPr>
            <w:tcW w:w="1984" w:type="dxa"/>
            <w:vMerge/>
          </w:tcPr>
          <w:p w:rsidR="00381206" w:rsidRPr="00381206" w:rsidRDefault="00381206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381206" w:rsidRPr="00381206" w:rsidRDefault="00381206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977" w:type="dxa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1843" w:type="dxa"/>
            <w:vMerge/>
          </w:tcPr>
          <w:p w:rsidR="00381206" w:rsidRPr="00381206" w:rsidRDefault="00381206" w:rsidP="00F61471">
            <w:pPr>
              <w:rPr>
                <w:sz w:val="20"/>
                <w:szCs w:val="20"/>
              </w:rPr>
            </w:pPr>
          </w:p>
        </w:tc>
      </w:tr>
      <w:tr w:rsidR="00381206" w:rsidRPr="00381206" w:rsidTr="00016EB9">
        <w:tc>
          <w:tcPr>
            <w:tcW w:w="1984" w:type="dxa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381206" w:rsidRPr="00381206" w:rsidRDefault="00381206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81206" w:rsidRPr="00381206" w:rsidTr="00F812D4">
        <w:tblPrEx>
          <w:tblBorders>
            <w:insideH w:val="nil"/>
          </w:tblBorders>
        </w:tblPrEx>
        <w:tc>
          <w:tcPr>
            <w:tcW w:w="14521" w:type="dxa"/>
            <w:gridSpan w:val="5"/>
            <w:tcBorders>
              <w:top w:val="nil"/>
            </w:tcBorders>
          </w:tcPr>
          <w:p w:rsidR="00381206" w:rsidRPr="00381206" w:rsidRDefault="00381206" w:rsidP="00F614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206" w:rsidRPr="00381206" w:rsidTr="00F812D4">
        <w:tc>
          <w:tcPr>
            <w:tcW w:w="1984" w:type="dxa"/>
            <w:vMerge w:val="restart"/>
            <w:tcBorders>
              <w:bottom w:val="nil"/>
            </w:tcBorders>
          </w:tcPr>
          <w:p w:rsidR="00381206" w:rsidRPr="00381206" w:rsidRDefault="00381206" w:rsidP="0038120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8120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Руководитель учреждения, </w:t>
            </w:r>
            <w:r w:rsidRPr="0038120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lastRenderedPageBreak/>
              <w:t>заместитель руководителя</w:t>
            </w:r>
          </w:p>
          <w:p w:rsidR="00381206" w:rsidRPr="00381206" w:rsidRDefault="00381206" w:rsidP="00F6147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537" w:type="dxa"/>
            <w:gridSpan w:val="4"/>
          </w:tcPr>
          <w:p w:rsidR="00381206" w:rsidRPr="00381206" w:rsidRDefault="002F63AA" w:rsidP="0038120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 xml:space="preserve">1. </w:t>
            </w:r>
            <w:r w:rsidR="00381206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015B5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9015B5" w:rsidRPr="00381206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 xml:space="preserve">Обеспечение стабильного </w:t>
            </w:r>
            <w:r w:rsidRPr="00381206">
              <w:rPr>
                <w:rFonts w:ascii="Times New Roman" w:hAnsi="Times New Roman" w:cs="Times New Roman"/>
                <w:sz w:val="20"/>
              </w:rPr>
              <w:lastRenderedPageBreak/>
              <w:t>функционирования учреждения</w:t>
            </w:r>
          </w:p>
        </w:tc>
        <w:tc>
          <w:tcPr>
            <w:tcW w:w="4536" w:type="dxa"/>
            <w:vMerge w:val="restart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безопасности и сохранности </w:t>
            </w:r>
            <w:r w:rsidRPr="00381206">
              <w:rPr>
                <w:rFonts w:ascii="Times New Roman" w:hAnsi="Times New Roman" w:cs="Times New Roman"/>
                <w:sz w:val="20"/>
              </w:rPr>
              <w:lastRenderedPageBreak/>
              <w:t>жизни и здоровья участников оздоровительного процесса, обеспечение стабильной охраны труда и техники безопасности</w:t>
            </w:r>
          </w:p>
        </w:tc>
        <w:tc>
          <w:tcPr>
            <w:tcW w:w="2977" w:type="dxa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lastRenderedPageBreak/>
              <w:t xml:space="preserve">отсутствие предписаний </w:t>
            </w:r>
            <w:r w:rsidRPr="00381206">
              <w:rPr>
                <w:rFonts w:ascii="Times New Roman" w:hAnsi="Times New Roman" w:cs="Times New Roman"/>
                <w:sz w:val="20"/>
              </w:rPr>
              <w:lastRenderedPageBreak/>
              <w:t>надзорных органов</w:t>
            </w:r>
          </w:p>
        </w:tc>
        <w:tc>
          <w:tcPr>
            <w:tcW w:w="1843" w:type="dxa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20%</w:t>
            </w:r>
          </w:p>
        </w:tc>
      </w:tr>
      <w:tr w:rsidR="009015B5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9015B5" w:rsidRPr="00381206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015B5" w:rsidRPr="00381206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015B5" w:rsidRPr="00381206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отсутствие травм, несчастных случаев</w:t>
            </w:r>
          </w:p>
        </w:tc>
        <w:tc>
          <w:tcPr>
            <w:tcW w:w="1843" w:type="dxa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9015B5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9015B5" w:rsidRPr="00381206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соответствие локальных нормативных актов учреждения нормам действующего законодательства, своевременное и качественное предоставление отчетной документации</w:t>
            </w:r>
          </w:p>
        </w:tc>
        <w:tc>
          <w:tcPr>
            <w:tcW w:w="1843" w:type="dxa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9015B5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9015B5" w:rsidRPr="00381206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9015B5" w:rsidRPr="00381206" w:rsidRDefault="009015B5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отсутствие правонарушений, совершенных детьми в период оздоровительного отдыха</w:t>
            </w:r>
          </w:p>
        </w:tc>
        <w:tc>
          <w:tcPr>
            <w:tcW w:w="2977" w:type="dxa"/>
          </w:tcPr>
          <w:p w:rsidR="009015B5" w:rsidRPr="00381206" w:rsidRDefault="009015B5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9015B5" w:rsidRPr="00381206" w:rsidRDefault="009015B5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7%</w:t>
            </w:r>
          </w:p>
        </w:tc>
      </w:tr>
      <w:tr w:rsidR="002F63AA" w:rsidRPr="00381206" w:rsidTr="00F812D4">
        <w:tc>
          <w:tcPr>
            <w:tcW w:w="1984" w:type="dxa"/>
            <w:vMerge w:val="restart"/>
            <w:tcBorders>
              <w:bottom w:val="nil"/>
            </w:tcBorders>
          </w:tcPr>
          <w:p w:rsidR="002F63AA" w:rsidRPr="00381206" w:rsidRDefault="002F63AA" w:rsidP="002F63AA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2F63AA" w:rsidRPr="00381206" w:rsidRDefault="002F63AA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2. Выплаты за интенсивность и высокие результаты работы</w:t>
            </w:r>
          </w:p>
        </w:tc>
      </w:tr>
      <w:tr w:rsidR="00755E32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755E32" w:rsidRPr="00381206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755E32" w:rsidRDefault="00755E32" w:rsidP="005663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Развитие деятельности учреждения</w:t>
            </w:r>
          </w:p>
          <w:p w:rsidR="00755E32" w:rsidRPr="00381206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 w:val="restart"/>
          </w:tcPr>
          <w:p w:rsidR="00755E32" w:rsidRDefault="00755E32" w:rsidP="005663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проектов, программ, реализуемых учреждением</w:t>
            </w:r>
          </w:p>
          <w:p w:rsidR="00755E32" w:rsidRPr="00381206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55E32" w:rsidRPr="00381206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Муниципальный уровень</w:t>
            </w:r>
          </w:p>
        </w:tc>
        <w:tc>
          <w:tcPr>
            <w:tcW w:w="1843" w:type="dxa"/>
          </w:tcPr>
          <w:p w:rsidR="00755E32" w:rsidRPr="00381206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10 %</w:t>
            </w:r>
          </w:p>
        </w:tc>
      </w:tr>
      <w:tr w:rsidR="00755E32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755E32" w:rsidRPr="00381206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755E32" w:rsidRDefault="00755E32" w:rsidP="005663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</w:tcPr>
          <w:p w:rsidR="00755E32" w:rsidRDefault="00755E32" w:rsidP="005663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755E32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Краевой уровень</w:t>
            </w:r>
          </w:p>
        </w:tc>
        <w:tc>
          <w:tcPr>
            <w:tcW w:w="1843" w:type="dxa"/>
          </w:tcPr>
          <w:p w:rsidR="00755E32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  <w:tr w:rsidR="00755E32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755E32" w:rsidRPr="00381206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755E32" w:rsidRPr="00381206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55E32" w:rsidRPr="00381206" w:rsidRDefault="00755E32" w:rsidP="00F61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55E32" w:rsidRPr="00381206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уровень</w:t>
            </w:r>
          </w:p>
        </w:tc>
        <w:tc>
          <w:tcPr>
            <w:tcW w:w="1843" w:type="dxa"/>
          </w:tcPr>
          <w:p w:rsidR="00755E32" w:rsidRDefault="00755E32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F812D4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F812D4" w:rsidRPr="00381206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812D4" w:rsidRPr="00381206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12D4" w:rsidRDefault="00F812D4" w:rsidP="00755E3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взаимодействие с другими организациями, учреждениями, ведомствами в целях развития учреждения, в том числе сетевое взаимодействие</w:t>
            </w:r>
          </w:p>
        </w:tc>
        <w:tc>
          <w:tcPr>
            <w:tcW w:w="2977" w:type="dxa"/>
          </w:tcPr>
          <w:p w:rsidR="00F812D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Более 20%</w:t>
            </w:r>
          </w:p>
          <w:p w:rsidR="00F812D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10-19%</w:t>
            </w:r>
          </w:p>
          <w:p w:rsidR="00F812D4" w:rsidRPr="00381206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10%</w:t>
            </w:r>
          </w:p>
        </w:tc>
        <w:tc>
          <w:tcPr>
            <w:tcW w:w="1843" w:type="dxa"/>
          </w:tcPr>
          <w:p w:rsidR="00F812D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15%</w:t>
            </w:r>
          </w:p>
          <w:p w:rsidR="00F812D4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</w:t>
            </w:r>
          </w:p>
          <w:p w:rsidR="00F812D4" w:rsidRPr="00381206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F812D4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F812D4" w:rsidRPr="00381206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812D4" w:rsidRPr="00381206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812D4" w:rsidRPr="00381206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наличие локальных нормативных актов учреждения, исходящей документации, отчетной документации</w:t>
            </w:r>
          </w:p>
        </w:tc>
        <w:tc>
          <w:tcPr>
            <w:tcW w:w="2977" w:type="dxa"/>
          </w:tcPr>
          <w:p w:rsidR="00F812D4" w:rsidRPr="00381206" w:rsidRDefault="00F812D4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F812D4" w:rsidRPr="00381206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F812D4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F812D4" w:rsidRPr="00381206" w:rsidRDefault="00F812D4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F812D4" w:rsidRPr="00381206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812D4" w:rsidRPr="00381206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1206">
              <w:rPr>
                <w:rFonts w:ascii="Times New Roman" w:hAnsi="Times New Roman" w:cs="Times New Roman"/>
                <w:sz w:val="20"/>
              </w:rPr>
              <w:t>отсутствие правонарушений, совершенных детьми в период оздоровительного отдыха</w:t>
            </w:r>
          </w:p>
        </w:tc>
        <w:tc>
          <w:tcPr>
            <w:tcW w:w="2977" w:type="dxa"/>
          </w:tcPr>
          <w:p w:rsidR="00F812D4" w:rsidRPr="00381206" w:rsidRDefault="00F812D4" w:rsidP="00F6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12D4" w:rsidRPr="00381206" w:rsidRDefault="00F812D4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B17123" w:rsidRPr="00381206" w:rsidTr="00F61471">
        <w:tc>
          <w:tcPr>
            <w:tcW w:w="1984" w:type="dxa"/>
            <w:vMerge w:val="restart"/>
            <w:tcBorders>
              <w:bottom w:val="nil"/>
            </w:tcBorders>
          </w:tcPr>
          <w:p w:rsidR="00B17123" w:rsidRPr="00381206" w:rsidRDefault="00B17123" w:rsidP="00F61471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7" w:type="dxa"/>
            <w:gridSpan w:val="4"/>
          </w:tcPr>
          <w:p w:rsidR="00B17123" w:rsidRPr="00381206" w:rsidRDefault="00B17123" w:rsidP="00F614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3</w:t>
            </w:r>
            <w:r w:rsidRPr="0080562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Выплаты за качество выполняемых работ</w:t>
            </w:r>
          </w:p>
        </w:tc>
      </w:tr>
      <w:tr w:rsidR="00B17123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B17123" w:rsidRPr="00381206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 w:val="restart"/>
          </w:tcPr>
          <w:p w:rsidR="00B17123" w:rsidRPr="006B41A6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6B41A6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Достижения учреждения</w:t>
            </w:r>
          </w:p>
          <w:p w:rsidR="00B17123" w:rsidRPr="00381206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 w:val="restart"/>
          </w:tcPr>
          <w:p w:rsidR="00B17123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</w:p>
          <w:p w:rsidR="00B17123" w:rsidRPr="00381206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B17123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освещение в СМИ деятельности учреждения, способствующей формированию положительного имиджа учреждения</w:t>
            </w:r>
          </w:p>
          <w:p w:rsidR="00B17123" w:rsidRPr="00381206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17123" w:rsidRPr="00381206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10 %</w:t>
            </w:r>
          </w:p>
        </w:tc>
      </w:tr>
      <w:tr w:rsidR="00B17123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B17123" w:rsidRPr="00381206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B17123" w:rsidRDefault="00B17123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</w:tcPr>
          <w:p w:rsidR="00B17123" w:rsidRDefault="00B17123" w:rsidP="00F614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B17123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положительные отзывы граждан, организаций о деятельности учреждения</w:t>
            </w:r>
          </w:p>
          <w:p w:rsidR="00B17123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17123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B17123" w:rsidRPr="00381206" w:rsidTr="00016EB9">
        <w:tc>
          <w:tcPr>
            <w:tcW w:w="1984" w:type="dxa"/>
            <w:vMerge/>
            <w:tcBorders>
              <w:bottom w:val="nil"/>
            </w:tcBorders>
          </w:tcPr>
          <w:p w:rsidR="00B17123" w:rsidRPr="00381206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3181" w:type="dxa"/>
            <w:vMerge/>
          </w:tcPr>
          <w:p w:rsidR="00B17123" w:rsidRPr="00381206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17123" w:rsidRPr="00381206" w:rsidRDefault="00B17123" w:rsidP="00F614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17123" w:rsidRDefault="00B17123" w:rsidP="00B1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победы, призовые места в конкурсных мероприятиях, конференциях</w:t>
            </w:r>
          </w:p>
          <w:p w:rsidR="00B17123" w:rsidRPr="00381206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17123" w:rsidRDefault="00B17123" w:rsidP="00F6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15%</w:t>
            </w:r>
          </w:p>
        </w:tc>
      </w:tr>
    </w:tbl>
    <w:p w:rsidR="00381206" w:rsidRPr="00B31AF6" w:rsidRDefault="00381206" w:rsidP="00381206">
      <w:pPr>
        <w:jc w:val="both"/>
        <w:sectPr w:rsidR="00381206" w:rsidRPr="00B31AF6" w:rsidSect="004B5073">
          <w:pgSz w:w="16838" w:h="11905" w:orient="landscape"/>
          <w:pgMar w:top="1418" w:right="1134" w:bottom="850" w:left="1134" w:header="0" w:footer="0" w:gutter="0"/>
          <w:cols w:space="72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55EEF" w:rsidRPr="009033C4" w:rsidTr="00B13A85">
        <w:tc>
          <w:tcPr>
            <w:tcW w:w="4785" w:type="dxa"/>
          </w:tcPr>
          <w:p w:rsidR="00555EEF" w:rsidRPr="009033C4" w:rsidRDefault="00555EEF" w:rsidP="00B13A8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073DA" w:rsidRPr="002A33D6" w:rsidRDefault="00555EEF" w:rsidP="00C073DA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033C4">
              <w:rPr>
                <w:rFonts w:ascii="Times New Roman" w:hAnsi="Times New Roman" w:cs="Times New Roman"/>
              </w:rPr>
              <w:t xml:space="preserve">Приложение N 8 к Примерному </w:t>
            </w:r>
            <w:r w:rsidR="00C073DA" w:rsidRPr="002A33D6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555EEF" w:rsidRPr="009033C4" w:rsidRDefault="00C073DA" w:rsidP="00C073DA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2A33D6">
              <w:rPr>
                <w:rFonts w:ascii="Times New Roman" w:hAnsi="Times New Roman" w:cs="Times New Roman"/>
                <w:sz w:val="20"/>
                <w:szCs w:val="20"/>
              </w:rPr>
              <w:t>об оплате труда работников муниципальных учреждений, подведомственных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управлению образования администрации Богучанского района</w:t>
            </w:r>
          </w:p>
        </w:tc>
      </w:tr>
    </w:tbl>
    <w:p w:rsidR="00555EEF" w:rsidRPr="00B31AF6" w:rsidRDefault="00555EEF" w:rsidP="00555E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EEF" w:rsidRPr="00FC0A78" w:rsidRDefault="00555EEF" w:rsidP="006D2FB1">
      <w:pPr>
        <w:pStyle w:val="a4"/>
        <w:rPr>
          <w:rFonts w:ascii="Times New Roman" w:hAnsi="Times New Roman" w:cs="Times New Roman"/>
          <w:b/>
        </w:rPr>
      </w:pPr>
    </w:p>
    <w:p w:rsidR="00555EEF" w:rsidRPr="00FC0A78" w:rsidRDefault="00F178B3" w:rsidP="00555EEF">
      <w:pPr>
        <w:pStyle w:val="a3"/>
        <w:autoSpaceDE w:val="0"/>
        <w:autoSpaceDN w:val="0"/>
        <w:adjustRightInd w:val="0"/>
        <w:ind w:left="273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РАЗМЕР ПЕРСОНАЛЬНЫХ ВЫПЛАТ </w:t>
      </w:r>
      <w:r w:rsidR="00555EEF" w:rsidRPr="00FC0A78">
        <w:rPr>
          <w:rFonts w:eastAsiaTheme="minorHAnsi"/>
          <w:b/>
          <w:bCs/>
          <w:sz w:val="22"/>
          <w:szCs w:val="22"/>
          <w:lang w:eastAsia="en-US"/>
        </w:rPr>
        <w:t xml:space="preserve">РУКОВОДИТЕЛЯМ, ЗАМЕСТИТЕЛЯМ И ГЛАВНЫМ БУХГАЛТЕРАМ УЧРЕЖДЕНИЙ, ПОДВЕДОМСТВЕННЫХ </w:t>
      </w:r>
      <w:r w:rsidR="00FC0A78" w:rsidRPr="00FC0A78">
        <w:rPr>
          <w:rFonts w:eastAsiaTheme="minorHAnsi"/>
          <w:b/>
          <w:bCs/>
          <w:sz w:val="22"/>
          <w:szCs w:val="22"/>
          <w:lang w:eastAsia="en-US"/>
        </w:rPr>
        <w:t xml:space="preserve">УПРАВЛЕНИЮ </w:t>
      </w:r>
      <w:r w:rsidR="00555EEF" w:rsidRPr="00FC0A78">
        <w:rPr>
          <w:rFonts w:eastAsiaTheme="minorHAnsi"/>
          <w:b/>
          <w:bCs/>
          <w:sz w:val="22"/>
          <w:szCs w:val="22"/>
          <w:lang w:eastAsia="en-US"/>
        </w:rPr>
        <w:t xml:space="preserve">ОБРАЗОВАНИЯ </w:t>
      </w:r>
      <w:r w:rsidR="00FC0A78" w:rsidRPr="00FC0A78">
        <w:rPr>
          <w:rFonts w:eastAsiaTheme="minorHAnsi"/>
          <w:b/>
          <w:bCs/>
          <w:sz w:val="22"/>
          <w:szCs w:val="22"/>
          <w:lang w:eastAsia="en-US"/>
        </w:rPr>
        <w:t>АДМИНИСТРАЦИИ БОГУЧАНСКОГО РАЙОНА</w:t>
      </w:r>
    </w:p>
    <w:p w:rsidR="00555EEF" w:rsidRPr="008F3937" w:rsidRDefault="00555EEF" w:rsidP="00555EE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81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7287"/>
        <w:gridCol w:w="1814"/>
      </w:tblGrid>
      <w:tr w:rsidR="00555EEF" w:rsidRPr="00FC0A78" w:rsidTr="00B13A85">
        <w:tc>
          <w:tcPr>
            <w:tcW w:w="710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Виды персональных выплат</w:t>
            </w:r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размер выплат к окладу (должностному окладу) </w:t>
            </w:r>
            <w:hyperlink w:anchor="Par63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</w:tr>
      <w:tr w:rsidR="00555EEF" w:rsidRPr="00FC0A78" w:rsidTr="00B13A85">
        <w:tc>
          <w:tcPr>
            <w:tcW w:w="710" w:type="dxa"/>
            <w:vMerge w:val="restart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87" w:type="dxa"/>
          </w:tcPr>
          <w:p w:rsidR="00555EEF" w:rsidRPr="00344F8A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44F8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сложность, напряженность и особый режим работы:</w:t>
            </w:r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наличие филиалов:</w:t>
            </w:r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до 3 (включительно)</w:t>
            </w:r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свыше 3</w:t>
            </w:r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за обеспечение централизации учетных работ, внедрение передовых форм и методов учета, усиление контрольных функций в образовательных учреждениях, эффективную и оперативную работу в специализированных учреждениях по ведению бухгалтерского учета</w:t>
            </w:r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за результативное руководство структурными подразделениями в целях их стабильной и эффективной работы в учреждениях по сопровождению деятельности министерства образования Красноярского края</w:t>
            </w:r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555EEF" w:rsidRPr="00FC0A78" w:rsidTr="00B13A85">
        <w:tc>
          <w:tcPr>
            <w:tcW w:w="710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за работу по реализации программы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60%</w:t>
            </w:r>
          </w:p>
        </w:tc>
      </w:tr>
      <w:tr w:rsidR="00555EEF" w:rsidRPr="00FC0A78" w:rsidTr="00B13A85">
        <w:tc>
          <w:tcPr>
            <w:tcW w:w="710" w:type="dxa"/>
            <w:vMerge w:val="restart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опыт работы в занимаемой должности </w:t>
            </w:r>
            <w:hyperlink w:anchor="Par64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от 1 года до 5 лет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5%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наук, </w:t>
            </w:r>
            <w:proofErr w:type="spellStart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наук, </w:t>
            </w:r>
            <w:proofErr w:type="spellStart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20%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от 5 года до 10 лет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15%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наук, </w:t>
            </w:r>
            <w:proofErr w:type="spellStart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наук, </w:t>
            </w:r>
            <w:proofErr w:type="spellStart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30%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свыше 10 лет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25%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кандидата наук, </w:t>
            </w:r>
            <w:proofErr w:type="spellStart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35%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ученой степени доктора наук, </w:t>
            </w:r>
            <w:proofErr w:type="spellStart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>культурологии</w:t>
            </w:r>
            <w:proofErr w:type="spellEnd"/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, искусствоведения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"Заслуженный"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35%</w:t>
            </w:r>
          </w:p>
        </w:tc>
      </w:tr>
      <w:tr w:rsidR="00555EEF" w:rsidRPr="00FC0A78" w:rsidTr="00B13A85">
        <w:tc>
          <w:tcPr>
            <w:tcW w:w="710" w:type="dxa"/>
            <w:vMerge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7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 xml:space="preserve">при наличии почетного звания, начинающегося со слова "народный" </w:t>
            </w:r>
            <w:hyperlink w:anchor="Par65" w:history="1">
              <w:r w:rsidRPr="00FC0A7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814" w:type="dxa"/>
          </w:tcPr>
          <w:p w:rsidR="00555EEF" w:rsidRPr="00FC0A78" w:rsidRDefault="00555EEF" w:rsidP="00B13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C0A78">
              <w:rPr>
                <w:rFonts w:eastAsiaTheme="minorHAnsi"/>
                <w:sz w:val="20"/>
                <w:szCs w:val="20"/>
                <w:lang w:eastAsia="en-US"/>
              </w:rPr>
              <w:t>40%</w:t>
            </w:r>
          </w:p>
        </w:tc>
      </w:tr>
    </w:tbl>
    <w:p w:rsidR="00555EEF" w:rsidRPr="008F3937" w:rsidRDefault="00555EEF" w:rsidP="00555E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5EEF" w:rsidRPr="008F3937" w:rsidRDefault="00555EEF" w:rsidP="00555E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F3937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555EEF" w:rsidRPr="008F3937" w:rsidRDefault="00555EEF" w:rsidP="00555E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5" w:name="Par63"/>
      <w:bookmarkEnd w:id="15"/>
      <w:r w:rsidRPr="008F3937">
        <w:rPr>
          <w:rFonts w:eastAsiaTheme="minorHAnsi"/>
          <w:sz w:val="20"/>
          <w:szCs w:val="20"/>
          <w:lang w:eastAsia="en-US"/>
        </w:rPr>
        <w:t>&lt;*&gt; Без учета повышающих коэффициентов.</w:t>
      </w:r>
    </w:p>
    <w:p w:rsidR="00555EEF" w:rsidRPr="008F3937" w:rsidRDefault="00555EEF" w:rsidP="00555E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6" w:name="Par64"/>
      <w:bookmarkEnd w:id="16"/>
      <w:r w:rsidRPr="008F3937">
        <w:rPr>
          <w:rFonts w:eastAsiaTheme="minorHAnsi"/>
          <w:sz w:val="20"/>
          <w:szCs w:val="20"/>
          <w:lang w:eastAsia="en-US"/>
        </w:rPr>
        <w:t>&lt;**&gt; Размеры выплат при наличии одновременно почетного звания и ученой степени суммируются.</w:t>
      </w:r>
    </w:p>
    <w:p w:rsidR="00555EEF" w:rsidRPr="008F3937" w:rsidRDefault="00555EEF" w:rsidP="00555E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7" w:name="Par65"/>
      <w:bookmarkEnd w:id="17"/>
      <w:r w:rsidRPr="008F3937">
        <w:rPr>
          <w:rFonts w:eastAsiaTheme="minorHAnsi"/>
          <w:sz w:val="20"/>
          <w:szCs w:val="20"/>
          <w:lang w:eastAsia="en-US"/>
        </w:rPr>
        <w:t>&lt;***&gt; Производится при условии соответствия занимаемой должности, почетного звания, ученой степени профилю учреждения или профилю педагогической деятельности (преподаваемых дисциплин).</w:t>
      </w:r>
    </w:p>
    <w:p w:rsidR="00643CB7" w:rsidRDefault="00643CB7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EEF" w:rsidRDefault="00555EEF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78" w:rsidRDefault="00FC0A78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C0A78" w:rsidSect="008A0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EEF" w:rsidRDefault="00555EEF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55EEF" w:rsidRPr="009033C4" w:rsidTr="00B13A85">
        <w:tc>
          <w:tcPr>
            <w:tcW w:w="4785" w:type="dxa"/>
          </w:tcPr>
          <w:p w:rsidR="00555EEF" w:rsidRPr="009033C4" w:rsidRDefault="00555EEF" w:rsidP="00B13A8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FC0A78" w:rsidRPr="002A33D6" w:rsidRDefault="00555EEF" w:rsidP="00FC0A78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033C4">
              <w:rPr>
                <w:rFonts w:ascii="Times New Roman" w:hAnsi="Times New Roman" w:cs="Times New Roman"/>
              </w:rPr>
              <w:t>Приложение N</w:t>
            </w:r>
            <w:r w:rsidR="00FC0A78">
              <w:rPr>
                <w:rFonts w:ascii="Times New Roman" w:hAnsi="Times New Roman" w:cs="Times New Roman"/>
              </w:rPr>
              <w:t>9</w:t>
            </w:r>
            <w:r w:rsidRPr="009033C4">
              <w:rPr>
                <w:rFonts w:ascii="Times New Roman" w:hAnsi="Times New Roman" w:cs="Times New Roman"/>
              </w:rPr>
              <w:t xml:space="preserve"> к Примерному </w:t>
            </w:r>
            <w:r w:rsidR="00FC0A78" w:rsidRPr="002A33D6">
              <w:rPr>
                <w:rFonts w:ascii="Times New Roman" w:hAnsi="Times New Roman" w:cs="Times New Roman"/>
                <w:sz w:val="20"/>
              </w:rPr>
              <w:t>положению</w:t>
            </w:r>
          </w:p>
          <w:p w:rsidR="00555EEF" w:rsidRPr="009033C4" w:rsidRDefault="00FC0A78" w:rsidP="00FC0A78">
            <w:pPr>
              <w:pStyle w:val="a4"/>
              <w:ind w:left="35"/>
              <w:jc w:val="both"/>
              <w:rPr>
                <w:rFonts w:ascii="Times New Roman" w:hAnsi="Times New Roman" w:cs="Times New Roman"/>
              </w:rPr>
            </w:pPr>
            <w:r w:rsidRPr="002A33D6">
              <w:rPr>
                <w:rFonts w:ascii="Times New Roman" w:hAnsi="Times New Roman" w:cs="Times New Roman"/>
                <w:sz w:val="20"/>
                <w:szCs w:val="20"/>
              </w:rPr>
              <w:t>об оплате труда работников муниципальных учреждений, подведомственных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управлению образования администрации Богучанского района</w:t>
            </w:r>
          </w:p>
        </w:tc>
      </w:tr>
    </w:tbl>
    <w:p w:rsidR="00555EEF" w:rsidRPr="00B31AF6" w:rsidRDefault="00555EEF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B7" w:rsidRPr="00B31AF6" w:rsidRDefault="00643CB7" w:rsidP="00643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2180"/>
      <w:bookmarkEnd w:id="18"/>
    </w:p>
    <w:p w:rsidR="00643CB7" w:rsidRPr="00B31AF6" w:rsidRDefault="00643CB7" w:rsidP="00643C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F6">
        <w:rPr>
          <w:rFonts w:ascii="Times New Roman" w:hAnsi="Times New Roman" w:cs="Times New Roman"/>
          <w:b/>
          <w:sz w:val="24"/>
          <w:szCs w:val="24"/>
        </w:rPr>
        <w:t>РАЗМЕР ВЫПЛАТ ПО ИТОГАМ РАБОТЫ РУКОВОДИТЕЛЯМ И</w:t>
      </w:r>
    </w:p>
    <w:p w:rsidR="00643CB7" w:rsidRPr="00B31AF6" w:rsidRDefault="00643CB7" w:rsidP="00643C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b/>
          <w:sz w:val="24"/>
          <w:szCs w:val="24"/>
        </w:rPr>
        <w:t>ИХ ЗАМЕСТИТЕЛЯМ</w:t>
      </w:r>
      <w:r w:rsidRPr="00B3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B7" w:rsidRPr="00B31AF6" w:rsidRDefault="00643CB7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2438"/>
        <w:gridCol w:w="2324"/>
        <w:gridCol w:w="1701"/>
      </w:tblGrid>
      <w:tr w:rsidR="00643CB7" w:rsidRPr="00FC0A78" w:rsidTr="00B13A85">
        <w:tc>
          <w:tcPr>
            <w:tcW w:w="2580" w:type="dxa"/>
            <w:vMerge w:val="restart"/>
          </w:tcPr>
          <w:p w:rsidR="00643CB7" w:rsidRPr="00FC0A78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762" w:type="dxa"/>
            <w:gridSpan w:val="2"/>
          </w:tcPr>
          <w:p w:rsidR="00643CB7" w:rsidRPr="00FC0A78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701" w:type="dxa"/>
            <w:vMerge w:val="restart"/>
          </w:tcPr>
          <w:p w:rsidR="00643CB7" w:rsidRPr="00FC0A78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 xml:space="preserve">Предельный размер к окладу (должностному окладу), % </w:t>
            </w:r>
            <w:hyperlink w:anchor="P2221" w:history="1">
              <w:r w:rsidRPr="00FC0A78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643CB7" w:rsidRPr="00FC0A78" w:rsidTr="00B13A85">
        <w:tc>
          <w:tcPr>
            <w:tcW w:w="2580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643CB7" w:rsidRPr="00FC0A78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4" w:type="dxa"/>
          </w:tcPr>
          <w:p w:rsidR="00643CB7" w:rsidRPr="00FC0A78" w:rsidRDefault="00643CB7" w:rsidP="00B1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1701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</w:tr>
      <w:tr w:rsidR="00643CB7" w:rsidRPr="00FC0A78" w:rsidTr="00B13A85">
        <w:tc>
          <w:tcPr>
            <w:tcW w:w="2580" w:type="dxa"/>
            <w:vMerge w:val="restart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Организация участия работников обучающихся в конкурсах, мероприятиях</w:t>
            </w:r>
          </w:p>
        </w:tc>
        <w:tc>
          <w:tcPr>
            <w:tcW w:w="2438" w:type="dxa"/>
            <w:vMerge w:val="restart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Наличие призового места</w:t>
            </w:r>
          </w:p>
        </w:tc>
        <w:tc>
          <w:tcPr>
            <w:tcW w:w="2324" w:type="dxa"/>
            <w:tcBorders>
              <w:bottom w:val="nil"/>
            </w:tcBorders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международные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643CB7" w:rsidRPr="00FC0A78" w:rsidTr="00B13A85">
        <w:tc>
          <w:tcPr>
            <w:tcW w:w="2580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643CB7" w:rsidRPr="00FC0A78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643CB7" w:rsidRPr="00FC0A78" w:rsidTr="00B13A85">
        <w:tc>
          <w:tcPr>
            <w:tcW w:w="2580" w:type="dxa"/>
            <w:vMerge w:val="restart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Организация и проведение важных работ, мероприятий</w:t>
            </w:r>
          </w:p>
        </w:tc>
        <w:tc>
          <w:tcPr>
            <w:tcW w:w="2438" w:type="dxa"/>
            <w:vMerge w:val="restart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Наличие важных работ, мероприятий</w:t>
            </w:r>
          </w:p>
        </w:tc>
        <w:tc>
          <w:tcPr>
            <w:tcW w:w="2324" w:type="dxa"/>
            <w:tcBorders>
              <w:bottom w:val="nil"/>
            </w:tcBorders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международные</w:t>
            </w:r>
          </w:p>
        </w:tc>
        <w:tc>
          <w:tcPr>
            <w:tcW w:w="1701" w:type="dxa"/>
            <w:tcBorders>
              <w:bottom w:val="nil"/>
            </w:tcBorders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  <w:tr w:rsidR="00643CB7" w:rsidRPr="00FC0A78" w:rsidTr="00B13A85">
        <w:tblPrEx>
          <w:tblBorders>
            <w:insideH w:val="nil"/>
          </w:tblBorders>
        </w:tblPrEx>
        <w:tc>
          <w:tcPr>
            <w:tcW w:w="2580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федеральные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3CB7" w:rsidRPr="00FC0A78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  <w:tr w:rsidR="00643CB7" w:rsidRPr="00FC0A78" w:rsidTr="00B13A85">
        <w:tblPrEx>
          <w:tblBorders>
            <w:insideH w:val="nil"/>
          </w:tblBorders>
        </w:tblPrEx>
        <w:tc>
          <w:tcPr>
            <w:tcW w:w="2580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межрегиональные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3CB7" w:rsidRPr="00FC0A78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643CB7" w:rsidRPr="00FC0A78" w:rsidTr="00B13A85">
        <w:tc>
          <w:tcPr>
            <w:tcW w:w="2580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643CB7" w:rsidRPr="00FC0A78" w:rsidRDefault="00643CB7" w:rsidP="00B13A85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региональные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643CB7" w:rsidRPr="00FC0A78" w:rsidRDefault="00643CB7" w:rsidP="00B13A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3%</w:t>
            </w:r>
          </w:p>
        </w:tc>
      </w:tr>
      <w:tr w:rsidR="00643CB7" w:rsidRPr="00FC0A78" w:rsidTr="00B13A85">
        <w:tc>
          <w:tcPr>
            <w:tcW w:w="2580" w:type="dxa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Участие в инновационной деятельности</w:t>
            </w:r>
          </w:p>
        </w:tc>
        <w:tc>
          <w:tcPr>
            <w:tcW w:w="2438" w:type="dxa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Наличие реализуемых проектов</w:t>
            </w:r>
          </w:p>
        </w:tc>
        <w:tc>
          <w:tcPr>
            <w:tcW w:w="2324" w:type="dxa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реализация проектов</w:t>
            </w:r>
          </w:p>
        </w:tc>
        <w:tc>
          <w:tcPr>
            <w:tcW w:w="1701" w:type="dxa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5%</w:t>
            </w:r>
          </w:p>
        </w:tc>
      </w:tr>
      <w:tr w:rsidR="00643CB7" w:rsidRPr="00FC0A78" w:rsidTr="00B13A85">
        <w:tc>
          <w:tcPr>
            <w:tcW w:w="2580" w:type="dxa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Подготовка образовательной организации к новому учебному году</w:t>
            </w:r>
          </w:p>
        </w:tc>
        <w:tc>
          <w:tcPr>
            <w:tcW w:w="2438" w:type="dxa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Организация принята надзорными органами</w:t>
            </w:r>
          </w:p>
        </w:tc>
        <w:tc>
          <w:tcPr>
            <w:tcW w:w="2324" w:type="dxa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701" w:type="dxa"/>
          </w:tcPr>
          <w:p w:rsidR="00643CB7" w:rsidRPr="00FC0A78" w:rsidRDefault="00643CB7" w:rsidP="00B13A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0A78">
              <w:rPr>
                <w:rFonts w:ascii="Times New Roman" w:hAnsi="Times New Roman" w:cs="Times New Roman"/>
                <w:sz w:val="20"/>
              </w:rPr>
              <w:t>10%</w:t>
            </w:r>
          </w:p>
        </w:tc>
      </w:tr>
    </w:tbl>
    <w:p w:rsidR="00643CB7" w:rsidRPr="00B31AF6" w:rsidRDefault="00643CB7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B7" w:rsidRPr="00B31AF6" w:rsidRDefault="00643CB7" w:rsidP="00643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3CB7" w:rsidRPr="00B31AF6" w:rsidRDefault="00643CB7" w:rsidP="00643C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221"/>
      <w:bookmarkEnd w:id="19"/>
      <w:r w:rsidRPr="00B31AF6">
        <w:rPr>
          <w:rFonts w:ascii="Times New Roman" w:hAnsi="Times New Roman" w:cs="Times New Roman"/>
          <w:sz w:val="24"/>
          <w:szCs w:val="24"/>
        </w:rPr>
        <w:t>&lt;*&gt; Без учета повышающих коэффициентов.</w:t>
      </w:r>
    </w:p>
    <w:p w:rsidR="00643CB7" w:rsidRPr="00B31AF6" w:rsidRDefault="00643CB7" w:rsidP="00643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43CB7" w:rsidRPr="00B31AF6" w:rsidSect="008A0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5"/>
      </w:tblGrid>
      <w:tr w:rsidR="00FB0FBC" w:rsidRPr="00B31AF6" w:rsidTr="00FB0FBC">
        <w:tc>
          <w:tcPr>
            <w:tcW w:w="4928" w:type="dxa"/>
          </w:tcPr>
          <w:p w:rsidR="00FB0FBC" w:rsidRPr="00B31AF6" w:rsidRDefault="00FB0FBC" w:rsidP="009761C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C29D9" w:rsidRPr="00CC29D9" w:rsidRDefault="00FB0FBC" w:rsidP="00CC29D9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CC29D9">
              <w:rPr>
                <w:rFonts w:ascii="Times New Roman" w:hAnsi="Times New Roman" w:cs="Times New Roman"/>
                <w:szCs w:val="22"/>
              </w:rPr>
              <w:t xml:space="preserve">Приложение N 10 к Примерному </w:t>
            </w:r>
            <w:r w:rsidR="00CC29D9" w:rsidRPr="00CC29D9">
              <w:rPr>
                <w:rFonts w:ascii="Times New Roman" w:hAnsi="Times New Roman" w:cs="Times New Roman"/>
                <w:szCs w:val="22"/>
              </w:rPr>
              <w:t>положению</w:t>
            </w:r>
          </w:p>
          <w:p w:rsidR="00FB0FBC" w:rsidRPr="00B31AF6" w:rsidRDefault="00CC29D9" w:rsidP="00CC29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D9">
              <w:rPr>
                <w:rFonts w:ascii="Times New Roman" w:hAnsi="Times New Roman" w:cs="Times New Roman"/>
              </w:rPr>
              <w:t>об оплате труда работников муниципальных учреждений, подведомственных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управлению образования администрации Богучанского района</w:t>
            </w:r>
          </w:p>
        </w:tc>
      </w:tr>
    </w:tbl>
    <w:p w:rsidR="00FB0FBC" w:rsidRPr="00B31AF6" w:rsidRDefault="00FB0FBC" w:rsidP="009761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761CA" w:rsidRPr="00B31AF6" w:rsidRDefault="009761CA" w:rsidP="00CC29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1CA" w:rsidRPr="00B31AF6" w:rsidRDefault="009761CA" w:rsidP="001164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F6">
        <w:rPr>
          <w:rFonts w:ascii="Times New Roman" w:hAnsi="Times New Roman" w:cs="Times New Roman"/>
          <w:b/>
          <w:sz w:val="24"/>
          <w:szCs w:val="24"/>
        </w:rPr>
        <w:t xml:space="preserve">Предельный </w:t>
      </w:r>
      <w:hyperlink w:anchor="P2235" w:history="1">
        <w:r w:rsidRPr="00B31AF6">
          <w:rPr>
            <w:rFonts w:ascii="Times New Roman" w:hAnsi="Times New Roman" w:cs="Times New Roman"/>
            <w:b/>
            <w:sz w:val="24"/>
            <w:szCs w:val="24"/>
          </w:rPr>
          <w:t>уровень</w:t>
        </w:r>
      </w:hyperlink>
      <w:r w:rsidRPr="00B31AF6">
        <w:rPr>
          <w:rFonts w:ascii="Times New Roman" w:hAnsi="Times New Roman" w:cs="Times New Roman"/>
          <w:b/>
          <w:sz w:val="24"/>
          <w:szCs w:val="24"/>
        </w:rPr>
        <w:t xml:space="preserve"> соотношения среднемесячной заработной платы руководителей организаций и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организаций (без учета заработной платы руководителей, заместителей руководителей)</w:t>
      </w:r>
    </w:p>
    <w:p w:rsidR="007371FD" w:rsidRDefault="0011649A" w:rsidP="007371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</w:t>
      </w:r>
      <w:r w:rsidRPr="0011649A">
        <w:rPr>
          <w:rFonts w:eastAsiaTheme="minorHAnsi"/>
          <w:sz w:val="18"/>
          <w:szCs w:val="18"/>
          <w:lang w:eastAsia="en-US"/>
        </w:rPr>
        <w:t>Постановление Правительства Красноярского края от 15.12.2009 N 648-п (ред. от 22.09.2020)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края"</w:t>
      </w:r>
      <w:r>
        <w:rPr>
          <w:rFonts w:eastAsiaTheme="minorHAnsi"/>
          <w:sz w:val="18"/>
          <w:szCs w:val="18"/>
          <w:lang w:eastAsia="en-US"/>
        </w:rPr>
        <w:t>)</w:t>
      </w:r>
    </w:p>
    <w:p w:rsidR="0011649A" w:rsidRDefault="0011649A" w:rsidP="007371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11649A" w:rsidRPr="0011649A" w:rsidRDefault="0011649A" w:rsidP="007371FD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2"/>
        <w:gridCol w:w="1530"/>
        <w:gridCol w:w="1644"/>
        <w:gridCol w:w="1247"/>
      </w:tblGrid>
      <w:tr w:rsidR="007371FD" w:rsidRPr="00C045F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Наименование типов учреждений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Предельные уровни соотношения средней заработной платы к средней заработной плате работников (исходя из максимальных действующих размеров по оценке за 2016 год), раз</w:t>
            </w:r>
          </w:p>
        </w:tc>
      </w:tr>
      <w:tr w:rsidR="007371FD" w:rsidRPr="00C045F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руководитель учреждения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заместители руководителя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главный бухгалтер</w:t>
            </w:r>
          </w:p>
        </w:tc>
      </w:tr>
      <w:tr w:rsidR="007371FD" w:rsidRPr="00C0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7371FD" w:rsidRPr="00C0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1FD" w:rsidRPr="00C0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Общеобразовательные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2,8</w:t>
            </w:r>
          </w:p>
        </w:tc>
      </w:tr>
      <w:tr w:rsidR="007371FD" w:rsidRPr="00C0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D" w:rsidRPr="00C045FD" w:rsidRDefault="007371F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D412D" w:rsidRPr="00C045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C045FD" w:rsidRDefault="003D412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C045FD" w:rsidRDefault="003D412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 xml:space="preserve">Прочие учреждения </w:t>
            </w:r>
            <w:r w:rsidR="00EB117F">
              <w:rPr>
                <w:rFonts w:eastAsiaTheme="minorHAnsi"/>
                <w:sz w:val="20"/>
                <w:szCs w:val="20"/>
                <w:lang w:eastAsia="en-US"/>
              </w:rPr>
              <w:t>подведомственные управлению образования</w:t>
            </w:r>
          </w:p>
          <w:p w:rsidR="003D412D" w:rsidRPr="00C045FD" w:rsidRDefault="003D412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35A3">
              <w:rPr>
                <w:rFonts w:eastAsiaTheme="minorHAnsi"/>
                <w:sz w:val="20"/>
                <w:szCs w:val="20"/>
                <w:lang w:eastAsia="en-US"/>
              </w:rPr>
              <w:t xml:space="preserve">(МКУ ЦОДУО, </w:t>
            </w:r>
            <w:r w:rsidR="00CC29D9" w:rsidRPr="00DF35A3">
              <w:rPr>
                <w:rFonts w:eastAsiaTheme="minorHAnsi"/>
                <w:sz w:val="20"/>
                <w:szCs w:val="20"/>
                <w:lang w:eastAsia="en-US"/>
              </w:rPr>
              <w:t xml:space="preserve"> МБУ летний оздоровительный  лагерь «Березка»</w:t>
            </w:r>
            <w:r w:rsidRPr="00DF35A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C045FD" w:rsidRDefault="003D412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C045FD" w:rsidRDefault="003D412D" w:rsidP="00737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D" w:rsidRPr="00C045FD" w:rsidRDefault="003D412D" w:rsidP="007371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045FD">
              <w:rPr>
                <w:rFonts w:eastAsiaTheme="minorHAnsi"/>
                <w:sz w:val="20"/>
                <w:szCs w:val="20"/>
                <w:lang w:eastAsia="en-US"/>
              </w:rPr>
              <w:t>2,7</w:t>
            </w:r>
          </w:p>
        </w:tc>
      </w:tr>
    </w:tbl>
    <w:p w:rsidR="00040B89" w:rsidRPr="00B31AF6" w:rsidRDefault="00040B89" w:rsidP="003D41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57B3" w:rsidRPr="00B31AF6" w:rsidRDefault="008357B3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  <w:sectPr w:rsidR="008357B3" w:rsidRPr="00B31AF6" w:rsidSect="006F68C7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8357B3" w:rsidRPr="00B31AF6" w:rsidTr="008357B3">
        <w:tc>
          <w:tcPr>
            <w:tcW w:w="5211" w:type="dxa"/>
          </w:tcPr>
          <w:p w:rsidR="008357B3" w:rsidRPr="00B31AF6" w:rsidRDefault="008357B3" w:rsidP="009761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357B3" w:rsidRPr="00651014" w:rsidRDefault="008357B3" w:rsidP="00651014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B31AF6">
              <w:rPr>
                <w:rFonts w:ascii="Times New Roman" w:hAnsi="Times New Roman" w:cs="Times New Roman"/>
                <w:sz w:val="24"/>
                <w:szCs w:val="24"/>
              </w:rPr>
              <w:t>Приложение 11 к Примерному положению</w:t>
            </w:r>
            <w:r w:rsidR="00651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14" w:rsidRPr="002A33D6">
              <w:rPr>
                <w:rFonts w:ascii="Times New Roman" w:hAnsi="Times New Roman" w:cs="Times New Roman"/>
                <w:sz w:val="20"/>
              </w:rPr>
              <w:t>об оплате труда работников муниципальных учреждений, подведомственных</w:t>
            </w:r>
            <w:r w:rsidR="00651014">
              <w:rPr>
                <w:rFonts w:ascii="Times New Roman" w:hAnsi="Times New Roman" w:cs="Times New Roman"/>
                <w:sz w:val="20"/>
              </w:rPr>
              <w:t xml:space="preserve"> управлению образования администрации Богучанского района</w:t>
            </w:r>
          </w:p>
        </w:tc>
      </w:tr>
    </w:tbl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0533B" w:rsidRPr="00B31AF6" w:rsidRDefault="0040533B" w:rsidP="009761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62E0" w:rsidRPr="00B31AF6" w:rsidRDefault="008362E0" w:rsidP="008362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F6">
        <w:rPr>
          <w:rStyle w:val="a8"/>
          <w:rFonts w:eastAsiaTheme="minorHAnsi"/>
          <w:b/>
          <w:color w:val="000000"/>
          <w:sz w:val="24"/>
          <w:szCs w:val="24"/>
        </w:rPr>
        <w:t>Порядок</w:t>
      </w:r>
    </w:p>
    <w:p w:rsidR="008362E0" w:rsidRPr="00B31AF6" w:rsidRDefault="008362E0" w:rsidP="008362E0">
      <w:pPr>
        <w:pStyle w:val="a4"/>
        <w:jc w:val="center"/>
        <w:rPr>
          <w:rStyle w:val="a8"/>
          <w:rFonts w:eastAsiaTheme="minorHAnsi"/>
          <w:b/>
          <w:color w:val="000000"/>
          <w:sz w:val="24"/>
          <w:szCs w:val="24"/>
        </w:rPr>
      </w:pPr>
      <w:r w:rsidRPr="00B31AF6">
        <w:rPr>
          <w:rStyle w:val="a8"/>
          <w:rFonts w:eastAsiaTheme="minorHAnsi"/>
          <w:b/>
          <w:color w:val="000000"/>
          <w:sz w:val="24"/>
          <w:szCs w:val="24"/>
        </w:rPr>
        <w:t xml:space="preserve"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 w:rsidR="00D50DFA">
        <w:rPr>
          <w:rStyle w:val="a8"/>
          <w:rFonts w:eastAsiaTheme="minorHAnsi"/>
          <w:b/>
          <w:color w:val="000000"/>
          <w:sz w:val="24"/>
          <w:szCs w:val="24"/>
        </w:rPr>
        <w:t>муниципальной</w:t>
      </w:r>
      <w:r w:rsidR="00AA5047" w:rsidRPr="00B31AF6">
        <w:rPr>
          <w:rStyle w:val="a8"/>
          <w:rFonts w:eastAsiaTheme="minorHAnsi"/>
          <w:b/>
          <w:color w:val="000000"/>
          <w:sz w:val="24"/>
          <w:szCs w:val="24"/>
        </w:rPr>
        <w:t xml:space="preserve"> организации</w:t>
      </w:r>
    </w:p>
    <w:p w:rsidR="00AA5047" w:rsidRPr="00B31AF6" w:rsidRDefault="00AA5047" w:rsidP="008357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2E0" w:rsidRPr="00B31AF6" w:rsidRDefault="008362E0" w:rsidP="001D197C">
      <w:pPr>
        <w:pStyle w:val="a7"/>
        <w:widowControl w:val="0"/>
        <w:numPr>
          <w:ilvl w:val="0"/>
          <w:numId w:val="4"/>
        </w:numPr>
        <w:tabs>
          <w:tab w:val="left" w:pos="906"/>
        </w:tabs>
        <w:spacing w:after="0" w:line="321" w:lineRule="exact"/>
        <w:ind w:left="20" w:right="100" w:firstLine="560"/>
        <w:rPr>
          <w:sz w:val="24"/>
          <w:szCs w:val="24"/>
        </w:rPr>
      </w:pPr>
      <w:proofErr w:type="gramStart"/>
      <w:r w:rsidRPr="00B31AF6">
        <w:rPr>
          <w:rStyle w:val="a8"/>
          <w:color w:val="000000"/>
          <w:sz w:val="24"/>
          <w:szCs w:val="24"/>
        </w:rPr>
        <w:t>Порядок исчисления среднего размера оклада (должностного оклада ставки заработной платы работников основного персонала для определени</w:t>
      </w:r>
      <w:r w:rsidR="00AA5047" w:rsidRPr="00B31AF6">
        <w:rPr>
          <w:rStyle w:val="a8"/>
          <w:color w:val="000000"/>
          <w:sz w:val="24"/>
          <w:szCs w:val="24"/>
        </w:rPr>
        <w:t>я</w:t>
      </w:r>
      <w:r w:rsidRPr="00B31AF6">
        <w:rPr>
          <w:rStyle w:val="a8"/>
          <w:color w:val="000000"/>
          <w:sz w:val="24"/>
          <w:szCs w:val="24"/>
        </w:rPr>
        <w:t xml:space="preserve"> размера</w:t>
      </w:r>
      <w:r w:rsidR="00AA5047" w:rsidRPr="00B31AF6">
        <w:rPr>
          <w:rStyle w:val="a8"/>
          <w:color w:val="000000"/>
          <w:sz w:val="24"/>
          <w:szCs w:val="24"/>
        </w:rPr>
        <w:t xml:space="preserve"> </w:t>
      </w:r>
      <w:r w:rsidRPr="00B31AF6">
        <w:rPr>
          <w:rStyle w:val="a8"/>
          <w:color w:val="000000"/>
          <w:sz w:val="24"/>
          <w:szCs w:val="24"/>
        </w:rPr>
        <w:t xml:space="preserve">должностного оклада руководителя </w:t>
      </w:r>
      <w:r w:rsidR="00D50DFA">
        <w:rPr>
          <w:rStyle w:val="a8"/>
          <w:color w:val="000000"/>
          <w:sz w:val="24"/>
          <w:szCs w:val="24"/>
        </w:rPr>
        <w:t xml:space="preserve">муниципальной </w:t>
      </w:r>
      <w:r w:rsidR="00AA5047" w:rsidRPr="00B31AF6">
        <w:rPr>
          <w:rStyle w:val="a8"/>
          <w:color w:val="000000"/>
          <w:sz w:val="24"/>
          <w:szCs w:val="24"/>
        </w:rPr>
        <w:t xml:space="preserve"> организации</w:t>
      </w:r>
      <w:r w:rsidRPr="00B31AF6">
        <w:rPr>
          <w:rStyle w:val="a8"/>
          <w:color w:val="000000"/>
          <w:sz w:val="24"/>
          <w:szCs w:val="24"/>
        </w:rPr>
        <w:t xml:space="preserve"> (далее - Порядок) определяет правил</w:t>
      </w:r>
      <w:r w:rsidR="00AA5047" w:rsidRPr="00B31AF6">
        <w:rPr>
          <w:rStyle w:val="a8"/>
          <w:color w:val="000000"/>
          <w:sz w:val="24"/>
          <w:szCs w:val="24"/>
        </w:rPr>
        <w:t>а</w:t>
      </w:r>
      <w:r w:rsidRPr="00B31AF6">
        <w:rPr>
          <w:rStyle w:val="a8"/>
          <w:color w:val="000000"/>
          <w:sz w:val="24"/>
          <w:szCs w:val="24"/>
        </w:rPr>
        <w:t xml:space="preserve"> исчисления среднего размера оклада (должностного оклада), </w:t>
      </w:r>
      <w:r w:rsidR="00AA5047" w:rsidRPr="00B31AF6">
        <w:rPr>
          <w:rStyle w:val="a8"/>
          <w:color w:val="000000"/>
          <w:sz w:val="24"/>
          <w:szCs w:val="24"/>
        </w:rPr>
        <w:t xml:space="preserve">ставки </w:t>
      </w:r>
      <w:r w:rsidRPr="00B31AF6">
        <w:rPr>
          <w:rStyle w:val="a8"/>
          <w:color w:val="000000"/>
          <w:sz w:val="24"/>
          <w:szCs w:val="24"/>
        </w:rPr>
        <w:t xml:space="preserve">заработной платы работников основного персонала для определения размер должностного оклада руководителя </w:t>
      </w:r>
      <w:r w:rsidR="00D50DFA">
        <w:rPr>
          <w:rStyle w:val="a8"/>
          <w:color w:val="000000"/>
          <w:sz w:val="24"/>
          <w:szCs w:val="24"/>
        </w:rPr>
        <w:t xml:space="preserve">муниципальной </w:t>
      </w:r>
      <w:r w:rsidRPr="00B31AF6">
        <w:rPr>
          <w:rStyle w:val="a8"/>
          <w:color w:val="000000"/>
          <w:sz w:val="24"/>
          <w:szCs w:val="24"/>
        </w:rPr>
        <w:t xml:space="preserve"> </w:t>
      </w:r>
      <w:r w:rsidR="00AA5047" w:rsidRPr="00B31AF6">
        <w:rPr>
          <w:rStyle w:val="a8"/>
          <w:color w:val="000000"/>
          <w:sz w:val="24"/>
          <w:szCs w:val="24"/>
        </w:rPr>
        <w:t>организации.</w:t>
      </w:r>
      <w:proofErr w:type="gramEnd"/>
    </w:p>
    <w:p w:rsidR="00537D6B" w:rsidRDefault="00537D6B" w:rsidP="00537D6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Style w:val="a8"/>
          <w:rFonts w:eastAsiaTheme="minorHAnsi"/>
          <w:color w:val="000000"/>
          <w:sz w:val="24"/>
          <w:szCs w:val="24"/>
        </w:rPr>
        <w:t>2.</w:t>
      </w:r>
      <w:r w:rsidR="008362E0" w:rsidRPr="00B31AF6">
        <w:rPr>
          <w:rStyle w:val="a8"/>
          <w:rFonts w:eastAsiaTheme="minorHAnsi"/>
          <w:color w:val="000000"/>
          <w:sz w:val="24"/>
          <w:szCs w:val="24"/>
        </w:rPr>
        <w:t>Средний размер оклада (должностного оклада), ставки заработно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>й</w:t>
      </w:r>
      <w:r w:rsidR="008362E0" w:rsidRPr="00B31AF6">
        <w:rPr>
          <w:rStyle w:val="a8"/>
          <w:rFonts w:eastAsiaTheme="minorHAnsi"/>
          <w:color w:val="000000"/>
          <w:sz w:val="24"/>
          <w:szCs w:val="24"/>
        </w:rPr>
        <w:t xml:space="preserve"> платы работников основного пе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 xml:space="preserve">рсонала для определения размера </w:t>
      </w:r>
      <w:r w:rsidR="008362E0" w:rsidRPr="00B31AF6">
        <w:rPr>
          <w:rStyle w:val="a8"/>
          <w:rFonts w:eastAsiaTheme="minorHAnsi"/>
          <w:color w:val="000000"/>
          <w:sz w:val="24"/>
          <w:szCs w:val="24"/>
        </w:rPr>
        <w:t xml:space="preserve">должностного оклада руководителя </w:t>
      </w:r>
      <w:r w:rsidR="00D50DFA">
        <w:rPr>
          <w:rStyle w:val="a8"/>
          <w:rFonts w:eastAsiaTheme="minorHAnsi"/>
          <w:color w:val="000000"/>
          <w:sz w:val="24"/>
          <w:szCs w:val="24"/>
        </w:rPr>
        <w:t xml:space="preserve">муниципальной 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>организации</w:t>
      </w:r>
      <w:r w:rsidR="008362E0" w:rsidRPr="00B31AF6">
        <w:rPr>
          <w:rStyle w:val="a8"/>
          <w:rFonts w:eastAsiaTheme="minorHAnsi"/>
          <w:color w:val="000000"/>
          <w:sz w:val="24"/>
          <w:szCs w:val="24"/>
        </w:rPr>
        <w:t xml:space="preserve"> рассчитывается по формуле:</w:t>
      </w:r>
      <w:r w:rsidRPr="00B3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FD" w:rsidRPr="00B31AF6" w:rsidRDefault="00C045FD" w:rsidP="00537D6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935"/>
      </w:tblGrid>
      <w:tr w:rsidR="00537D6B" w:rsidRPr="00B31AF6" w:rsidTr="00537D6B">
        <w:tc>
          <w:tcPr>
            <w:tcW w:w="1134" w:type="dxa"/>
            <w:vMerge w:val="restart"/>
          </w:tcPr>
          <w:p w:rsidR="00537D6B" w:rsidRPr="00B31AF6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6B" w:rsidRPr="00B31AF6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6B" w:rsidRPr="00B31AF6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B31AF6">
              <w:rPr>
                <w:rFonts w:ascii="Times New Roman" w:hAnsi="Times New Roman" w:cs="Times New Roman"/>
                <w:sz w:val="24"/>
                <w:szCs w:val="24"/>
              </w:rPr>
              <w:t>ср=</w:t>
            </w:r>
            <w:proofErr w:type="spellEnd"/>
          </w:p>
        </w:tc>
        <w:tc>
          <w:tcPr>
            <w:tcW w:w="1935" w:type="dxa"/>
          </w:tcPr>
          <w:p w:rsidR="00537D6B" w:rsidRPr="00B31AF6" w:rsidRDefault="00537D6B" w:rsidP="00537D6B">
            <w:pPr>
              <w:pStyle w:val="a7"/>
              <w:spacing w:after="0" w:line="310" w:lineRule="exact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537D6B" w:rsidRPr="00B31AF6" w:rsidTr="00537D6B">
        <w:tc>
          <w:tcPr>
            <w:tcW w:w="1134" w:type="dxa"/>
            <w:vMerge/>
          </w:tcPr>
          <w:p w:rsidR="00537D6B" w:rsidRPr="00B31AF6" w:rsidRDefault="00537D6B" w:rsidP="00D45F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37D6B" w:rsidRPr="00B31AF6" w:rsidRDefault="00537D6B" w:rsidP="00537D6B">
            <w:pPr>
              <w:pStyle w:val="a7"/>
              <w:spacing w:after="0" w:line="310" w:lineRule="exact"/>
              <w:ind w:right="40"/>
              <w:jc w:val="center"/>
              <w:rPr>
                <w:rStyle w:val="a8"/>
                <w:color w:val="000000"/>
                <w:sz w:val="24"/>
                <w:szCs w:val="24"/>
              </w:rPr>
            </w:pPr>
            <w:r w:rsidRPr="00B31AF6">
              <w:rPr>
                <w:rStyle w:val="a8"/>
                <w:color w:val="000000"/>
                <w:sz w:val="24"/>
                <w:szCs w:val="24"/>
                <w:lang w:val="en-US" w:eastAsia="en-US"/>
              </w:rPr>
              <w:t xml:space="preserve">SUM </w:t>
            </w:r>
            <w:r w:rsidRPr="00B31AF6">
              <w:rPr>
                <w:rStyle w:val="a8"/>
                <w:color w:val="000000"/>
                <w:sz w:val="24"/>
                <w:szCs w:val="24"/>
                <w:lang w:eastAsia="en-US"/>
              </w:rPr>
              <w:t>(</w:t>
            </w:r>
            <w:r w:rsidRPr="00B31AF6">
              <w:rPr>
                <w:rStyle w:val="a8"/>
                <w:color w:val="000000"/>
                <w:sz w:val="24"/>
                <w:szCs w:val="24"/>
              </w:rPr>
              <w:t>ДО)</w:t>
            </w:r>
          </w:p>
          <w:p w:rsidR="00537D6B" w:rsidRPr="00B31AF6" w:rsidRDefault="00537D6B" w:rsidP="00537D6B">
            <w:pPr>
              <w:pStyle w:val="a7"/>
              <w:spacing w:after="0" w:line="310" w:lineRule="exact"/>
              <w:ind w:right="40"/>
              <w:jc w:val="center"/>
              <w:rPr>
                <w:rStyle w:val="a8"/>
                <w:color w:val="000000"/>
                <w:sz w:val="24"/>
                <w:szCs w:val="24"/>
                <w:lang w:val="en-US"/>
              </w:rPr>
            </w:pPr>
            <w:r w:rsidRPr="00B31AF6">
              <w:rPr>
                <w:rStyle w:val="a8"/>
                <w:color w:val="000000"/>
                <w:sz w:val="24"/>
                <w:szCs w:val="24"/>
              </w:rPr>
              <w:t>------------------</w:t>
            </w:r>
          </w:p>
          <w:p w:rsidR="00537D6B" w:rsidRPr="00B31AF6" w:rsidRDefault="00537D6B" w:rsidP="00537D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F6">
              <w:rPr>
                <w:rStyle w:val="a8"/>
                <w:rFonts w:eastAsiaTheme="minorHAnsi"/>
                <w:color w:val="000000"/>
                <w:sz w:val="24"/>
                <w:szCs w:val="24"/>
                <w:lang w:val="en-US"/>
              </w:rPr>
              <w:t>n</w:t>
            </w:r>
          </w:p>
        </w:tc>
      </w:tr>
    </w:tbl>
    <w:p w:rsidR="00C045FD" w:rsidRDefault="00C045FD" w:rsidP="00AA5047">
      <w:pPr>
        <w:pStyle w:val="a4"/>
        <w:ind w:firstLine="567"/>
        <w:jc w:val="both"/>
        <w:rPr>
          <w:rStyle w:val="a8"/>
          <w:rFonts w:eastAsiaTheme="minorHAnsi"/>
          <w:color w:val="000000"/>
          <w:sz w:val="24"/>
          <w:szCs w:val="24"/>
        </w:rPr>
      </w:pPr>
    </w:p>
    <w:p w:rsidR="00AA5047" w:rsidRPr="00B31AF6" w:rsidRDefault="00537D6B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Style w:val="a8"/>
          <w:rFonts w:eastAsiaTheme="minorHAnsi"/>
          <w:color w:val="000000"/>
          <w:sz w:val="24"/>
          <w:szCs w:val="24"/>
        </w:rPr>
        <w:t>г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>де</w:t>
      </w:r>
      <w:r w:rsidRPr="00B31AF6">
        <w:rPr>
          <w:rStyle w:val="a8"/>
          <w:rFonts w:eastAsiaTheme="minorHAnsi"/>
          <w:color w:val="000000"/>
          <w:sz w:val="24"/>
          <w:szCs w:val="24"/>
        </w:rPr>
        <w:t xml:space="preserve">: 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AA5047" w:rsidRPr="00B31AF6">
        <w:rPr>
          <w:rStyle w:val="a8"/>
          <w:rFonts w:eastAsiaTheme="minorHAnsi"/>
          <w:color w:val="000000"/>
          <w:sz w:val="24"/>
          <w:szCs w:val="24"/>
        </w:rPr>
        <w:t>ДО</w:t>
      </w:r>
      <w:r w:rsidRPr="00B31AF6">
        <w:rPr>
          <w:rStyle w:val="a8"/>
          <w:rFonts w:eastAsiaTheme="minorHAnsi"/>
          <w:color w:val="000000"/>
          <w:sz w:val="24"/>
          <w:szCs w:val="24"/>
        </w:rPr>
        <w:t>ср</w:t>
      </w:r>
      <w:proofErr w:type="spellEnd"/>
      <w:r w:rsidR="00AA5047" w:rsidRPr="00B31AF6">
        <w:rPr>
          <w:rStyle w:val="a8"/>
          <w:rFonts w:eastAsiaTheme="minorHAnsi"/>
          <w:color w:val="000000"/>
          <w:sz w:val="24"/>
          <w:szCs w:val="24"/>
        </w:rPr>
        <w:t xml:space="preserve"> - средний размер оклада (должностного оклада), ставки заработной платы работников основного персонала;</w:t>
      </w:r>
    </w:p>
    <w:p w:rsidR="00AA5047" w:rsidRPr="00B31AF6" w:rsidRDefault="00AA5047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Style w:val="a8"/>
          <w:rFonts w:eastAsiaTheme="minorHAnsi"/>
          <w:color w:val="000000"/>
          <w:sz w:val="24"/>
          <w:szCs w:val="24"/>
        </w:rPr>
        <w:t>ДО - размер оклада (должностного оклада), ставки заработной платы работника основного персонала, установленный</w:t>
      </w:r>
      <w:r w:rsidR="00537D6B" w:rsidRPr="00B31AF6">
        <w:rPr>
          <w:rStyle w:val="a8"/>
          <w:rFonts w:eastAsiaTheme="minorHAnsi"/>
          <w:color w:val="000000"/>
          <w:sz w:val="24"/>
          <w:szCs w:val="24"/>
        </w:rPr>
        <w:t xml:space="preserve"> </w:t>
      </w:r>
      <w:r w:rsidRPr="00B31AF6">
        <w:rPr>
          <w:rStyle w:val="a8"/>
          <w:rFonts w:eastAsiaTheme="minorHAnsi"/>
          <w:color w:val="000000"/>
          <w:sz w:val="24"/>
          <w:szCs w:val="24"/>
        </w:rPr>
        <w:t>в соответствии со</w:t>
      </w:r>
      <w:r w:rsidR="00537D6B" w:rsidRPr="00B31AF6">
        <w:rPr>
          <w:rStyle w:val="a8"/>
          <w:rFonts w:eastAsiaTheme="minorHAnsi"/>
          <w:color w:val="000000"/>
          <w:sz w:val="24"/>
          <w:szCs w:val="24"/>
        </w:rPr>
        <w:t xml:space="preserve"> </w:t>
      </w:r>
      <w:r w:rsidRPr="00B31AF6">
        <w:rPr>
          <w:rStyle w:val="a8"/>
          <w:rFonts w:eastAsiaTheme="minorHAnsi"/>
          <w:color w:val="000000"/>
          <w:sz w:val="24"/>
          <w:szCs w:val="24"/>
        </w:rPr>
        <w:t xml:space="preserve">штатным расписанием </w:t>
      </w:r>
      <w:r w:rsidR="00537D6B" w:rsidRPr="00B31AF6">
        <w:rPr>
          <w:rStyle w:val="a8"/>
          <w:rFonts w:eastAsiaTheme="minorHAnsi"/>
          <w:color w:val="000000"/>
          <w:sz w:val="24"/>
          <w:szCs w:val="24"/>
        </w:rPr>
        <w:t>образовательной организации</w:t>
      </w:r>
      <w:r w:rsidRPr="00B31AF6">
        <w:rPr>
          <w:rStyle w:val="a8"/>
          <w:rFonts w:eastAsiaTheme="minorHAnsi"/>
          <w:color w:val="000000"/>
          <w:sz w:val="24"/>
          <w:szCs w:val="24"/>
        </w:rPr>
        <w:t>;</w:t>
      </w:r>
    </w:p>
    <w:p w:rsidR="00AA5047" w:rsidRPr="00B31AF6" w:rsidRDefault="00537D6B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Style w:val="a8"/>
          <w:rFonts w:eastAsiaTheme="minorHAnsi"/>
          <w:color w:val="000000"/>
          <w:sz w:val="24"/>
          <w:szCs w:val="24"/>
          <w:lang w:val="en-US"/>
        </w:rPr>
        <w:t>n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 xml:space="preserve"> - </w:t>
      </w:r>
      <w:proofErr w:type="gramStart"/>
      <w:r w:rsidR="00AA5047" w:rsidRPr="00B31AF6">
        <w:rPr>
          <w:rStyle w:val="a8"/>
          <w:rFonts w:eastAsiaTheme="minorHAnsi"/>
          <w:color w:val="000000"/>
          <w:sz w:val="24"/>
          <w:szCs w:val="24"/>
        </w:rPr>
        <w:t>штатная</w:t>
      </w:r>
      <w:proofErr w:type="gramEnd"/>
      <w:r w:rsidR="00AA5047" w:rsidRPr="00B31AF6">
        <w:rPr>
          <w:rStyle w:val="a8"/>
          <w:rFonts w:eastAsiaTheme="minorHAnsi"/>
          <w:color w:val="000000"/>
          <w:sz w:val="24"/>
          <w:szCs w:val="24"/>
        </w:rPr>
        <w:t xml:space="preserve"> численность работников основного персонала.</w:t>
      </w:r>
    </w:p>
    <w:p w:rsidR="00AA5047" w:rsidRPr="00B31AF6" w:rsidRDefault="00537D6B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Style w:val="a8"/>
          <w:rFonts w:eastAsiaTheme="minorHAnsi"/>
          <w:color w:val="000000"/>
          <w:sz w:val="24"/>
          <w:szCs w:val="24"/>
        </w:rPr>
        <w:t>3.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</w:t>
      </w:r>
      <w:r w:rsidR="00D50DFA">
        <w:rPr>
          <w:rStyle w:val="a8"/>
          <w:rFonts w:eastAsiaTheme="minorHAnsi"/>
          <w:color w:val="000000"/>
          <w:sz w:val="24"/>
          <w:szCs w:val="24"/>
        </w:rPr>
        <w:t xml:space="preserve"> муниципальной </w:t>
      </w:r>
      <w:r w:rsidRPr="00B31AF6">
        <w:rPr>
          <w:rStyle w:val="a8"/>
          <w:rFonts w:eastAsiaTheme="minorHAnsi"/>
          <w:color w:val="000000"/>
          <w:sz w:val="24"/>
          <w:szCs w:val="24"/>
        </w:rPr>
        <w:t xml:space="preserve"> организации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 xml:space="preserve"> подлежит пересмотру в случае:</w:t>
      </w:r>
    </w:p>
    <w:p w:rsidR="00AA5047" w:rsidRPr="00B31AF6" w:rsidRDefault="00537D6B" w:rsidP="00AA504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AF6">
        <w:rPr>
          <w:rStyle w:val="a8"/>
          <w:rFonts w:eastAsiaTheme="minorHAnsi"/>
          <w:color w:val="000000"/>
          <w:sz w:val="24"/>
          <w:szCs w:val="24"/>
        </w:rPr>
        <w:t>-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 xml:space="preserve">изменения утвержденной штатной численности работников основного персонала </w:t>
      </w:r>
      <w:r w:rsidRPr="00B31AF6">
        <w:rPr>
          <w:rStyle w:val="a8"/>
          <w:rFonts w:eastAsiaTheme="minorHAnsi"/>
          <w:color w:val="000000"/>
          <w:sz w:val="24"/>
          <w:szCs w:val="24"/>
        </w:rPr>
        <w:t>образовательной организации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 xml:space="preserve"> более чем на 15 процентов;</w:t>
      </w:r>
    </w:p>
    <w:p w:rsidR="00AA5047" w:rsidRPr="00B31AF6" w:rsidRDefault="00537D6B" w:rsidP="00AA5047">
      <w:pPr>
        <w:pStyle w:val="a4"/>
        <w:ind w:firstLine="567"/>
        <w:jc w:val="both"/>
        <w:rPr>
          <w:rStyle w:val="a8"/>
          <w:rFonts w:eastAsiaTheme="minorHAnsi"/>
          <w:color w:val="000000"/>
          <w:sz w:val="24"/>
          <w:szCs w:val="24"/>
        </w:rPr>
      </w:pPr>
      <w:r w:rsidRPr="00B31AF6">
        <w:rPr>
          <w:rStyle w:val="a8"/>
          <w:rFonts w:eastAsiaTheme="minorHAnsi"/>
          <w:color w:val="000000"/>
          <w:sz w:val="24"/>
          <w:szCs w:val="24"/>
        </w:rPr>
        <w:t>-</w:t>
      </w:r>
      <w:r w:rsidR="00AA5047" w:rsidRPr="00B31AF6">
        <w:rPr>
          <w:rStyle w:val="a8"/>
          <w:rFonts w:eastAsiaTheme="minorHAnsi"/>
          <w:color w:val="000000"/>
          <w:sz w:val="24"/>
          <w:szCs w:val="24"/>
        </w:rPr>
        <w:t>увеличения (индексации) окладов (должностных окладов), ставок заработной платы работников.</w:t>
      </w:r>
    </w:p>
    <w:p w:rsidR="00C142E4" w:rsidRPr="00B31AF6" w:rsidRDefault="00C142E4" w:rsidP="00AA5047">
      <w:pPr>
        <w:pStyle w:val="a4"/>
        <w:ind w:firstLine="567"/>
        <w:jc w:val="both"/>
        <w:rPr>
          <w:rStyle w:val="a8"/>
          <w:rFonts w:eastAsiaTheme="minorHAnsi"/>
          <w:color w:val="000000"/>
          <w:sz w:val="24"/>
          <w:szCs w:val="24"/>
        </w:rPr>
      </w:pPr>
    </w:p>
    <w:p w:rsidR="008357B3" w:rsidRPr="00B31AF6" w:rsidRDefault="008357B3" w:rsidP="00C142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357B3" w:rsidRPr="00B31AF6" w:rsidSect="006F68C7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Style w:val="a9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5"/>
      </w:tblGrid>
      <w:tr w:rsidR="008357B3" w:rsidRPr="003D412D" w:rsidTr="008357B3">
        <w:tc>
          <w:tcPr>
            <w:tcW w:w="5211" w:type="dxa"/>
          </w:tcPr>
          <w:p w:rsidR="008357B3" w:rsidRPr="003D412D" w:rsidRDefault="008357B3" w:rsidP="00C142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5" w:type="dxa"/>
          </w:tcPr>
          <w:p w:rsidR="00651014" w:rsidRPr="00640D53" w:rsidRDefault="008357B3" w:rsidP="00651014">
            <w:pPr>
              <w:pStyle w:val="ConsPlusNormal"/>
              <w:ind w:left="35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640D53">
              <w:rPr>
                <w:rFonts w:ascii="Times New Roman" w:hAnsi="Times New Roman" w:cs="Times New Roman"/>
                <w:szCs w:val="22"/>
              </w:rPr>
              <w:t xml:space="preserve">Приложение 12 к Примерному </w:t>
            </w:r>
            <w:r w:rsidR="00651014" w:rsidRPr="00640D53">
              <w:rPr>
                <w:rFonts w:ascii="Times New Roman" w:hAnsi="Times New Roman" w:cs="Times New Roman"/>
                <w:szCs w:val="22"/>
              </w:rPr>
              <w:t>положению</w:t>
            </w:r>
          </w:p>
          <w:p w:rsidR="008357B3" w:rsidRPr="003D412D" w:rsidRDefault="00651014" w:rsidP="00651014">
            <w:pPr>
              <w:pStyle w:val="a3"/>
              <w:ind w:left="35"/>
              <w:jc w:val="both"/>
            </w:pPr>
            <w:r w:rsidRPr="002A33D6">
              <w:rPr>
                <w:sz w:val="20"/>
                <w:szCs w:val="20"/>
              </w:rPr>
              <w:t>об оплате труда работников муниципальных учреждений, подведомственных</w:t>
            </w:r>
            <w:r>
              <w:rPr>
                <w:sz w:val="20"/>
                <w:szCs w:val="20"/>
              </w:rPr>
              <w:t xml:space="preserve"> управлению образования администрации Богучанского района</w:t>
            </w:r>
            <w:r w:rsidRPr="003D412D">
              <w:t xml:space="preserve"> </w:t>
            </w:r>
          </w:p>
          <w:p w:rsidR="008357B3" w:rsidRPr="003D412D" w:rsidRDefault="008357B3" w:rsidP="00C142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42E4" w:rsidRPr="00B31AF6" w:rsidRDefault="00C142E4" w:rsidP="00C142E4">
      <w:pPr>
        <w:pStyle w:val="a3"/>
        <w:rPr>
          <w:b/>
        </w:rPr>
      </w:pPr>
    </w:p>
    <w:p w:rsidR="001012E4" w:rsidRDefault="001012E4" w:rsidP="00C142E4">
      <w:pPr>
        <w:pStyle w:val="a3"/>
        <w:ind w:left="0"/>
        <w:jc w:val="center"/>
        <w:rPr>
          <w:b/>
        </w:rPr>
      </w:pPr>
    </w:p>
    <w:p w:rsidR="00C142E4" w:rsidRPr="00B31AF6" w:rsidRDefault="00C142E4" w:rsidP="00C142E4">
      <w:pPr>
        <w:pStyle w:val="a3"/>
        <w:ind w:left="0"/>
        <w:jc w:val="center"/>
        <w:rPr>
          <w:b/>
        </w:rPr>
      </w:pPr>
      <w:r w:rsidRPr="00B31AF6">
        <w:rPr>
          <w:b/>
        </w:rPr>
        <w:t>Перечень должностей, профессий  работников учреждений, относимых к основному персоналу по виду экономической деятельности (образование)</w:t>
      </w:r>
    </w:p>
    <w:p w:rsidR="00C142E4" w:rsidRPr="00B31AF6" w:rsidRDefault="00C142E4" w:rsidP="00C142E4">
      <w:pPr>
        <w:pStyle w:val="a3"/>
        <w:jc w:val="center"/>
      </w:pPr>
    </w:p>
    <w:tbl>
      <w:tblPr>
        <w:tblStyle w:val="a9"/>
        <w:tblW w:w="9498" w:type="dxa"/>
        <w:tblInd w:w="-34" w:type="dxa"/>
        <w:tblLook w:val="04A0"/>
      </w:tblPr>
      <w:tblGrid>
        <w:gridCol w:w="806"/>
        <w:gridCol w:w="4298"/>
        <w:gridCol w:w="4394"/>
      </w:tblGrid>
      <w:tr w:rsidR="00C142E4" w:rsidRPr="001012E4" w:rsidTr="001012E4">
        <w:tc>
          <w:tcPr>
            <w:tcW w:w="806" w:type="dxa"/>
          </w:tcPr>
          <w:p w:rsidR="00C142E4" w:rsidRPr="001012E4" w:rsidRDefault="00C142E4" w:rsidP="001F67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:rsidR="00C142E4" w:rsidRPr="001012E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4394" w:type="dxa"/>
          </w:tcPr>
          <w:p w:rsidR="00C142E4" w:rsidRPr="001012E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Должности, профессии работников учреждения</w:t>
            </w:r>
          </w:p>
        </w:tc>
      </w:tr>
      <w:tr w:rsidR="00C142E4" w:rsidRPr="001012E4" w:rsidTr="001012E4">
        <w:tc>
          <w:tcPr>
            <w:tcW w:w="806" w:type="dxa"/>
          </w:tcPr>
          <w:p w:rsidR="00C142E4" w:rsidRPr="001012E4" w:rsidRDefault="00C142E4" w:rsidP="001F67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98" w:type="dxa"/>
          </w:tcPr>
          <w:p w:rsidR="00C142E4" w:rsidRPr="001012E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4394" w:type="dxa"/>
          </w:tcPr>
          <w:p w:rsidR="00C142E4" w:rsidRPr="001012E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142E4" w:rsidRPr="001012E4" w:rsidTr="001012E4">
        <w:tc>
          <w:tcPr>
            <w:tcW w:w="806" w:type="dxa"/>
          </w:tcPr>
          <w:p w:rsidR="00C142E4" w:rsidRPr="001012E4" w:rsidRDefault="00C142E4" w:rsidP="001F67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98" w:type="dxa"/>
          </w:tcPr>
          <w:p w:rsidR="00C142E4" w:rsidRPr="001012E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4394" w:type="dxa"/>
          </w:tcPr>
          <w:p w:rsidR="00C142E4" w:rsidRPr="001012E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C142E4" w:rsidRPr="001012E4" w:rsidTr="001012E4">
        <w:tc>
          <w:tcPr>
            <w:tcW w:w="806" w:type="dxa"/>
          </w:tcPr>
          <w:p w:rsidR="00C142E4" w:rsidRPr="001012E4" w:rsidRDefault="00C142E4" w:rsidP="001F67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98" w:type="dxa"/>
          </w:tcPr>
          <w:p w:rsidR="00C142E4" w:rsidRPr="001012E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4394" w:type="dxa"/>
          </w:tcPr>
          <w:p w:rsidR="00C142E4" w:rsidRPr="001012E4" w:rsidRDefault="00C142E4" w:rsidP="001F672C">
            <w:pPr>
              <w:pStyle w:val="a4"/>
              <w:rPr>
                <w:rFonts w:ascii="Times New Roman" w:hAnsi="Times New Roman" w:cs="Times New Roman"/>
              </w:rPr>
            </w:pPr>
            <w:r w:rsidRPr="001012E4">
              <w:rPr>
                <w:rFonts w:ascii="Times New Roman" w:hAnsi="Times New Roman" w:cs="Times New Roman"/>
              </w:rPr>
              <w:t>Педагог дополнительного образования, тренер-преподаватель, педагог-организатор, концертмейстер</w:t>
            </w:r>
          </w:p>
        </w:tc>
      </w:tr>
    </w:tbl>
    <w:p w:rsidR="00C142E4" w:rsidRDefault="00C142E4" w:rsidP="005B5B21">
      <w:pPr>
        <w:pStyle w:val="a3"/>
        <w:ind w:left="0"/>
        <w:jc w:val="center"/>
      </w:pPr>
    </w:p>
    <w:p w:rsidR="005B5B21" w:rsidRDefault="005B5B21" w:rsidP="005B5B21">
      <w:pPr>
        <w:pStyle w:val="5"/>
        <w:shd w:val="clear" w:color="auto" w:fill="auto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B1D79">
        <w:rPr>
          <w:b/>
          <w:color w:val="000000"/>
          <w:sz w:val="24"/>
          <w:szCs w:val="24"/>
        </w:rPr>
        <w:t>Перечень должностей, профессий работников, относимых</w:t>
      </w:r>
    </w:p>
    <w:p w:rsidR="005B5B21" w:rsidRPr="005B5B21" w:rsidRDefault="005B5B21" w:rsidP="005B5B21">
      <w:pPr>
        <w:pStyle w:val="5"/>
        <w:shd w:val="clear" w:color="auto" w:fill="auto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B1D79">
        <w:rPr>
          <w:b/>
          <w:color w:val="000000"/>
          <w:sz w:val="24"/>
          <w:szCs w:val="24"/>
        </w:rPr>
        <w:t xml:space="preserve"> к основному персоналу</w:t>
      </w:r>
      <w:r>
        <w:rPr>
          <w:b/>
          <w:color w:val="000000"/>
          <w:sz w:val="24"/>
          <w:szCs w:val="24"/>
        </w:rPr>
        <w:t xml:space="preserve"> МКУ ЦОДУО</w:t>
      </w:r>
    </w:p>
    <w:p w:rsidR="005B5B21" w:rsidRDefault="005B5B21" w:rsidP="00C142E4">
      <w:pPr>
        <w:pStyle w:val="a3"/>
        <w:jc w:val="center"/>
      </w:pPr>
    </w:p>
    <w:tbl>
      <w:tblPr>
        <w:tblStyle w:val="a9"/>
        <w:tblW w:w="0" w:type="auto"/>
        <w:tblInd w:w="-34" w:type="dxa"/>
        <w:tblLook w:val="04A0"/>
      </w:tblPr>
      <w:tblGrid>
        <w:gridCol w:w="851"/>
        <w:gridCol w:w="4253"/>
        <w:gridCol w:w="4394"/>
      </w:tblGrid>
      <w:tr w:rsidR="005B5B21" w:rsidRPr="001012E4" w:rsidTr="001012E4">
        <w:tc>
          <w:tcPr>
            <w:tcW w:w="851" w:type="dxa"/>
          </w:tcPr>
          <w:p w:rsidR="005B5B21" w:rsidRPr="001012E4" w:rsidRDefault="005B5B21" w:rsidP="00C142E4">
            <w:pPr>
              <w:pStyle w:val="a3"/>
              <w:ind w:left="0"/>
              <w:jc w:val="center"/>
            </w:pPr>
          </w:p>
        </w:tc>
        <w:tc>
          <w:tcPr>
            <w:tcW w:w="4253" w:type="dxa"/>
          </w:tcPr>
          <w:p w:rsidR="005B5B21" w:rsidRPr="001012E4" w:rsidRDefault="005B5B21" w:rsidP="00C142E4">
            <w:pPr>
              <w:pStyle w:val="a3"/>
              <w:ind w:left="0"/>
              <w:jc w:val="center"/>
            </w:pPr>
            <w:r w:rsidRPr="001012E4"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4394" w:type="dxa"/>
          </w:tcPr>
          <w:p w:rsidR="005B5B21" w:rsidRPr="001012E4" w:rsidRDefault="005B5B21" w:rsidP="00C142E4">
            <w:pPr>
              <w:pStyle w:val="a3"/>
              <w:ind w:left="0"/>
              <w:jc w:val="center"/>
            </w:pPr>
            <w:r w:rsidRPr="001012E4">
              <w:t>Должности, профессии работников учреждения</w:t>
            </w:r>
          </w:p>
        </w:tc>
      </w:tr>
      <w:tr w:rsidR="005B5B21" w:rsidRPr="001012E4" w:rsidTr="001012E4">
        <w:tc>
          <w:tcPr>
            <w:tcW w:w="851" w:type="dxa"/>
          </w:tcPr>
          <w:p w:rsidR="005B5B21" w:rsidRPr="001012E4" w:rsidRDefault="005B5B21" w:rsidP="00C142E4">
            <w:pPr>
              <w:pStyle w:val="a3"/>
              <w:ind w:left="0"/>
              <w:jc w:val="center"/>
            </w:pPr>
            <w:r w:rsidRPr="001012E4">
              <w:t>1.</w:t>
            </w:r>
          </w:p>
        </w:tc>
        <w:tc>
          <w:tcPr>
            <w:tcW w:w="4253" w:type="dxa"/>
          </w:tcPr>
          <w:p w:rsidR="005B5B21" w:rsidRPr="001012E4" w:rsidRDefault="005B5B21" w:rsidP="00C142E4">
            <w:pPr>
              <w:pStyle w:val="a3"/>
              <w:ind w:left="0"/>
              <w:jc w:val="center"/>
            </w:pPr>
            <w:r w:rsidRPr="001012E4">
              <w:rPr>
                <w:rStyle w:val="65pt"/>
                <w:sz w:val="22"/>
                <w:szCs w:val="22"/>
              </w:rPr>
              <w:t>Специализированные учреждения по ведению бухгалтерского учета</w:t>
            </w:r>
          </w:p>
        </w:tc>
        <w:tc>
          <w:tcPr>
            <w:tcW w:w="4394" w:type="dxa"/>
          </w:tcPr>
          <w:p w:rsidR="005B5B21" w:rsidRPr="001012E4" w:rsidRDefault="005B5B21" w:rsidP="005B5B21">
            <w:pPr>
              <w:pStyle w:val="a3"/>
              <w:ind w:left="0"/>
              <w:jc w:val="both"/>
            </w:pPr>
            <w:r w:rsidRPr="001012E4">
              <w:rPr>
                <w:rStyle w:val="65pt"/>
                <w:sz w:val="22"/>
                <w:szCs w:val="22"/>
              </w:rPr>
              <w:t xml:space="preserve">Бухгалтер, экономист, системный администратор, бухгалтер </w:t>
            </w:r>
            <w:r w:rsidRPr="001012E4">
              <w:rPr>
                <w:rStyle w:val="65pt"/>
                <w:sz w:val="22"/>
                <w:szCs w:val="22"/>
                <w:lang w:val="en-US"/>
              </w:rPr>
              <w:t>I</w:t>
            </w:r>
            <w:r w:rsidRPr="001012E4">
              <w:rPr>
                <w:rStyle w:val="65pt"/>
                <w:sz w:val="22"/>
                <w:szCs w:val="22"/>
              </w:rPr>
              <w:t xml:space="preserve"> категории, бухгалтер II категории, бухгалтер по учету заработной платы, экономист I категории, ведущий бухгалтер</w:t>
            </w:r>
          </w:p>
        </w:tc>
      </w:tr>
    </w:tbl>
    <w:p w:rsidR="00C142E4" w:rsidRPr="00B31AF6" w:rsidRDefault="00C142E4" w:rsidP="005B5B21">
      <w:pPr>
        <w:pStyle w:val="a3"/>
      </w:pPr>
    </w:p>
    <w:sectPr w:rsidR="00C142E4" w:rsidRPr="00B31AF6" w:rsidSect="00C95168">
      <w:pgSz w:w="11905" w:h="16838"/>
      <w:pgMar w:top="1134" w:right="1077" w:bottom="1134" w:left="136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85" w:rsidRPr="00FB0FBC" w:rsidRDefault="00037F85" w:rsidP="00FB0FBC">
      <w:r>
        <w:separator/>
      </w:r>
    </w:p>
  </w:endnote>
  <w:endnote w:type="continuationSeparator" w:id="0">
    <w:p w:rsidR="00037F85" w:rsidRPr="00FB0FBC" w:rsidRDefault="00037F85" w:rsidP="00FB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01545"/>
      <w:docPartObj>
        <w:docPartGallery w:val="Page Numbers (Bottom of Page)"/>
        <w:docPartUnique/>
      </w:docPartObj>
    </w:sdtPr>
    <w:sdtContent>
      <w:p w:rsidR="00233A4B" w:rsidRDefault="00A90B71">
        <w:pPr>
          <w:pStyle w:val="ad"/>
          <w:jc w:val="right"/>
        </w:pPr>
        <w:fldSimple w:instr=" PAGE   \* MERGEFORMAT ">
          <w:r w:rsidR="00D21EAE">
            <w:rPr>
              <w:noProof/>
            </w:rPr>
            <w:t>2</w:t>
          </w:r>
        </w:fldSimple>
      </w:p>
    </w:sdtContent>
  </w:sdt>
  <w:p w:rsidR="00233A4B" w:rsidRDefault="00233A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85" w:rsidRPr="00FB0FBC" w:rsidRDefault="00037F85" w:rsidP="00FB0FBC">
      <w:r>
        <w:separator/>
      </w:r>
    </w:p>
  </w:footnote>
  <w:footnote w:type="continuationSeparator" w:id="0">
    <w:p w:rsidR="00037F85" w:rsidRPr="00FB0FBC" w:rsidRDefault="00037F85" w:rsidP="00FB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4B" w:rsidRDefault="00233A4B" w:rsidP="005D0CAF">
    <w:pPr>
      <w:pStyle w:val="ab"/>
      <w:jc w:val="right"/>
      <w:rPr>
        <w:color w:val="FF0000"/>
      </w:rPr>
    </w:pPr>
    <w:r w:rsidRPr="005D0CAF">
      <w:rPr>
        <w:color w:val="FF0000"/>
      </w:rPr>
      <w:t>ДЕЙСТВУЮЩАЯ РЕДАКЦИЯ</w:t>
    </w:r>
  </w:p>
  <w:p w:rsidR="00D21EAE" w:rsidRPr="005D0CAF" w:rsidRDefault="00D21EAE" w:rsidP="00D21EAE">
    <w:pPr>
      <w:pStyle w:val="ab"/>
      <w:jc w:val="right"/>
      <w:rPr>
        <w:color w:val="FF0000"/>
      </w:rPr>
    </w:pPr>
    <w:r>
      <w:rPr>
        <w:color w:val="FF0000"/>
      </w:rPr>
      <w:t>с  изменениями от  25.04.2022 №330-п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7413E2"/>
    <w:multiLevelType w:val="multilevel"/>
    <w:tmpl w:val="031C82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0BD2"/>
    <w:multiLevelType w:val="hybridMultilevel"/>
    <w:tmpl w:val="2268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A8E6D2E"/>
    <w:multiLevelType w:val="hybridMultilevel"/>
    <w:tmpl w:val="031C82D6"/>
    <w:lvl w:ilvl="0" w:tplc="E4960F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BFB"/>
    <w:multiLevelType w:val="hybridMultilevel"/>
    <w:tmpl w:val="7020EEA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C46B09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4F25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38A"/>
    <w:multiLevelType w:val="hybridMultilevel"/>
    <w:tmpl w:val="F498F402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CF20C6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66671"/>
    <w:multiLevelType w:val="multilevel"/>
    <w:tmpl w:val="C2D88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>
    <w:nsid w:val="3A2025B7"/>
    <w:multiLevelType w:val="hybridMultilevel"/>
    <w:tmpl w:val="32545044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3248BB"/>
    <w:multiLevelType w:val="multilevel"/>
    <w:tmpl w:val="C2D88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41662552"/>
    <w:multiLevelType w:val="multilevel"/>
    <w:tmpl w:val="E7507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2661A6"/>
    <w:multiLevelType w:val="multilevel"/>
    <w:tmpl w:val="C2D88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4FF12273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C491E"/>
    <w:multiLevelType w:val="multilevel"/>
    <w:tmpl w:val="81286D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8B7379C"/>
    <w:multiLevelType w:val="hybridMultilevel"/>
    <w:tmpl w:val="5B424FBA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04611A"/>
    <w:multiLevelType w:val="hybridMultilevel"/>
    <w:tmpl w:val="9A34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227"/>
    <w:multiLevelType w:val="hybridMultilevel"/>
    <w:tmpl w:val="6060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406FF"/>
    <w:multiLevelType w:val="multilevel"/>
    <w:tmpl w:val="031C82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B60F8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60C8"/>
    <w:multiLevelType w:val="multilevel"/>
    <w:tmpl w:val="6060A0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53B20"/>
    <w:multiLevelType w:val="multilevel"/>
    <w:tmpl w:val="0CBC0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7021CF"/>
    <w:multiLevelType w:val="multilevel"/>
    <w:tmpl w:val="031C82D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72F26D28"/>
    <w:multiLevelType w:val="multilevel"/>
    <w:tmpl w:val="6060A0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37636"/>
    <w:multiLevelType w:val="multilevel"/>
    <w:tmpl w:val="D4BA71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03495"/>
    <w:multiLevelType w:val="multilevel"/>
    <w:tmpl w:val="6060A0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87060"/>
    <w:multiLevelType w:val="hybridMultilevel"/>
    <w:tmpl w:val="D4BA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816D9"/>
    <w:multiLevelType w:val="hybridMultilevel"/>
    <w:tmpl w:val="5724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0"/>
  </w:num>
  <w:num w:numId="5">
    <w:abstractNumId w:val="17"/>
  </w:num>
  <w:num w:numId="6">
    <w:abstractNumId w:val="19"/>
  </w:num>
  <w:num w:numId="7">
    <w:abstractNumId w:val="29"/>
  </w:num>
  <w:num w:numId="8">
    <w:abstractNumId w:val="12"/>
  </w:num>
  <w:num w:numId="9">
    <w:abstractNumId w:val="2"/>
  </w:num>
  <w:num w:numId="10">
    <w:abstractNumId w:val="18"/>
  </w:num>
  <w:num w:numId="11">
    <w:abstractNumId w:val="5"/>
  </w:num>
  <w:num w:numId="12">
    <w:abstractNumId w:val="8"/>
  </w:num>
  <w:num w:numId="13">
    <w:abstractNumId w:val="11"/>
  </w:num>
  <w:num w:numId="14">
    <w:abstractNumId w:val="30"/>
  </w:num>
  <w:num w:numId="15">
    <w:abstractNumId w:val="10"/>
  </w:num>
  <w:num w:numId="16">
    <w:abstractNumId w:val="9"/>
  </w:num>
  <w:num w:numId="17">
    <w:abstractNumId w:val="6"/>
  </w:num>
  <w:num w:numId="18">
    <w:abstractNumId w:val="15"/>
  </w:num>
  <w:num w:numId="19">
    <w:abstractNumId w:val="21"/>
  </w:num>
  <w:num w:numId="20">
    <w:abstractNumId w:val="27"/>
  </w:num>
  <w:num w:numId="21">
    <w:abstractNumId w:val="14"/>
  </w:num>
  <w:num w:numId="22">
    <w:abstractNumId w:val="7"/>
  </w:num>
  <w:num w:numId="23">
    <w:abstractNumId w:val="26"/>
  </w:num>
  <w:num w:numId="24">
    <w:abstractNumId w:val="28"/>
  </w:num>
  <w:num w:numId="25">
    <w:abstractNumId w:val="22"/>
  </w:num>
  <w:num w:numId="26">
    <w:abstractNumId w:val="4"/>
  </w:num>
  <w:num w:numId="27">
    <w:abstractNumId w:val="24"/>
  </w:num>
  <w:num w:numId="28">
    <w:abstractNumId w:val="20"/>
  </w:num>
  <w:num w:numId="29">
    <w:abstractNumId w:val="1"/>
  </w:num>
  <w:num w:numId="30">
    <w:abstractNumId w:val="13"/>
  </w:num>
  <w:num w:numId="31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B7"/>
    <w:rsid w:val="00000FD5"/>
    <w:rsid w:val="000032A5"/>
    <w:rsid w:val="000039F3"/>
    <w:rsid w:val="00003BA1"/>
    <w:rsid w:val="00004927"/>
    <w:rsid w:val="00006ECE"/>
    <w:rsid w:val="000120C7"/>
    <w:rsid w:val="000126D3"/>
    <w:rsid w:val="000151B4"/>
    <w:rsid w:val="000154B7"/>
    <w:rsid w:val="00015F5E"/>
    <w:rsid w:val="00016EB9"/>
    <w:rsid w:val="000171C6"/>
    <w:rsid w:val="000225B6"/>
    <w:rsid w:val="00023975"/>
    <w:rsid w:val="00031857"/>
    <w:rsid w:val="000324DD"/>
    <w:rsid w:val="0003395D"/>
    <w:rsid w:val="00037F61"/>
    <w:rsid w:val="00037F85"/>
    <w:rsid w:val="00040B89"/>
    <w:rsid w:val="000411E0"/>
    <w:rsid w:val="000430C3"/>
    <w:rsid w:val="000453D7"/>
    <w:rsid w:val="000479F7"/>
    <w:rsid w:val="0005075C"/>
    <w:rsid w:val="00051950"/>
    <w:rsid w:val="00052B95"/>
    <w:rsid w:val="00054480"/>
    <w:rsid w:val="0006514F"/>
    <w:rsid w:val="00067553"/>
    <w:rsid w:val="000701A5"/>
    <w:rsid w:val="00070400"/>
    <w:rsid w:val="000713C5"/>
    <w:rsid w:val="000719D8"/>
    <w:rsid w:val="00072D5E"/>
    <w:rsid w:val="00072DBB"/>
    <w:rsid w:val="00073C8D"/>
    <w:rsid w:val="00075A9A"/>
    <w:rsid w:val="0007691B"/>
    <w:rsid w:val="00076A20"/>
    <w:rsid w:val="00077420"/>
    <w:rsid w:val="000909FD"/>
    <w:rsid w:val="00094E5C"/>
    <w:rsid w:val="00095497"/>
    <w:rsid w:val="000A48C6"/>
    <w:rsid w:val="000A6256"/>
    <w:rsid w:val="000A6500"/>
    <w:rsid w:val="000B0543"/>
    <w:rsid w:val="000B73AD"/>
    <w:rsid w:val="000C0DFB"/>
    <w:rsid w:val="000C1E88"/>
    <w:rsid w:val="000C458C"/>
    <w:rsid w:val="000C68D7"/>
    <w:rsid w:val="000C7DD1"/>
    <w:rsid w:val="000D0A8F"/>
    <w:rsid w:val="000D0AC6"/>
    <w:rsid w:val="000D1A91"/>
    <w:rsid w:val="000D62B8"/>
    <w:rsid w:val="000D6C59"/>
    <w:rsid w:val="000D73AA"/>
    <w:rsid w:val="000E5AEA"/>
    <w:rsid w:val="000E746F"/>
    <w:rsid w:val="000F3918"/>
    <w:rsid w:val="000F760B"/>
    <w:rsid w:val="001012E4"/>
    <w:rsid w:val="00105901"/>
    <w:rsid w:val="00107BC3"/>
    <w:rsid w:val="0011649A"/>
    <w:rsid w:val="00116D40"/>
    <w:rsid w:val="001178D2"/>
    <w:rsid w:val="001214BA"/>
    <w:rsid w:val="00122272"/>
    <w:rsid w:val="0012445B"/>
    <w:rsid w:val="0012501C"/>
    <w:rsid w:val="001255C1"/>
    <w:rsid w:val="00125C00"/>
    <w:rsid w:val="00131826"/>
    <w:rsid w:val="0013190B"/>
    <w:rsid w:val="0013303D"/>
    <w:rsid w:val="001330DB"/>
    <w:rsid w:val="00137F3E"/>
    <w:rsid w:val="001437B2"/>
    <w:rsid w:val="0014384D"/>
    <w:rsid w:val="00144A31"/>
    <w:rsid w:val="001472C2"/>
    <w:rsid w:val="001474C5"/>
    <w:rsid w:val="0015766B"/>
    <w:rsid w:val="00157DA4"/>
    <w:rsid w:val="00160E8B"/>
    <w:rsid w:val="001612CA"/>
    <w:rsid w:val="00161FF4"/>
    <w:rsid w:val="00164483"/>
    <w:rsid w:val="00166510"/>
    <w:rsid w:val="00166F77"/>
    <w:rsid w:val="001708C8"/>
    <w:rsid w:val="00177E07"/>
    <w:rsid w:val="00182CF2"/>
    <w:rsid w:val="001909C0"/>
    <w:rsid w:val="001925CF"/>
    <w:rsid w:val="00193728"/>
    <w:rsid w:val="00195B84"/>
    <w:rsid w:val="00196A92"/>
    <w:rsid w:val="00196CCF"/>
    <w:rsid w:val="001A0243"/>
    <w:rsid w:val="001A4A94"/>
    <w:rsid w:val="001A7F38"/>
    <w:rsid w:val="001B0241"/>
    <w:rsid w:val="001B31B9"/>
    <w:rsid w:val="001B5401"/>
    <w:rsid w:val="001B623E"/>
    <w:rsid w:val="001B7B3B"/>
    <w:rsid w:val="001D197C"/>
    <w:rsid w:val="001D1C0D"/>
    <w:rsid w:val="001D35E9"/>
    <w:rsid w:val="001D5D31"/>
    <w:rsid w:val="001D5D88"/>
    <w:rsid w:val="001E0960"/>
    <w:rsid w:val="001E15A0"/>
    <w:rsid w:val="001E2E0A"/>
    <w:rsid w:val="001E47A9"/>
    <w:rsid w:val="001E5A39"/>
    <w:rsid w:val="001E5A9D"/>
    <w:rsid w:val="001E6614"/>
    <w:rsid w:val="001F2095"/>
    <w:rsid w:val="001F30AC"/>
    <w:rsid w:val="001F3317"/>
    <w:rsid w:val="001F4CC8"/>
    <w:rsid w:val="001F672C"/>
    <w:rsid w:val="001F7335"/>
    <w:rsid w:val="001F7A40"/>
    <w:rsid w:val="0020035F"/>
    <w:rsid w:val="00201488"/>
    <w:rsid w:val="00201916"/>
    <w:rsid w:val="00203252"/>
    <w:rsid w:val="002033F5"/>
    <w:rsid w:val="00204BB6"/>
    <w:rsid w:val="0020612E"/>
    <w:rsid w:val="002078D4"/>
    <w:rsid w:val="002106B3"/>
    <w:rsid w:val="0021072E"/>
    <w:rsid w:val="0021233E"/>
    <w:rsid w:val="00214A28"/>
    <w:rsid w:val="00216D07"/>
    <w:rsid w:val="00225754"/>
    <w:rsid w:val="00225A1A"/>
    <w:rsid w:val="002274D1"/>
    <w:rsid w:val="002307C3"/>
    <w:rsid w:val="00233A4B"/>
    <w:rsid w:val="00236CF1"/>
    <w:rsid w:val="00237434"/>
    <w:rsid w:val="00240C11"/>
    <w:rsid w:val="002426DB"/>
    <w:rsid w:val="00245ECA"/>
    <w:rsid w:val="00246F09"/>
    <w:rsid w:val="00252520"/>
    <w:rsid w:val="002550D2"/>
    <w:rsid w:val="00264ECB"/>
    <w:rsid w:val="00270596"/>
    <w:rsid w:val="00272F91"/>
    <w:rsid w:val="00273792"/>
    <w:rsid w:val="002747C2"/>
    <w:rsid w:val="00276514"/>
    <w:rsid w:val="002860DA"/>
    <w:rsid w:val="002862A1"/>
    <w:rsid w:val="00287E4B"/>
    <w:rsid w:val="00292C0D"/>
    <w:rsid w:val="002958A6"/>
    <w:rsid w:val="002A18AC"/>
    <w:rsid w:val="002A1AF7"/>
    <w:rsid w:val="002A224A"/>
    <w:rsid w:val="002A2D92"/>
    <w:rsid w:val="002A33D6"/>
    <w:rsid w:val="002A7330"/>
    <w:rsid w:val="002A7F9C"/>
    <w:rsid w:val="002C6C44"/>
    <w:rsid w:val="002C7254"/>
    <w:rsid w:val="002D4B3E"/>
    <w:rsid w:val="002D66C8"/>
    <w:rsid w:val="002D6EC4"/>
    <w:rsid w:val="002D725A"/>
    <w:rsid w:val="002D7F8A"/>
    <w:rsid w:val="002E031C"/>
    <w:rsid w:val="002E2605"/>
    <w:rsid w:val="002E535E"/>
    <w:rsid w:val="002F153C"/>
    <w:rsid w:val="002F1665"/>
    <w:rsid w:val="002F46F0"/>
    <w:rsid w:val="002F5060"/>
    <w:rsid w:val="002F63AA"/>
    <w:rsid w:val="00302674"/>
    <w:rsid w:val="00304BFB"/>
    <w:rsid w:val="003073EC"/>
    <w:rsid w:val="00307FF1"/>
    <w:rsid w:val="003142BA"/>
    <w:rsid w:val="00316209"/>
    <w:rsid w:val="00317F69"/>
    <w:rsid w:val="0032060C"/>
    <w:rsid w:val="00320742"/>
    <w:rsid w:val="00320D24"/>
    <w:rsid w:val="00321D3F"/>
    <w:rsid w:val="00322E09"/>
    <w:rsid w:val="00324DEA"/>
    <w:rsid w:val="00325270"/>
    <w:rsid w:val="00326FCD"/>
    <w:rsid w:val="00327239"/>
    <w:rsid w:val="00331B56"/>
    <w:rsid w:val="00333B94"/>
    <w:rsid w:val="00336E14"/>
    <w:rsid w:val="00337BAF"/>
    <w:rsid w:val="00340B25"/>
    <w:rsid w:val="003446CB"/>
    <w:rsid w:val="00344F8A"/>
    <w:rsid w:val="003464DB"/>
    <w:rsid w:val="00350C19"/>
    <w:rsid w:val="0035437B"/>
    <w:rsid w:val="00355AD1"/>
    <w:rsid w:val="00357136"/>
    <w:rsid w:val="003573E5"/>
    <w:rsid w:val="003612AF"/>
    <w:rsid w:val="0036365C"/>
    <w:rsid w:val="00365B33"/>
    <w:rsid w:val="00365CFC"/>
    <w:rsid w:val="0036717A"/>
    <w:rsid w:val="00376599"/>
    <w:rsid w:val="00381206"/>
    <w:rsid w:val="00381C7F"/>
    <w:rsid w:val="003853E7"/>
    <w:rsid w:val="00385DEE"/>
    <w:rsid w:val="003910DF"/>
    <w:rsid w:val="003939FA"/>
    <w:rsid w:val="00395A84"/>
    <w:rsid w:val="003A1EE1"/>
    <w:rsid w:val="003A66C6"/>
    <w:rsid w:val="003B1707"/>
    <w:rsid w:val="003C177F"/>
    <w:rsid w:val="003C3642"/>
    <w:rsid w:val="003C3DE7"/>
    <w:rsid w:val="003D146C"/>
    <w:rsid w:val="003D3CFB"/>
    <w:rsid w:val="003D412D"/>
    <w:rsid w:val="003D48F5"/>
    <w:rsid w:val="003D5BA8"/>
    <w:rsid w:val="003E4BF3"/>
    <w:rsid w:val="003E6C84"/>
    <w:rsid w:val="003F0D30"/>
    <w:rsid w:val="003F5537"/>
    <w:rsid w:val="003F55AC"/>
    <w:rsid w:val="003F5E1A"/>
    <w:rsid w:val="00400566"/>
    <w:rsid w:val="00401BF3"/>
    <w:rsid w:val="00403237"/>
    <w:rsid w:val="0040533B"/>
    <w:rsid w:val="00411562"/>
    <w:rsid w:val="00411F89"/>
    <w:rsid w:val="00412E83"/>
    <w:rsid w:val="0041564E"/>
    <w:rsid w:val="00420A69"/>
    <w:rsid w:val="00420F2A"/>
    <w:rsid w:val="004234AA"/>
    <w:rsid w:val="00436544"/>
    <w:rsid w:val="004377F8"/>
    <w:rsid w:val="00445594"/>
    <w:rsid w:val="00446545"/>
    <w:rsid w:val="0044667E"/>
    <w:rsid w:val="0045296D"/>
    <w:rsid w:val="00452AEA"/>
    <w:rsid w:val="0045434A"/>
    <w:rsid w:val="00456980"/>
    <w:rsid w:val="004634D8"/>
    <w:rsid w:val="00466821"/>
    <w:rsid w:val="00467282"/>
    <w:rsid w:val="0047031C"/>
    <w:rsid w:val="004846E5"/>
    <w:rsid w:val="00486148"/>
    <w:rsid w:val="0048704A"/>
    <w:rsid w:val="004900A6"/>
    <w:rsid w:val="00495D35"/>
    <w:rsid w:val="00496823"/>
    <w:rsid w:val="004A10DF"/>
    <w:rsid w:val="004A48FE"/>
    <w:rsid w:val="004A7A12"/>
    <w:rsid w:val="004B0BC2"/>
    <w:rsid w:val="004B1693"/>
    <w:rsid w:val="004B3805"/>
    <w:rsid w:val="004B3C9F"/>
    <w:rsid w:val="004B5073"/>
    <w:rsid w:val="004C2A36"/>
    <w:rsid w:val="004C3D7B"/>
    <w:rsid w:val="004C5FDA"/>
    <w:rsid w:val="004C7EA8"/>
    <w:rsid w:val="004D67F2"/>
    <w:rsid w:val="004D7A74"/>
    <w:rsid w:val="004E32E4"/>
    <w:rsid w:val="004F00AF"/>
    <w:rsid w:val="004F13F3"/>
    <w:rsid w:val="004F72B9"/>
    <w:rsid w:val="005110C3"/>
    <w:rsid w:val="00511A7C"/>
    <w:rsid w:val="00511B9B"/>
    <w:rsid w:val="00520B42"/>
    <w:rsid w:val="00523DD0"/>
    <w:rsid w:val="00524865"/>
    <w:rsid w:val="0052555A"/>
    <w:rsid w:val="00525C60"/>
    <w:rsid w:val="00525DC0"/>
    <w:rsid w:val="00535D6E"/>
    <w:rsid w:val="0053653B"/>
    <w:rsid w:val="00537D6B"/>
    <w:rsid w:val="00542C3F"/>
    <w:rsid w:val="00544F57"/>
    <w:rsid w:val="00551680"/>
    <w:rsid w:val="005529B4"/>
    <w:rsid w:val="00554183"/>
    <w:rsid w:val="00555EEF"/>
    <w:rsid w:val="00566364"/>
    <w:rsid w:val="00573558"/>
    <w:rsid w:val="00574C14"/>
    <w:rsid w:val="0057751C"/>
    <w:rsid w:val="00577EAD"/>
    <w:rsid w:val="00580487"/>
    <w:rsid w:val="005806E0"/>
    <w:rsid w:val="005818C2"/>
    <w:rsid w:val="00584AFF"/>
    <w:rsid w:val="00590E86"/>
    <w:rsid w:val="00594A0E"/>
    <w:rsid w:val="00594F9F"/>
    <w:rsid w:val="00595459"/>
    <w:rsid w:val="005A1CB6"/>
    <w:rsid w:val="005A3968"/>
    <w:rsid w:val="005A6F01"/>
    <w:rsid w:val="005A75BC"/>
    <w:rsid w:val="005B0A32"/>
    <w:rsid w:val="005B2BCA"/>
    <w:rsid w:val="005B335C"/>
    <w:rsid w:val="005B5B21"/>
    <w:rsid w:val="005C0519"/>
    <w:rsid w:val="005C640C"/>
    <w:rsid w:val="005C6F07"/>
    <w:rsid w:val="005D0CAF"/>
    <w:rsid w:val="005D5819"/>
    <w:rsid w:val="005D64A8"/>
    <w:rsid w:val="005D77D2"/>
    <w:rsid w:val="005E1A42"/>
    <w:rsid w:val="005E36C6"/>
    <w:rsid w:val="005E6602"/>
    <w:rsid w:val="005E7ADD"/>
    <w:rsid w:val="005F3BD5"/>
    <w:rsid w:val="005F435B"/>
    <w:rsid w:val="005F4C8F"/>
    <w:rsid w:val="00603825"/>
    <w:rsid w:val="00605C1F"/>
    <w:rsid w:val="00616778"/>
    <w:rsid w:val="00621B3B"/>
    <w:rsid w:val="00624CBC"/>
    <w:rsid w:val="00630F03"/>
    <w:rsid w:val="006310B7"/>
    <w:rsid w:val="0063292F"/>
    <w:rsid w:val="0063477A"/>
    <w:rsid w:val="00634C97"/>
    <w:rsid w:val="00640D53"/>
    <w:rsid w:val="00643CB7"/>
    <w:rsid w:val="0064681D"/>
    <w:rsid w:val="006507F9"/>
    <w:rsid w:val="00651014"/>
    <w:rsid w:val="00652B15"/>
    <w:rsid w:val="00653132"/>
    <w:rsid w:val="00656E3E"/>
    <w:rsid w:val="0066002C"/>
    <w:rsid w:val="0066142B"/>
    <w:rsid w:val="00663F4C"/>
    <w:rsid w:val="00664F99"/>
    <w:rsid w:val="00667344"/>
    <w:rsid w:val="0067534E"/>
    <w:rsid w:val="00680A6D"/>
    <w:rsid w:val="00683A71"/>
    <w:rsid w:val="0069164E"/>
    <w:rsid w:val="0069180B"/>
    <w:rsid w:val="00692211"/>
    <w:rsid w:val="00692222"/>
    <w:rsid w:val="0069275B"/>
    <w:rsid w:val="006961CF"/>
    <w:rsid w:val="006A2392"/>
    <w:rsid w:val="006A4057"/>
    <w:rsid w:val="006A420B"/>
    <w:rsid w:val="006B0ABB"/>
    <w:rsid w:val="006B17D2"/>
    <w:rsid w:val="006B1E20"/>
    <w:rsid w:val="006B22C4"/>
    <w:rsid w:val="006B2646"/>
    <w:rsid w:val="006B41A6"/>
    <w:rsid w:val="006B71C4"/>
    <w:rsid w:val="006B7293"/>
    <w:rsid w:val="006C0349"/>
    <w:rsid w:val="006C05F3"/>
    <w:rsid w:val="006C144C"/>
    <w:rsid w:val="006C2949"/>
    <w:rsid w:val="006C791E"/>
    <w:rsid w:val="006D2FB1"/>
    <w:rsid w:val="006E094E"/>
    <w:rsid w:val="006E331D"/>
    <w:rsid w:val="006E3880"/>
    <w:rsid w:val="006E4024"/>
    <w:rsid w:val="006E6242"/>
    <w:rsid w:val="006F1048"/>
    <w:rsid w:val="006F1C37"/>
    <w:rsid w:val="006F4584"/>
    <w:rsid w:val="006F68C7"/>
    <w:rsid w:val="006F7366"/>
    <w:rsid w:val="00700699"/>
    <w:rsid w:val="00704726"/>
    <w:rsid w:val="00704AAD"/>
    <w:rsid w:val="007071F3"/>
    <w:rsid w:val="00713BA9"/>
    <w:rsid w:val="00715F29"/>
    <w:rsid w:val="00716431"/>
    <w:rsid w:val="007244B2"/>
    <w:rsid w:val="0073116A"/>
    <w:rsid w:val="007371FD"/>
    <w:rsid w:val="00737F70"/>
    <w:rsid w:val="00742169"/>
    <w:rsid w:val="00742704"/>
    <w:rsid w:val="00745391"/>
    <w:rsid w:val="007528A5"/>
    <w:rsid w:val="00752B69"/>
    <w:rsid w:val="00755E32"/>
    <w:rsid w:val="00756225"/>
    <w:rsid w:val="00757F24"/>
    <w:rsid w:val="007601CD"/>
    <w:rsid w:val="0076254E"/>
    <w:rsid w:val="00763317"/>
    <w:rsid w:val="007640C9"/>
    <w:rsid w:val="00765568"/>
    <w:rsid w:val="00770CE1"/>
    <w:rsid w:val="00773C5A"/>
    <w:rsid w:val="00775652"/>
    <w:rsid w:val="00782B03"/>
    <w:rsid w:val="00784961"/>
    <w:rsid w:val="007917BB"/>
    <w:rsid w:val="00791A1D"/>
    <w:rsid w:val="00792BC6"/>
    <w:rsid w:val="00792F24"/>
    <w:rsid w:val="00797AA8"/>
    <w:rsid w:val="007A14C2"/>
    <w:rsid w:val="007A6E4A"/>
    <w:rsid w:val="007B2A25"/>
    <w:rsid w:val="007B2FA9"/>
    <w:rsid w:val="007B3F89"/>
    <w:rsid w:val="007B44D9"/>
    <w:rsid w:val="007C4030"/>
    <w:rsid w:val="007C5698"/>
    <w:rsid w:val="007C5D7C"/>
    <w:rsid w:val="007C6CF7"/>
    <w:rsid w:val="007C7415"/>
    <w:rsid w:val="007D12AE"/>
    <w:rsid w:val="007D3025"/>
    <w:rsid w:val="007D35DF"/>
    <w:rsid w:val="007D6299"/>
    <w:rsid w:val="007D6FA5"/>
    <w:rsid w:val="007E17A7"/>
    <w:rsid w:val="007E22F0"/>
    <w:rsid w:val="007E2896"/>
    <w:rsid w:val="007E2BDA"/>
    <w:rsid w:val="007E435B"/>
    <w:rsid w:val="007E5BE4"/>
    <w:rsid w:val="007F1853"/>
    <w:rsid w:val="007F1B01"/>
    <w:rsid w:val="007F2A95"/>
    <w:rsid w:val="00802A12"/>
    <w:rsid w:val="00805622"/>
    <w:rsid w:val="00807806"/>
    <w:rsid w:val="00813301"/>
    <w:rsid w:val="00816672"/>
    <w:rsid w:val="0081727B"/>
    <w:rsid w:val="00820E6C"/>
    <w:rsid w:val="0082417E"/>
    <w:rsid w:val="00834153"/>
    <w:rsid w:val="008357B3"/>
    <w:rsid w:val="008362E0"/>
    <w:rsid w:val="00837A4B"/>
    <w:rsid w:val="0084011A"/>
    <w:rsid w:val="00842998"/>
    <w:rsid w:val="008443DD"/>
    <w:rsid w:val="008447D3"/>
    <w:rsid w:val="00847C08"/>
    <w:rsid w:val="00850452"/>
    <w:rsid w:val="00855445"/>
    <w:rsid w:val="00857654"/>
    <w:rsid w:val="00860E79"/>
    <w:rsid w:val="00861249"/>
    <w:rsid w:val="00864995"/>
    <w:rsid w:val="00870B79"/>
    <w:rsid w:val="00871C48"/>
    <w:rsid w:val="008757AF"/>
    <w:rsid w:val="0087580B"/>
    <w:rsid w:val="00876A83"/>
    <w:rsid w:val="00877F9D"/>
    <w:rsid w:val="008818A7"/>
    <w:rsid w:val="008903A0"/>
    <w:rsid w:val="00890800"/>
    <w:rsid w:val="00896507"/>
    <w:rsid w:val="00897D54"/>
    <w:rsid w:val="008A02A2"/>
    <w:rsid w:val="008A1F31"/>
    <w:rsid w:val="008A3A94"/>
    <w:rsid w:val="008A5D38"/>
    <w:rsid w:val="008B0830"/>
    <w:rsid w:val="008B0FD2"/>
    <w:rsid w:val="008B4C23"/>
    <w:rsid w:val="008B6331"/>
    <w:rsid w:val="008C1790"/>
    <w:rsid w:val="008C2846"/>
    <w:rsid w:val="008D1257"/>
    <w:rsid w:val="008D16A0"/>
    <w:rsid w:val="008D1BD8"/>
    <w:rsid w:val="008E0479"/>
    <w:rsid w:val="008E0F11"/>
    <w:rsid w:val="008E20D5"/>
    <w:rsid w:val="008E353D"/>
    <w:rsid w:val="008F14E8"/>
    <w:rsid w:val="008F3937"/>
    <w:rsid w:val="008F3E18"/>
    <w:rsid w:val="008F5C94"/>
    <w:rsid w:val="008F698F"/>
    <w:rsid w:val="008F7DE8"/>
    <w:rsid w:val="009015B5"/>
    <w:rsid w:val="009033C4"/>
    <w:rsid w:val="009037D1"/>
    <w:rsid w:val="00904A1B"/>
    <w:rsid w:val="009173CC"/>
    <w:rsid w:val="0092027A"/>
    <w:rsid w:val="00920500"/>
    <w:rsid w:val="0092084D"/>
    <w:rsid w:val="00920B3E"/>
    <w:rsid w:val="0092182A"/>
    <w:rsid w:val="00924E5F"/>
    <w:rsid w:val="0092742F"/>
    <w:rsid w:val="0092798B"/>
    <w:rsid w:val="00927D32"/>
    <w:rsid w:val="00931C7E"/>
    <w:rsid w:val="00932C43"/>
    <w:rsid w:val="00937093"/>
    <w:rsid w:val="009374CD"/>
    <w:rsid w:val="009379F3"/>
    <w:rsid w:val="00942806"/>
    <w:rsid w:val="009452D6"/>
    <w:rsid w:val="009453A0"/>
    <w:rsid w:val="00952BA5"/>
    <w:rsid w:val="00954736"/>
    <w:rsid w:val="00955E11"/>
    <w:rsid w:val="00961C70"/>
    <w:rsid w:val="00962288"/>
    <w:rsid w:val="00964B52"/>
    <w:rsid w:val="00965578"/>
    <w:rsid w:val="009658B6"/>
    <w:rsid w:val="00967608"/>
    <w:rsid w:val="00967B5B"/>
    <w:rsid w:val="0097100F"/>
    <w:rsid w:val="00971A70"/>
    <w:rsid w:val="009735CF"/>
    <w:rsid w:val="009742DC"/>
    <w:rsid w:val="00974DBE"/>
    <w:rsid w:val="009756F1"/>
    <w:rsid w:val="009761A6"/>
    <w:rsid w:val="009761CA"/>
    <w:rsid w:val="009765CA"/>
    <w:rsid w:val="00976928"/>
    <w:rsid w:val="009805D0"/>
    <w:rsid w:val="009810E4"/>
    <w:rsid w:val="00982EF6"/>
    <w:rsid w:val="00985AB0"/>
    <w:rsid w:val="0098704E"/>
    <w:rsid w:val="00990B7A"/>
    <w:rsid w:val="00991A38"/>
    <w:rsid w:val="00991F37"/>
    <w:rsid w:val="009945A3"/>
    <w:rsid w:val="009956BE"/>
    <w:rsid w:val="009962EB"/>
    <w:rsid w:val="00997681"/>
    <w:rsid w:val="00997930"/>
    <w:rsid w:val="009A0473"/>
    <w:rsid w:val="009A05B7"/>
    <w:rsid w:val="009A4881"/>
    <w:rsid w:val="009A7BF7"/>
    <w:rsid w:val="009B0909"/>
    <w:rsid w:val="009B10F9"/>
    <w:rsid w:val="009C7259"/>
    <w:rsid w:val="009D22B5"/>
    <w:rsid w:val="009D7DC9"/>
    <w:rsid w:val="009E105A"/>
    <w:rsid w:val="009E2F58"/>
    <w:rsid w:val="009E5C60"/>
    <w:rsid w:val="009E6C8F"/>
    <w:rsid w:val="009E72BB"/>
    <w:rsid w:val="009E7A83"/>
    <w:rsid w:val="009F144A"/>
    <w:rsid w:val="009F2E50"/>
    <w:rsid w:val="009F3AA5"/>
    <w:rsid w:val="00A00EF1"/>
    <w:rsid w:val="00A01FC0"/>
    <w:rsid w:val="00A04437"/>
    <w:rsid w:val="00A067A8"/>
    <w:rsid w:val="00A14EE5"/>
    <w:rsid w:val="00A1569A"/>
    <w:rsid w:val="00A174AA"/>
    <w:rsid w:val="00A316B0"/>
    <w:rsid w:val="00A320A8"/>
    <w:rsid w:val="00A3438C"/>
    <w:rsid w:val="00A3581A"/>
    <w:rsid w:val="00A37A50"/>
    <w:rsid w:val="00A4668C"/>
    <w:rsid w:val="00A511F9"/>
    <w:rsid w:val="00A5284C"/>
    <w:rsid w:val="00A551D7"/>
    <w:rsid w:val="00A57C66"/>
    <w:rsid w:val="00A64218"/>
    <w:rsid w:val="00A65667"/>
    <w:rsid w:val="00A662A4"/>
    <w:rsid w:val="00A70CD0"/>
    <w:rsid w:val="00A72072"/>
    <w:rsid w:val="00A721CF"/>
    <w:rsid w:val="00A72F36"/>
    <w:rsid w:val="00A73C35"/>
    <w:rsid w:val="00A73CB0"/>
    <w:rsid w:val="00A74FBA"/>
    <w:rsid w:val="00A82CCC"/>
    <w:rsid w:val="00A85B30"/>
    <w:rsid w:val="00A869DE"/>
    <w:rsid w:val="00A90B71"/>
    <w:rsid w:val="00A90DFF"/>
    <w:rsid w:val="00A924BD"/>
    <w:rsid w:val="00A943C7"/>
    <w:rsid w:val="00A9559A"/>
    <w:rsid w:val="00AA09D4"/>
    <w:rsid w:val="00AA2008"/>
    <w:rsid w:val="00AA3B1C"/>
    <w:rsid w:val="00AA5047"/>
    <w:rsid w:val="00AA625A"/>
    <w:rsid w:val="00AB22EC"/>
    <w:rsid w:val="00AB7DD2"/>
    <w:rsid w:val="00AC0EE1"/>
    <w:rsid w:val="00AC49BB"/>
    <w:rsid w:val="00AC6331"/>
    <w:rsid w:val="00AD0442"/>
    <w:rsid w:val="00AD15F2"/>
    <w:rsid w:val="00AD191D"/>
    <w:rsid w:val="00AD6281"/>
    <w:rsid w:val="00AD6E33"/>
    <w:rsid w:val="00AF7B09"/>
    <w:rsid w:val="00AF7E63"/>
    <w:rsid w:val="00B000FA"/>
    <w:rsid w:val="00B0032B"/>
    <w:rsid w:val="00B02A3E"/>
    <w:rsid w:val="00B03B37"/>
    <w:rsid w:val="00B058D1"/>
    <w:rsid w:val="00B10873"/>
    <w:rsid w:val="00B13A85"/>
    <w:rsid w:val="00B16FD6"/>
    <w:rsid w:val="00B17123"/>
    <w:rsid w:val="00B25B0E"/>
    <w:rsid w:val="00B3071F"/>
    <w:rsid w:val="00B31AF6"/>
    <w:rsid w:val="00B322A4"/>
    <w:rsid w:val="00B33E46"/>
    <w:rsid w:val="00B34417"/>
    <w:rsid w:val="00B426ED"/>
    <w:rsid w:val="00B42C9D"/>
    <w:rsid w:val="00B50BFC"/>
    <w:rsid w:val="00B52345"/>
    <w:rsid w:val="00B53C2F"/>
    <w:rsid w:val="00B54C3E"/>
    <w:rsid w:val="00B57E58"/>
    <w:rsid w:val="00B62D30"/>
    <w:rsid w:val="00B63FEC"/>
    <w:rsid w:val="00B650E5"/>
    <w:rsid w:val="00B65CDE"/>
    <w:rsid w:val="00B70BA4"/>
    <w:rsid w:val="00B81F33"/>
    <w:rsid w:val="00B90AF2"/>
    <w:rsid w:val="00B91F5A"/>
    <w:rsid w:val="00B95AE7"/>
    <w:rsid w:val="00BA1131"/>
    <w:rsid w:val="00BA3969"/>
    <w:rsid w:val="00BB0941"/>
    <w:rsid w:val="00BB1EFD"/>
    <w:rsid w:val="00BB25A7"/>
    <w:rsid w:val="00BB6B6E"/>
    <w:rsid w:val="00BC121A"/>
    <w:rsid w:val="00BC1577"/>
    <w:rsid w:val="00BC4609"/>
    <w:rsid w:val="00BC4D48"/>
    <w:rsid w:val="00BC7134"/>
    <w:rsid w:val="00BD1561"/>
    <w:rsid w:val="00BD1654"/>
    <w:rsid w:val="00BD1E5B"/>
    <w:rsid w:val="00BD48F4"/>
    <w:rsid w:val="00BD6F6B"/>
    <w:rsid w:val="00BE0098"/>
    <w:rsid w:val="00BE68DF"/>
    <w:rsid w:val="00BE75F1"/>
    <w:rsid w:val="00BE7C5B"/>
    <w:rsid w:val="00BF4CAE"/>
    <w:rsid w:val="00BF5373"/>
    <w:rsid w:val="00BF5693"/>
    <w:rsid w:val="00C00C16"/>
    <w:rsid w:val="00C045FD"/>
    <w:rsid w:val="00C073DA"/>
    <w:rsid w:val="00C079D6"/>
    <w:rsid w:val="00C14223"/>
    <w:rsid w:val="00C142E4"/>
    <w:rsid w:val="00C15339"/>
    <w:rsid w:val="00C20863"/>
    <w:rsid w:val="00C2123B"/>
    <w:rsid w:val="00C26DE5"/>
    <w:rsid w:val="00C2747F"/>
    <w:rsid w:val="00C338ED"/>
    <w:rsid w:val="00C376DF"/>
    <w:rsid w:val="00C420E4"/>
    <w:rsid w:val="00C47A49"/>
    <w:rsid w:val="00C50AF3"/>
    <w:rsid w:val="00C50CF4"/>
    <w:rsid w:val="00C5187F"/>
    <w:rsid w:val="00C53DB7"/>
    <w:rsid w:val="00C57A19"/>
    <w:rsid w:val="00C60765"/>
    <w:rsid w:val="00C651FE"/>
    <w:rsid w:val="00C67387"/>
    <w:rsid w:val="00C72CFF"/>
    <w:rsid w:val="00C74078"/>
    <w:rsid w:val="00C76F4D"/>
    <w:rsid w:val="00C83CFF"/>
    <w:rsid w:val="00C87200"/>
    <w:rsid w:val="00C872C4"/>
    <w:rsid w:val="00C929BB"/>
    <w:rsid w:val="00C938D9"/>
    <w:rsid w:val="00C95168"/>
    <w:rsid w:val="00C96DE4"/>
    <w:rsid w:val="00C97000"/>
    <w:rsid w:val="00CA0EE8"/>
    <w:rsid w:val="00CA1E32"/>
    <w:rsid w:val="00CA31FB"/>
    <w:rsid w:val="00CA3558"/>
    <w:rsid w:val="00CA35C5"/>
    <w:rsid w:val="00CA5EE8"/>
    <w:rsid w:val="00CB2A40"/>
    <w:rsid w:val="00CC2227"/>
    <w:rsid w:val="00CC29D9"/>
    <w:rsid w:val="00CC3986"/>
    <w:rsid w:val="00CC3DC5"/>
    <w:rsid w:val="00CD0B24"/>
    <w:rsid w:val="00CD69F7"/>
    <w:rsid w:val="00CD7E85"/>
    <w:rsid w:val="00CE06FA"/>
    <w:rsid w:val="00CE4584"/>
    <w:rsid w:val="00CF0E30"/>
    <w:rsid w:val="00D028DD"/>
    <w:rsid w:val="00D0644F"/>
    <w:rsid w:val="00D0705C"/>
    <w:rsid w:val="00D118E1"/>
    <w:rsid w:val="00D1594B"/>
    <w:rsid w:val="00D161A1"/>
    <w:rsid w:val="00D21EAE"/>
    <w:rsid w:val="00D230B8"/>
    <w:rsid w:val="00D25904"/>
    <w:rsid w:val="00D26914"/>
    <w:rsid w:val="00D26D3F"/>
    <w:rsid w:val="00D27D13"/>
    <w:rsid w:val="00D32C14"/>
    <w:rsid w:val="00D334AA"/>
    <w:rsid w:val="00D3742A"/>
    <w:rsid w:val="00D40859"/>
    <w:rsid w:val="00D45F4B"/>
    <w:rsid w:val="00D50DFA"/>
    <w:rsid w:val="00D52354"/>
    <w:rsid w:val="00D537CE"/>
    <w:rsid w:val="00D57F7B"/>
    <w:rsid w:val="00D6039F"/>
    <w:rsid w:val="00D64561"/>
    <w:rsid w:val="00D721F7"/>
    <w:rsid w:val="00D739A6"/>
    <w:rsid w:val="00D73F36"/>
    <w:rsid w:val="00D74B23"/>
    <w:rsid w:val="00D754F6"/>
    <w:rsid w:val="00D756EC"/>
    <w:rsid w:val="00D829A4"/>
    <w:rsid w:val="00D84AB0"/>
    <w:rsid w:val="00D85042"/>
    <w:rsid w:val="00D8660B"/>
    <w:rsid w:val="00D90D91"/>
    <w:rsid w:val="00DA136B"/>
    <w:rsid w:val="00DB49DC"/>
    <w:rsid w:val="00DB56B3"/>
    <w:rsid w:val="00DB5E37"/>
    <w:rsid w:val="00DC054A"/>
    <w:rsid w:val="00DC18C4"/>
    <w:rsid w:val="00DC2504"/>
    <w:rsid w:val="00DC6054"/>
    <w:rsid w:val="00DC636B"/>
    <w:rsid w:val="00DC70FC"/>
    <w:rsid w:val="00DD0058"/>
    <w:rsid w:val="00DD30BA"/>
    <w:rsid w:val="00DD429F"/>
    <w:rsid w:val="00DD7B36"/>
    <w:rsid w:val="00DE0279"/>
    <w:rsid w:val="00DE54F4"/>
    <w:rsid w:val="00DE7DE7"/>
    <w:rsid w:val="00DF35A3"/>
    <w:rsid w:val="00DF4970"/>
    <w:rsid w:val="00DF4DD1"/>
    <w:rsid w:val="00DF70CF"/>
    <w:rsid w:val="00E00ADA"/>
    <w:rsid w:val="00E020C7"/>
    <w:rsid w:val="00E02A56"/>
    <w:rsid w:val="00E039D5"/>
    <w:rsid w:val="00E05551"/>
    <w:rsid w:val="00E17372"/>
    <w:rsid w:val="00E23F33"/>
    <w:rsid w:val="00E25FE4"/>
    <w:rsid w:val="00E321BA"/>
    <w:rsid w:val="00E36082"/>
    <w:rsid w:val="00E406C4"/>
    <w:rsid w:val="00E40C5F"/>
    <w:rsid w:val="00E4222A"/>
    <w:rsid w:val="00E44E01"/>
    <w:rsid w:val="00E4531D"/>
    <w:rsid w:val="00E4696E"/>
    <w:rsid w:val="00E51C00"/>
    <w:rsid w:val="00E638FD"/>
    <w:rsid w:val="00E6774E"/>
    <w:rsid w:val="00E7251A"/>
    <w:rsid w:val="00E7309E"/>
    <w:rsid w:val="00E7685E"/>
    <w:rsid w:val="00E81D81"/>
    <w:rsid w:val="00E86F90"/>
    <w:rsid w:val="00E93BCF"/>
    <w:rsid w:val="00E97C72"/>
    <w:rsid w:val="00EA2BB2"/>
    <w:rsid w:val="00EA3341"/>
    <w:rsid w:val="00EA4E3B"/>
    <w:rsid w:val="00EB117F"/>
    <w:rsid w:val="00EB1648"/>
    <w:rsid w:val="00EB1D79"/>
    <w:rsid w:val="00EB23FF"/>
    <w:rsid w:val="00EB25C2"/>
    <w:rsid w:val="00EC3095"/>
    <w:rsid w:val="00EC59A6"/>
    <w:rsid w:val="00EC62A6"/>
    <w:rsid w:val="00EC7E3E"/>
    <w:rsid w:val="00ED3569"/>
    <w:rsid w:val="00ED7107"/>
    <w:rsid w:val="00ED78C0"/>
    <w:rsid w:val="00EE11CB"/>
    <w:rsid w:val="00EE1EAC"/>
    <w:rsid w:val="00EE4906"/>
    <w:rsid w:val="00EE7B30"/>
    <w:rsid w:val="00EF033B"/>
    <w:rsid w:val="00EF525A"/>
    <w:rsid w:val="00EF5656"/>
    <w:rsid w:val="00F0014A"/>
    <w:rsid w:val="00F00BA4"/>
    <w:rsid w:val="00F06B95"/>
    <w:rsid w:val="00F178B3"/>
    <w:rsid w:val="00F17E7C"/>
    <w:rsid w:val="00F21BF4"/>
    <w:rsid w:val="00F253B3"/>
    <w:rsid w:val="00F25B41"/>
    <w:rsid w:val="00F276BE"/>
    <w:rsid w:val="00F423AB"/>
    <w:rsid w:val="00F43AFD"/>
    <w:rsid w:val="00F50C9A"/>
    <w:rsid w:val="00F61471"/>
    <w:rsid w:val="00F61C38"/>
    <w:rsid w:val="00F64A42"/>
    <w:rsid w:val="00F64C80"/>
    <w:rsid w:val="00F65AF0"/>
    <w:rsid w:val="00F673F8"/>
    <w:rsid w:val="00F71F25"/>
    <w:rsid w:val="00F80666"/>
    <w:rsid w:val="00F812D4"/>
    <w:rsid w:val="00F81344"/>
    <w:rsid w:val="00F81D48"/>
    <w:rsid w:val="00F85631"/>
    <w:rsid w:val="00F90600"/>
    <w:rsid w:val="00F912DE"/>
    <w:rsid w:val="00F92F08"/>
    <w:rsid w:val="00F95DF5"/>
    <w:rsid w:val="00F97A4F"/>
    <w:rsid w:val="00FA1EF1"/>
    <w:rsid w:val="00FA4C3A"/>
    <w:rsid w:val="00FA5F5D"/>
    <w:rsid w:val="00FA716D"/>
    <w:rsid w:val="00FB0335"/>
    <w:rsid w:val="00FB0FBC"/>
    <w:rsid w:val="00FB53B7"/>
    <w:rsid w:val="00FB6BDD"/>
    <w:rsid w:val="00FC0A78"/>
    <w:rsid w:val="00FC4807"/>
    <w:rsid w:val="00FD035C"/>
    <w:rsid w:val="00FD3B7B"/>
    <w:rsid w:val="00FE0D5C"/>
    <w:rsid w:val="00FE6EF3"/>
    <w:rsid w:val="00FF216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0243"/>
    <w:pPr>
      <w:ind w:left="720"/>
      <w:contextualSpacing/>
    </w:pPr>
  </w:style>
  <w:style w:type="paragraph" w:styleId="a4">
    <w:name w:val="No Spacing"/>
    <w:uiPriority w:val="1"/>
    <w:qFormat/>
    <w:rsid w:val="001A02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Малые прописные"/>
    <w:basedOn w:val="a8"/>
    <w:rsid w:val="008362E0"/>
    <w:rPr>
      <w:smallCaps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sid w:val="00AA5047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04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047"/>
    <w:pPr>
      <w:widowControl w:val="0"/>
      <w:shd w:val="clear" w:color="auto" w:fill="FFFFFF"/>
      <w:spacing w:after="540" w:line="274" w:lineRule="exact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A5047"/>
    <w:pPr>
      <w:widowControl w:val="0"/>
      <w:shd w:val="clear" w:color="auto" w:fill="FFFFFF"/>
      <w:spacing w:before="360" w:line="240" w:lineRule="atLeast"/>
      <w:jc w:val="center"/>
    </w:pPr>
    <w:rPr>
      <w:rFonts w:eastAsiaTheme="minorHAnsi"/>
      <w:noProof/>
      <w:sz w:val="20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FB53B7"/>
    <w:rPr>
      <w:color w:val="0000FF"/>
      <w:u w:val="single"/>
    </w:rPr>
  </w:style>
  <w:style w:type="paragraph" w:customStyle="1" w:styleId="ConsPlusCell">
    <w:name w:val="ConsPlusCell"/>
    <w:rsid w:val="00A57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B0F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A7BF7"/>
    <w:pPr>
      <w:spacing w:before="100" w:beforeAutospacing="1" w:after="100" w:afterAutospacing="1"/>
    </w:pPr>
  </w:style>
  <w:style w:type="character" w:customStyle="1" w:styleId="af0">
    <w:name w:val="Гипертекстовая ссылка"/>
    <w:uiPriority w:val="99"/>
    <w:rsid w:val="00466821"/>
    <w:rPr>
      <w:b w:val="0"/>
      <w:bCs w:val="0"/>
      <w:color w:val="106BBE"/>
    </w:rPr>
  </w:style>
  <w:style w:type="character" w:customStyle="1" w:styleId="FontStyle47">
    <w:name w:val="Font Style47"/>
    <w:basedOn w:val="a0"/>
    <w:uiPriority w:val="99"/>
    <w:rsid w:val="00E00ADA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E00ADA"/>
    <w:rPr>
      <w:rFonts w:ascii="Times New Roman" w:hAnsi="Times New Roman" w:cs="Times New Roman"/>
      <w:sz w:val="22"/>
      <w:szCs w:val="22"/>
    </w:rPr>
  </w:style>
  <w:style w:type="character" w:customStyle="1" w:styleId="af1">
    <w:name w:val="Основной текст_"/>
    <w:basedOn w:val="a0"/>
    <w:link w:val="5"/>
    <w:rsid w:val="009761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1"/>
    <w:rsid w:val="009761A6"/>
    <w:pPr>
      <w:widowControl w:val="0"/>
      <w:shd w:val="clear" w:color="auto" w:fill="FFFFFF"/>
      <w:spacing w:line="226" w:lineRule="exact"/>
      <w:ind w:hanging="1020"/>
      <w:jc w:val="both"/>
    </w:pPr>
    <w:rPr>
      <w:sz w:val="20"/>
      <w:szCs w:val="20"/>
      <w:lang w:eastAsia="en-US"/>
    </w:rPr>
  </w:style>
  <w:style w:type="character" w:customStyle="1" w:styleId="65pt">
    <w:name w:val="Основной текст + 6;5 pt"/>
    <w:basedOn w:val="af1"/>
    <w:rsid w:val="00EB1D7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658A068FF05DB7965CDE410F262288F47BE287340741E732FA39DF7988476DF82F359497F70E027E498358BC7CACB237FC1644634E461g2u0E" TargetMode="External"/><Relationship Id="rId13" Type="http://schemas.openxmlformats.org/officeDocument/2006/relationships/hyperlink" Target="consultantplus://offline/ref=AB705B5F47EAC6CBE8161358322FB398B2E15C7DB3D52A636C4F04F7C0A5C8EBE4F64850F94F6949CF5ED8378B679FB04C957A322E28AFEFEA29E" TargetMode="External"/><Relationship Id="rId18" Type="http://schemas.openxmlformats.org/officeDocument/2006/relationships/hyperlink" Target="consultantplus://offline/ref=48D1A8DCC636A8927BD98692AC059BF1EBF3509DEA9A363BC3A2C0745A00AF20646395D7C39899164AF7CBA3E5495E9E27543F19C1F266CD8F2A53BBr277K" TargetMode="External"/><Relationship Id="rId26" Type="http://schemas.openxmlformats.org/officeDocument/2006/relationships/hyperlink" Target="consultantplus://offline/ref=0910348B7517A0D40798381EC9256F69A1C9B86491D044AF5B4F62B8B4DCC73FED5F8962F90C5FB8E7E5F2E40CC11935A34E4489B53FC12FS0NE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705B5F47EAC6CBE8161358322FB398B2EC5C72B3D32A636C4F04F7C0A5C8EBE4F64853FA4969409B04C833C23293AE4C8B65303028EA2EE" TargetMode="External"/><Relationship Id="rId17" Type="http://schemas.openxmlformats.org/officeDocument/2006/relationships/hyperlink" Target="consultantplus://offline/ref=48D1A8DCC636A8927BD98692AC059BF1EBF3509DEA9A363BC3A2C0745A00AF20646395D7C39899164AF7CAA3E6495E9E27543F19C1F266CD8F2A53BBr277K" TargetMode="External"/><Relationship Id="rId25" Type="http://schemas.openxmlformats.org/officeDocument/2006/relationships/hyperlink" Target="consultantplus://offline/ref=0910348B7517A0D40798381EC9256F69A1C9B86491D044AF5B4F62B8B4DCC73FED5F8962F90C5FB8E7E5F2E40CC11935A34E4489B53FC12FS0N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7DD68FE376444277D007CA9187EDFEBE51AED1082C776CA53A1F5ACD0112D8B22C0C4B8A4E1AE4F91957FCD6AAE09E51693F96A9C4BDF8e9R5K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A7C7550A2097A10F5680EDF1DFEE5FDC6E7848E2B42B67A2CAD83086BDF937A83C220ED4B02D596B3C3568057AEFABA0AA40C052943C83F76605B802m2n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705B5F47EAC6CBE8161358322FB398B0EC5D76B4D42A636C4F04F7C0A5C8EBE4F64850F94F6B4EC95ED8378B679FB04C957A322E28AFEFEA29E" TargetMode="External"/><Relationship Id="rId24" Type="http://schemas.openxmlformats.org/officeDocument/2006/relationships/hyperlink" Target="consultantplus://offline/ref=09DDAABFB6E9F38177953A659EC0F94F4933B6ED184DED3ED44247AC82A7ADAC4DF57712D23708F1B2E2814A64478EAB65E605C65B44F4A163D9DA1EW3x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CA78C39891B7FEF7276A76E5E9E72758DD5F42385EAC2913AA527A5440BF5D314561F20DcEGBH" TargetMode="External"/><Relationship Id="rId23" Type="http://schemas.openxmlformats.org/officeDocument/2006/relationships/hyperlink" Target="file:///D:\users\userruo\Desktop\&#1045;&#1083;&#1077;&#1085;&#1072;\&#1055;&#1054;&#1057;&#1058;&#1040;&#1053;&#1054;&#1042;&#1051;&#1045;&#1053;&#1048;&#1071;\&#1086;&#1087;&#1083;&#1072;&#1090;&#1072;%20&#1090;&#1088;&#1091;&#1076;&#1072;\1030-&#1087;\&#1080;&#1079;&#1084;&#1077;&#1085;&#1077;&#1085;&#1080;&#1103;%20&#1086;&#1090;%2001.10.2020\&#1080;&#1079;&#1084;&#1077;&#1085;&#1077;&#1085;&#1080;&#1103;%20&#1074;%20&#1087;&#1086;&#1083;&#1086;&#1078;&#1077;&#1085;&#1080;&#1077;%20&#1086;&#1073;%20&#1086;&#1087;&#1083;&#1072;&#1090;&#1077;%20&#1090;&#1088;&#1091;&#1076;&#1072;%20&#1086;&#1090;%20%2001.10.2020.docx" TargetMode="External"/><Relationship Id="rId28" Type="http://schemas.openxmlformats.org/officeDocument/2006/relationships/hyperlink" Target="consultantplus://offline/ref=A7C7550A2097A10F5680EDF1DFEE5FDC6E7848E2B42B67A2CAD83086BDF937A83C220ED4B02D596B3C3568057AEFABA0AA40C052943C83F76605B802m2n1K" TargetMode="External"/><Relationship Id="rId10" Type="http://schemas.openxmlformats.org/officeDocument/2006/relationships/hyperlink" Target="consultantplus://offline/ref=8DCA78C39891B7FEF7276A76E5E9E72758DD5F42385EAC2913AA527A5440BF5D314561F40DEC3146c8GBH" TargetMode="External"/><Relationship Id="rId19" Type="http://schemas.openxmlformats.org/officeDocument/2006/relationships/image" Target="media/image1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A78C39891B7FEF7276A76E5E9E72758DD5F42385EAC2913AA527A5440BF5D314561F40DEE3D4Cc8GBH" TargetMode="External"/><Relationship Id="rId14" Type="http://schemas.openxmlformats.org/officeDocument/2006/relationships/hyperlink" Target="consultantplus://offline/ref=8DCA78C39891B7FEF7276A76E5E9E72758DD5F42385EAC2913AA527A5440BF5D314561F20CcEG9H" TargetMode="External"/><Relationship Id="rId22" Type="http://schemas.openxmlformats.org/officeDocument/2006/relationships/hyperlink" Target="file:///D:\users\userruo\Desktop\&#1045;&#1083;&#1077;&#1085;&#1072;\&#1055;&#1054;&#1057;&#1058;&#1040;&#1053;&#1054;&#1042;&#1051;&#1045;&#1053;&#1048;&#1071;\&#1086;&#1087;&#1083;&#1072;&#1090;&#1072;%20&#1090;&#1088;&#1091;&#1076;&#1072;\1030-&#1087;\&#1080;&#1079;&#1084;&#1077;&#1085;&#1077;&#1085;&#1080;&#1103;%20&#1086;&#1090;%2001.10.2020\&#1080;&#1079;&#1084;&#1077;&#1085;&#1077;&#1085;&#1080;&#1103;%20&#1074;%20&#1087;&#1086;&#1083;&#1086;&#1078;&#1077;&#1085;&#1080;&#1077;%20&#1086;&#1073;%20&#1086;&#1087;&#1083;&#1072;&#1090;&#1077;%20&#1090;&#1088;&#1091;&#1076;&#1072;%20&#1086;&#1090;%20%2001.10.2020.docx" TargetMode="External"/><Relationship Id="rId27" Type="http://schemas.openxmlformats.org/officeDocument/2006/relationships/hyperlink" Target="consultantplus://offline/ref=7196A35B46CAE393060D54DA2EA076A93595617D5B40740B852B16723CCA8C9FCF73B3BFE80DD017E917C8B066d1T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DDD52-4FD8-4264-8F3E-9929FAF6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23587</Words>
  <Characters>134451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157723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127</cp:revision>
  <cp:lastPrinted>2022-02-25T07:26:00Z</cp:lastPrinted>
  <dcterms:created xsi:type="dcterms:W3CDTF">2021-11-11T10:51:00Z</dcterms:created>
  <dcterms:modified xsi:type="dcterms:W3CDTF">2022-05-05T05:12:00Z</dcterms:modified>
</cp:coreProperties>
</file>